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86A" w:rsidRPr="0046186A" w:rsidRDefault="0046186A" w:rsidP="0046186A">
      <w:pPr>
        <w:spacing w:after="0" w:line="240" w:lineRule="auto"/>
        <w:jc w:val="center"/>
        <w:rPr>
          <w:rFonts w:ascii="Times New Roman" w:eastAsia="Calibri" w:hAnsi="Times New Roman" w:cs="Times New Roman"/>
          <w:sz w:val="24"/>
          <w:szCs w:val="24"/>
          <w:lang w:bidi="en-US"/>
        </w:rPr>
      </w:pPr>
      <w:r w:rsidRPr="0046186A">
        <w:rPr>
          <w:rFonts w:ascii="Times New Roman" w:eastAsia="Calibri" w:hAnsi="Times New Roman" w:cs="Times New Roman"/>
          <w:sz w:val="24"/>
          <w:szCs w:val="24"/>
          <w:lang w:bidi="en-US"/>
        </w:rPr>
        <w:t>ГОСУДАРСТВЕННОЕ БЮДЖЕТНОЕ ПРОФЕССИОНАЛЬНОЕ</w:t>
      </w:r>
    </w:p>
    <w:p w:rsidR="0046186A" w:rsidRPr="0046186A" w:rsidRDefault="0046186A" w:rsidP="0046186A">
      <w:pPr>
        <w:spacing w:after="0" w:line="240" w:lineRule="auto"/>
        <w:jc w:val="center"/>
        <w:rPr>
          <w:rFonts w:ascii="Times New Roman" w:eastAsia="Calibri" w:hAnsi="Times New Roman" w:cs="Times New Roman"/>
          <w:sz w:val="24"/>
          <w:szCs w:val="24"/>
          <w:lang w:bidi="en-US"/>
        </w:rPr>
      </w:pPr>
      <w:r w:rsidRPr="0046186A">
        <w:rPr>
          <w:rFonts w:ascii="Times New Roman" w:eastAsia="Calibri" w:hAnsi="Times New Roman" w:cs="Times New Roman"/>
          <w:sz w:val="24"/>
          <w:szCs w:val="24"/>
          <w:lang w:bidi="en-US"/>
        </w:rPr>
        <w:t>ОБРАЗОВАТЕЛЬНОЕ УЧРЕЖДЕНИЕ ИРКУТСКОЙ ОБЛАСТИ</w:t>
      </w:r>
    </w:p>
    <w:p w:rsidR="0046186A" w:rsidRPr="0046186A" w:rsidRDefault="0046186A" w:rsidP="0046186A">
      <w:pPr>
        <w:spacing w:after="0" w:line="240" w:lineRule="auto"/>
        <w:jc w:val="center"/>
        <w:rPr>
          <w:rFonts w:ascii="Times New Roman" w:eastAsia="Calibri" w:hAnsi="Times New Roman" w:cs="Times New Roman"/>
          <w:sz w:val="24"/>
          <w:szCs w:val="24"/>
          <w:lang w:bidi="en-US"/>
        </w:rPr>
      </w:pPr>
      <w:r w:rsidRPr="0046186A">
        <w:rPr>
          <w:rFonts w:ascii="Times New Roman" w:eastAsia="Calibri" w:hAnsi="Times New Roman" w:cs="Times New Roman"/>
          <w:sz w:val="24"/>
          <w:szCs w:val="24"/>
          <w:lang w:bidi="en-US"/>
        </w:rPr>
        <w:t>«ЗИМИНСКИЙ ЖЕЛЕЗНОДОРОЖНЫЙ ТЕХНИКУМ»</w:t>
      </w:r>
    </w:p>
    <w:p w:rsidR="0046186A" w:rsidRPr="0046186A" w:rsidRDefault="0046186A" w:rsidP="0046186A">
      <w:pPr>
        <w:autoSpaceDE w:val="0"/>
        <w:autoSpaceDN w:val="0"/>
        <w:adjustRightInd w:val="0"/>
        <w:spacing w:after="0" w:line="240" w:lineRule="auto"/>
        <w:ind w:firstLine="567"/>
        <w:rPr>
          <w:rFonts w:ascii="Times New Roman" w:eastAsia="Calibri" w:hAnsi="Times New Roman" w:cs="Times New Roman"/>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46186A" w:rsidRPr="0046186A" w:rsidRDefault="0046186A" w:rsidP="0046186A">
      <w:pPr>
        <w:autoSpaceDE w:val="0"/>
        <w:autoSpaceDN w:val="0"/>
        <w:adjustRightInd w:val="0"/>
        <w:spacing w:after="0" w:line="240" w:lineRule="auto"/>
        <w:ind w:firstLine="567"/>
        <w:jc w:val="center"/>
        <w:rPr>
          <w:rFonts w:ascii="Times New Roman" w:eastAsia="Calibri" w:hAnsi="Times New Roman" w:cs="Times New Roman"/>
          <w:b/>
          <w:bCs/>
          <w:color w:val="000000"/>
          <w:sz w:val="24"/>
          <w:szCs w:val="24"/>
        </w:rPr>
      </w:pPr>
    </w:p>
    <w:p w:rsidR="005E4044" w:rsidRPr="001F32DB" w:rsidRDefault="005E4044" w:rsidP="005E4044">
      <w:pPr>
        <w:autoSpaceDE w:val="0"/>
        <w:autoSpaceDN w:val="0"/>
        <w:adjustRightInd w:val="0"/>
        <w:spacing w:after="0" w:line="240" w:lineRule="auto"/>
        <w:ind w:firstLine="567"/>
        <w:jc w:val="center"/>
        <w:rPr>
          <w:rFonts w:ascii="Times New Roman" w:eastAsia="Calibri" w:hAnsi="Times New Roman" w:cs="Times New Roman"/>
          <w:color w:val="000000"/>
          <w:sz w:val="24"/>
          <w:szCs w:val="24"/>
        </w:rPr>
      </w:pPr>
      <w:r w:rsidRPr="001F32DB">
        <w:rPr>
          <w:rFonts w:ascii="Times New Roman" w:eastAsia="Calibri" w:hAnsi="Times New Roman" w:cs="Times New Roman"/>
          <w:b/>
          <w:bCs/>
          <w:color w:val="000000"/>
          <w:sz w:val="24"/>
          <w:szCs w:val="24"/>
        </w:rPr>
        <w:t>МЕТОДИЧЕСКИЕ РЕКОМЕНДАЦИИ</w:t>
      </w:r>
    </w:p>
    <w:p w:rsidR="005E4044" w:rsidRPr="001F32DB" w:rsidRDefault="005E4044" w:rsidP="005E404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1F32DB">
        <w:rPr>
          <w:rFonts w:ascii="Times New Roman" w:eastAsia="Calibri" w:hAnsi="Times New Roman" w:cs="Times New Roman"/>
          <w:b/>
          <w:bCs/>
          <w:sz w:val="24"/>
          <w:szCs w:val="24"/>
        </w:rPr>
        <w:t xml:space="preserve">ДЛЯ ПРАКТИЧЕСКИХ РАБОТ ПО ДИСЦИПЛИНЕ </w:t>
      </w:r>
    </w:p>
    <w:p w:rsidR="005E4044" w:rsidRPr="00265367" w:rsidRDefault="005E4044" w:rsidP="005E404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265367">
        <w:rPr>
          <w:rFonts w:ascii="Times New Roman" w:eastAsia="Times New Roman" w:hAnsi="Times New Roman" w:cs="Times New Roman"/>
          <w:b/>
          <w:sz w:val="24"/>
          <w:szCs w:val="24"/>
          <w:lang w:eastAsia="ru-RU"/>
        </w:rPr>
        <w:t>ОУД. 01 (</w:t>
      </w:r>
      <w:r>
        <w:rPr>
          <w:rFonts w:ascii="Times New Roman" w:eastAsia="Times New Roman" w:hAnsi="Times New Roman" w:cs="Times New Roman"/>
          <w:b/>
          <w:sz w:val="24"/>
          <w:szCs w:val="24"/>
          <w:lang w:eastAsia="ru-RU"/>
        </w:rPr>
        <w:t>2</w:t>
      </w:r>
      <w:r w:rsidRPr="0026536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ЛИТЕРАТУРА</w:t>
      </w:r>
    </w:p>
    <w:p w:rsidR="00D6304A" w:rsidRPr="00D6304A" w:rsidRDefault="00D6304A" w:rsidP="00D6304A">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04A">
        <w:rPr>
          <w:rFonts w:ascii="Times New Roman" w:eastAsia="Times New Roman" w:hAnsi="Times New Roman" w:cs="Times New Roman"/>
          <w:sz w:val="24"/>
          <w:szCs w:val="24"/>
          <w:lang w:eastAsia="ru-RU"/>
        </w:rPr>
        <w:t>образовательной программы по профессии среднего профессионального образования подготовки квалифицированных рабочих, служащих</w:t>
      </w:r>
    </w:p>
    <w:p w:rsidR="00D6304A" w:rsidRPr="00D6304A" w:rsidRDefault="00D6304A" w:rsidP="00D6304A">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04A">
        <w:rPr>
          <w:rFonts w:ascii="Times New Roman" w:eastAsia="Times New Roman" w:hAnsi="Times New Roman" w:cs="Times New Roman"/>
          <w:sz w:val="24"/>
          <w:szCs w:val="24"/>
          <w:lang w:eastAsia="ru-RU"/>
        </w:rPr>
        <w:t>43.01.09 Повар, кондитер</w:t>
      </w:r>
    </w:p>
    <w:p w:rsidR="0046186A" w:rsidRPr="00A10253" w:rsidRDefault="0046186A" w:rsidP="0046186A">
      <w:pPr>
        <w:spacing w:after="0" w:line="240" w:lineRule="auto"/>
        <w:ind w:left="2268"/>
        <w:jc w:val="both"/>
        <w:rPr>
          <w:rFonts w:ascii="Times New Roman" w:eastAsia="Times New Roman" w:hAnsi="Times New Roman" w:cs="Times New Roman"/>
          <w:b/>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r w:rsidRPr="00A10253">
        <w:rPr>
          <w:rFonts w:ascii="Times New Roman" w:eastAsia="Times New Roman" w:hAnsi="Times New Roman" w:cs="Times New Roman"/>
          <w:sz w:val="24"/>
          <w:szCs w:val="24"/>
          <w:lang w:eastAsia="ru-RU"/>
        </w:rPr>
        <w:t xml:space="preserve">             </w:t>
      </w: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Default="00D6304A" w:rsidP="00D6304A">
      <w:pPr>
        <w:spacing w:after="0" w:line="240" w:lineRule="auto"/>
        <w:ind w:left="226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6186A" w:rsidRPr="00A10253">
        <w:rPr>
          <w:rFonts w:ascii="Times New Roman" w:eastAsia="Times New Roman" w:hAnsi="Times New Roman" w:cs="Times New Roman"/>
          <w:sz w:val="24"/>
          <w:szCs w:val="24"/>
          <w:lang w:eastAsia="ru-RU"/>
        </w:rPr>
        <w:t>Квалификация: Повар</w:t>
      </w:r>
    </w:p>
    <w:p w:rsidR="0046186A" w:rsidRPr="00A10253" w:rsidRDefault="0046186A" w:rsidP="00D6304A">
      <w:pPr>
        <w:spacing w:after="0" w:line="240" w:lineRule="auto"/>
        <w:ind w:left="2268"/>
        <w:rPr>
          <w:rFonts w:ascii="Times New Roman" w:eastAsia="Times New Roman" w:hAnsi="Times New Roman" w:cs="Times New Roman"/>
          <w:sz w:val="24"/>
          <w:szCs w:val="24"/>
          <w:lang w:eastAsia="ru-RU"/>
        </w:rPr>
      </w:pPr>
      <w:r w:rsidRPr="00A10253">
        <w:rPr>
          <w:rFonts w:ascii="Times New Roman" w:eastAsia="Times New Roman" w:hAnsi="Times New Roman" w:cs="Times New Roman"/>
          <w:sz w:val="24"/>
          <w:szCs w:val="24"/>
          <w:lang w:eastAsia="ru-RU"/>
        </w:rPr>
        <w:t>кондитер</w:t>
      </w:r>
    </w:p>
    <w:p w:rsidR="0046186A" w:rsidRPr="00A10253" w:rsidRDefault="0046186A" w:rsidP="00D6304A">
      <w:pPr>
        <w:spacing w:after="0" w:line="240" w:lineRule="auto"/>
        <w:ind w:left="2268"/>
        <w:rPr>
          <w:rFonts w:ascii="Times New Roman" w:eastAsia="Times New Roman" w:hAnsi="Times New Roman" w:cs="Times New Roman"/>
          <w:sz w:val="24"/>
          <w:szCs w:val="24"/>
          <w:lang w:eastAsia="ru-RU"/>
        </w:rPr>
      </w:pPr>
      <w:r w:rsidRPr="00A10253">
        <w:rPr>
          <w:rFonts w:ascii="Times New Roman" w:eastAsia="Times New Roman" w:hAnsi="Times New Roman" w:cs="Times New Roman"/>
          <w:sz w:val="24"/>
          <w:szCs w:val="24"/>
          <w:lang w:eastAsia="ru-RU"/>
        </w:rPr>
        <w:t>Форма обучения очная</w:t>
      </w:r>
    </w:p>
    <w:p w:rsidR="0046186A" w:rsidRPr="00A10253" w:rsidRDefault="0046186A" w:rsidP="00D6304A">
      <w:pPr>
        <w:spacing w:after="0" w:line="240" w:lineRule="auto"/>
        <w:ind w:left="2268"/>
        <w:rPr>
          <w:rFonts w:ascii="Times New Roman" w:eastAsia="Times New Roman" w:hAnsi="Times New Roman" w:cs="Times New Roman"/>
          <w:sz w:val="24"/>
          <w:szCs w:val="24"/>
          <w:lang w:eastAsia="ru-RU"/>
        </w:rPr>
      </w:pPr>
      <w:r w:rsidRPr="00A10253">
        <w:rPr>
          <w:rFonts w:ascii="Times New Roman" w:eastAsia="Times New Roman" w:hAnsi="Times New Roman" w:cs="Times New Roman"/>
          <w:sz w:val="24"/>
          <w:szCs w:val="24"/>
          <w:lang w:eastAsia="ru-RU"/>
        </w:rPr>
        <w:t>Срок освоения ОПСПО  ПКРС 3 года 10 месяцев на базе основного общего образования</w:t>
      </w:r>
    </w:p>
    <w:p w:rsidR="0046186A" w:rsidRPr="00A10253" w:rsidRDefault="0046186A" w:rsidP="00D6304A">
      <w:pPr>
        <w:spacing w:after="0" w:line="240" w:lineRule="auto"/>
        <w:ind w:left="2268"/>
        <w:rPr>
          <w:rFonts w:ascii="Times New Roman" w:eastAsia="Times New Roman" w:hAnsi="Times New Roman" w:cs="Times New Roman"/>
          <w:sz w:val="24"/>
          <w:szCs w:val="24"/>
          <w:lang w:eastAsia="ru-RU"/>
        </w:rPr>
      </w:pPr>
      <w:r w:rsidRPr="00A10253">
        <w:rPr>
          <w:rFonts w:ascii="Times New Roman" w:eastAsia="Times New Roman" w:hAnsi="Times New Roman" w:cs="Times New Roman"/>
          <w:sz w:val="24"/>
          <w:szCs w:val="24"/>
          <w:lang w:eastAsia="ru-RU"/>
        </w:rPr>
        <w:t>Профиль получаемого профессионального образования естественнонаучный</w:t>
      </w:r>
    </w:p>
    <w:p w:rsidR="0046186A" w:rsidRPr="00A10253" w:rsidRDefault="0046186A" w:rsidP="00D6304A">
      <w:pPr>
        <w:spacing w:after="0" w:line="240" w:lineRule="auto"/>
        <w:ind w:left="2268"/>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268"/>
        <w:jc w:val="both"/>
        <w:rPr>
          <w:rFonts w:ascii="Times New Roman" w:eastAsia="Times New Roman" w:hAnsi="Times New Roman" w:cs="Times New Roman"/>
          <w:sz w:val="24"/>
          <w:szCs w:val="24"/>
          <w:lang w:eastAsia="ru-RU"/>
        </w:rPr>
      </w:pPr>
      <w:r w:rsidRPr="00A10253">
        <w:rPr>
          <w:rFonts w:ascii="Times New Roman" w:eastAsia="Times New Roman" w:hAnsi="Times New Roman" w:cs="Times New Roman"/>
          <w:sz w:val="24"/>
          <w:szCs w:val="24"/>
          <w:lang w:eastAsia="ru-RU"/>
        </w:rPr>
        <w:t xml:space="preserve"> </w:t>
      </w:r>
    </w:p>
    <w:p w:rsidR="0046186A" w:rsidRPr="00A10253" w:rsidRDefault="0046186A" w:rsidP="0046186A">
      <w:pPr>
        <w:spacing w:after="0" w:line="240" w:lineRule="auto"/>
        <w:ind w:left="2694"/>
        <w:jc w:val="right"/>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694"/>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694"/>
        <w:jc w:val="right"/>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694"/>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ind w:left="2694"/>
        <w:jc w:val="both"/>
        <w:rPr>
          <w:rFonts w:ascii="Times New Roman" w:eastAsia="Times New Roman" w:hAnsi="Times New Roman" w:cs="Times New Roman"/>
          <w:sz w:val="24"/>
          <w:szCs w:val="24"/>
          <w:lang w:eastAsia="ru-RU"/>
        </w:rPr>
      </w:pPr>
    </w:p>
    <w:p w:rsidR="0046186A" w:rsidRPr="00A10253" w:rsidRDefault="0046186A" w:rsidP="0046186A">
      <w:pPr>
        <w:spacing w:after="0" w:line="240" w:lineRule="auto"/>
        <w:jc w:val="center"/>
        <w:rPr>
          <w:rFonts w:ascii="Times New Roman" w:eastAsia="Times New Roman" w:hAnsi="Times New Roman" w:cs="Times New Roman"/>
          <w:sz w:val="24"/>
          <w:szCs w:val="24"/>
          <w:lang w:eastAsia="ru-RU"/>
        </w:rPr>
      </w:pPr>
    </w:p>
    <w:p w:rsidR="0046186A" w:rsidRPr="0046186A" w:rsidRDefault="0046186A" w:rsidP="0046186A">
      <w:pPr>
        <w:widowControl w:val="0"/>
        <w:suppressAutoHyphens/>
        <w:spacing w:after="0" w:line="240" w:lineRule="auto"/>
        <w:jc w:val="center"/>
        <w:rPr>
          <w:rFonts w:ascii="Times New Roman" w:eastAsia="Lucida Sans Unicode" w:hAnsi="Times New Roman" w:cs="Times New Roman"/>
          <w:sz w:val="24"/>
          <w:szCs w:val="24"/>
          <w:lang w:eastAsia="ar-SA"/>
        </w:rPr>
      </w:pPr>
      <w:r w:rsidRPr="0046186A">
        <w:rPr>
          <w:rFonts w:ascii="Times New Roman" w:eastAsia="Lucida Sans Unicode" w:hAnsi="Times New Roman" w:cs="Times New Roman"/>
          <w:sz w:val="24"/>
          <w:szCs w:val="24"/>
          <w:lang w:eastAsia="ar-SA"/>
        </w:rPr>
        <w:t>Зима, 2021г.</w:t>
      </w: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autoSpaceDE w:val="0"/>
        <w:autoSpaceDN w:val="0"/>
        <w:adjustRightInd w:val="0"/>
        <w:spacing w:after="0" w:line="240" w:lineRule="auto"/>
        <w:ind w:firstLine="567"/>
        <w:jc w:val="both"/>
        <w:rPr>
          <w:rFonts w:ascii="Times New Roman" w:eastAsia="Calibri" w:hAnsi="Times New Roman" w:cs="Times New Roman"/>
          <w:b/>
          <w:color w:val="000000"/>
          <w:sz w:val="24"/>
          <w:szCs w:val="24"/>
        </w:rPr>
      </w:pPr>
      <w:r w:rsidRPr="0046186A">
        <w:rPr>
          <w:rFonts w:ascii="Times New Roman" w:eastAsia="Calibri" w:hAnsi="Times New Roman" w:cs="Times New Roman"/>
          <w:bCs/>
          <w:color w:val="000000"/>
          <w:sz w:val="24"/>
          <w:szCs w:val="24"/>
        </w:rPr>
        <w:lastRenderedPageBreak/>
        <w:t xml:space="preserve">Методические рекомендации для практических работ по дисциплине </w:t>
      </w:r>
      <w:r w:rsidRPr="0046186A">
        <w:rPr>
          <w:rFonts w:ascii="Times New Roman" w:eastAsia="Calibri" w:hAnsi="Times New Roman" w:cs="Times New Roman"/>
          <w:color w:val="000000"/>
          <w:sz w:val="24"/>
          <w:szCs w:val="24"/>
        </w:rPr>
        <w:t>ОУД.01(2) Литература</w:t>
      </w:r>
      <w:r w:rsidRPr="0046186A">
        <w:rPr>
          <w:rFonts w:ascii="Times New Roman" w:eastAsia="Calibri" w:hAnsi="Times New Roman" w:cs="Times New Roman"/>
          <w:b/>
          <w:color w:val="000000"/>
          <w:sz w:val="24"/>
          <w:szCs w:val="24"/>
        </w:rPr>
        <w:t>.</w:t>
      </w:r>
    </w:p>
    <w:p w:rsidR="0046186A" w:rsidRPr="00483F95" w:rsidRDefault="0046186A" w:rsidP="0046186A">
      <w:pPr>
        <w:autoSpaceDE w:val="0"/>
        <w:autoSpaceDN w:val="0"/>
        <w:adjustRightInd w:val="0"/>
        <w:spacing w:after="0" w:line="240" w:lineRule="auto"/>
        <w:ind w:firstLine="567"/>
        <w:jc w:val="both"/>
        <w:rPr>
          <w:rFonts w:ascii="Times New Roman" w:eastAsia="Calibri" w:hAnsi="Times New Roman" w:cs="Times New Roman"/>
          <w:b/>
          <w:sz w:val="24"/>
          <w:szCs w:val="24"/>
        </w:rPr>
      </w:pPr>
      <w:r w:rsidRPr="0046186A">
        <w:rPr>
          <w:rFonts w:ascii="Times New Roman" w:eastAsia="Calibri" w:hAnsi="Times New Roman" w:cs="Times New Roman"/>
          <w:color w:val="000000"/>
          <w:sz w:val="24"/>
          <w:szCs w:val="24"/>
        </w:rPr>
        <w:t xml:space="preserve">В методических рекомендациях определены цели и задачи выполнения практических работ, описание каждой работы включает в себя задания для практических </w:t>
      </w:r>
      <w:r w:rsidRPr="00483F95">
        <w:rPr>
          <w:rFonts w:ascii="Times New Roman" w:eastAsia="Calibri" w:hAnsi="Times New Roman" w:cs="Times New Roman"/>
          <w:sz w:val="24"/>
          <w:szCs w:val="24"/>
        </w:rPr>
        <w:t>работ и инструктаж по их  выполнению.</w:t>
      </w:r>
    </w:p>
    <w:p w:rsidR="0046186A" w:rsidRPr="0046186A" w:rsidRDefault="0046186A" w:rsidP="0046186A">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eastAsia="Calibri" w:hAnsi="Times New Roman" w:cs="Times New Roman"/>
          <w:i/>
          <w:sz w:val="24"/>
          <w:szCs w:val="24"/>
          <w:vertAlign w:val="superscript"/>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eastAsia="Calibri" w:hAnsi="Times New Roman" w:cs="Times New Roman"/>
          <w:i/>
          <w:sz w:val="24"/>
          <w:szCs w:val="24"/>
          <w:vertAlign w:val="superscript"/>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eastAsia="Calibri" w:hAnsi="Times New Roman" w:cs="Times New Roman"/>
          <w:i/>
          <w:sz w:val="24"/>
          <w:szCs w:val="24"/>
          <w:vertAlign w:val="superscript"/>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eastAsia="Calibri" w:hAnsi="Times New Roman" w:cs="Times New Roman"/>
          <w:i/>
          <w:sz w:val="24"/>
          <w:szCs w:val="24"/>
          <w:vertAlign w:val="superscript"/>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eastAsia="Calibri" w:hAnsi="Times New Roman" w:cs="Times New Roman"/>
          <w:i/>
          <w:sz w:val="24"/>
          <w:szCs w:val="24"/>
          <w:vertAlign w:val="superscript"/>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eastAsia="Calibri" w:hAnsi="Times New Roman" w:cs="Times New Roman"/>
          <w:i/>
          <w:sz w:val="24"/>
          <w:szCs w:val="24"/>
          <w:vertAlign w:val="superscript"/>
        </w:rPr>
      </w:pP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ab/>
      </w:r>
      <w:r w:rsidRPr="0046186A">
        <w:rPr>
          <w:rFonts w:ascii="Times New Roman" w:eastAsia="Calibri" w:hAnsi="Times New Roman" w:cs="Times New Roman"/>
          <w:sz w:val="24"/>
          <w:szCs w:val="24"/>
        </w:rPr>
        <w:tab/>
      </w:r>
    </w:p>
    <w:p w:rsidR="0046186A" w:rsidRPr="0046186A" w:rsidRDefault="0046186A" w:rsidP="0046186A">
      <w:pPr>
        <w:jc w:val="both"/>
        <w:rPr>
          <w:rFonts w:ascii="Times New Roman" w:eastAsia="Calibri" w:hAnsi="Times New Roman" w:cs="Times New Roman"/>
          <w:b/>
          <w:sz w:val="24"/>
          <w:szCs w:val="24"/>
        </w:rPr>
      </w:pPr>
    </w:p>
    <w:p w:rsidR="0046186A" w:rsidRPr="0046186A" w:rsidRDefault="0046186A" w:rsidP="0046186A">
      <w:pPr>
        <w:autoSpaceDE w:val="0"/>
        <w:autoSpaceDN w:val="0"/>
        <w:adjustRightInd w:val="0"/>
        <w:spacing w:after="0" w:line="240" w:lineRule="auto"/>
        <w:ind w:firstLine="567"/>
        <w:jc w:val="both"/>
        <w:rPr>
          <w:rFonts w:ascii="Times New Roman" w:eastAsia="Calibri" w:hAnsi="Times New Roman" w:cs="Times New Roman"/>
          <w:color w:val="000000"/>
          <w:sz w:val="24"/>
          <w:szCs w:val="24"/>
          <w:highlight w:val="yellow"/>
        </w:rPr>
      </w:pPr>
    </w:p>
    <w:p w:rsidR="0046186A" w:rsidRPr="0046186A" w:rsidRDefault="0046186A" w:rsidP="0046186A">
      <w:pPr>
        <w:spacing w:after="0" w:line="240" w:lineRule="auto"/>
        <w:jc w:val="both"/>
        <w:rPr>
          <w:rFonts w:ascii="Times New Roman" w:eastAsia="Times New Roman" w:hAnsi="Times New Roman" w:cs="Times New Roman"/>
          <w:sz w:val="24"/>
          <w:szCs w:val="24"/>
          <w:lang w:eastAsia="ru-RU"/>
        </w:rPr>
      </w:pPr>
      <w:r w:rsidRPr="0046186A">
        <w:rPr>
          <w:rFonts w:ascii="Times New Roman" w:eastAsia="Times New Roman" w:hAnsi="Times New Roman" w:cs="Times New Roman"/>
          <w:b/>
          <w:sz w:val="24"/>
          <w:szCs w:val="24"/>
          <w:lang w:eastAsia="ru-RU"/>
        </w:rPr>
        <w:t xml:space="preserve">Разработчик: </w:t>
      </w:r>
      <w:r w:rsidRPr="0046186A">
        <w:rPr>
          <w:rFonts w:ascii="Times New Roman" w:eastAsia="Times New Roman" w:hAnsi="Times New Roman" w:cs="Times New Roman"/>
          <w:sz w:val="24"/>
          <w:szCs w:val="24"/>
          <w:lang w:eastAsia="ru-RU"/>
        </w:rPr>
        <w:t>Сивухина  Татьяна  Сергеевна,  преподаватель  русского языка, литературы, Государственного бюджетного профессионального образовательного учреждения Иркутской области  «Зиминский железнодорожный техникум».</w:t>
      </w:r>
    </w:p>
    <w:p w:rsidR="0046186A" w:rsidRPr="0046186A" w:rsidRDefault="0046186A" w:rsidP="00461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i/>
          <w:caps/>
          <w:sz w:val="24"/>
          <w:szCs w:val="24"/>
        </w:rPr>
      </w:pPr>
      <w:r w:rsidRPr="0046186A">
        <w:rPr>
          <w:rFonts w:ascii="Times New Roman" w:eastAsia="Calibri" w:hAnsi="Times New Roman" w:cs="Times New Roman"/>
          <w:sz w:val="24"/>
          <w:szCs w:val="24"/>
        </w:rPr>
        <w:tab/>
      </w:r>
    </w:p>
    <w:p w:rsidR="0046186A" w:rsidRPr="0046186A" w:rsidRDefault="0046186A" w:rsidP="0046186A">
      <w:pPr>
        <w:widowControl w:val="0"/>
        <w:tabs>
          <w:tab w:val="left" w:pos="0"/>
        </w:tabs>
        <w:suppressAutoHyphens/>
        <w:spacing w:after="0" w:line="240" w:lineRule="auto"/>
        <w:rPr>
          <w:rFonts w:ascii="Times New Roman" w:eastAsia="Calibri" w:hAnsi="Times New Roman" w:cs="Times New Roman"/>
          <w:i/>
          <w:caps/>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83F95" w:rsidP="0046186A">
      <w:pPr>
        <w:spacing w:after="0" w:line="240" w:lineRule="auto"/>
        <w:ind w:firstLine="709"/>
        <w:jc w:val="both"/>
        <w:rPr>
          <w:rFonts w:ascii="Times New Roman" w:eastAsia="Calibri" w:hAnsi="Times New Roman" w:cs="Times New Roman"/>
          <w:color w:val="000000"/>
          <w:sz w:val="24"/>
          <w:szCs w:val="24"/>
        </w:rPr>
      </w:pPr>
      <w:r>
        <w:rPr>
          <w:noProof/>
          <w:lang w:eastAsia="ru-RU"/>
        </w:rPr>
        <w:drawing>
          <wp:inline distT="0" distB="0" distL="0" distR="0" wp14:anchorId="06A487C2" wp14:editId="70F8D333">
            <wp:extent cx="3724656" cy="957072"/>
            <wp:effectExtent l="0" t="0" r="0" b="0"/>
            <wp:docPr id="6" name="Рисунок 6"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423" t="3669" r="24846" b="85035"/>
                    <a:stretch/>
                  </pic:blipFill>
                  <pic:spPr bwMode="auto">
                    <a:xfrm>
                      <a:off x="0" y="0"/>
                      <a:ext cx="3726489" cy="957543"/>
                    </a:xfrm>
                    <a:prstGeom prst="rect">
                      <a:avLst/>
                    </a:prstGeom>
                    <a:noFill/>
                    <a:ln>
                      <a:noFill/>
                    </a:ln>
                    <a:extLst>
                      <a:ext uri="{53640926-AAD7-44D8-BBD7-CCE9431645EC}">
                        <a14:shadowObscured xmlns:a14="http://schemas.microsoft.com/office/drawing/2010/main"/>
                      </a:ext>
                    </a:extLst>
                  </pic:spPr>
                </pic:pic>
              </a:graphicData>
            </a:graphic>
          </wp:inline>
        </w:drawing>
      </w: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C216A" w:rsidRDefault="004C216A" w:rsidP="0046186A">
      <w:pPr>
        <w:autoSpaceDE w:val="0"/>
        <w:autoSpaceDN w:val="0"/>
        <w:adjustRightInd w:val="0"/>
        <w:spacing w:line="240" w:lineRule="auto"/>
        <w:jc w:val="center"/>
        <w:rPr>
          <w:rFonts w:ascii="Times New Roman" w:eastAsia="Calibri" w:hAnsi="Times New Roman" w:cs="Times New Roman"/>
          <w:color w:val="000000"/>
          <w:sz w:val="24"/>
          <w:szCs w:val="24"/>
        </w:rPr>
      </w:pPr>
    </w:p>
    <w:p w:rsidR="004C216A" w:rsidRDefault="004C216A" w:rsidP="0046186A">
      <w:pPr>
        <w:autoSpaceDE w:val="0"/>
        <w:autoSpaceDN w:val="0"/>
        <w:adjustRightInd w:val="0"/>
        <w:spacing w:line="240" w:lineRule="auto"/>
        <w:jc w:val="center"/>
        <w:rPr>
          <w:rFonts w:ascii="Times New Roman" w:eastAsia="Calibri" w:hAnsi="Times New Roman" w:cs="Times New Roman"/>
          <w:color w:val="000000"/>
          <w:sz w:val="24"/>
          <w:szCs w:val="24"/>
        </w:rPr>
      </w:pPr>
    </w:p>
    <w:p w:rsidR="0046186A" w:rsidRPr="0046186A" w:rsidRDefault="0046186A" w:rsidP="0046186A">
      <w:pPr>
        <w:autoSpaceDE w:val="0"/>
        <w:autoSpaceDN w:val="0"/>
        <w:adjustRightInd w:val="0"/>
        <w:spacing w:line="240" w:lineRule="auto"/>
        <w:jc w:val="center"/>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lastRenderedPageBreak/>
        <w:t>Пояснительная записка</w:t>
      </w:r>
    </w:p>
    <w:p w:rsidR="0046186A" w:rsidRPr="0046186A" w:rsidRDefault="0046186A" w:rsidP="004C216A">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 xml:space="preserve">Методические рекомендации по выполнению практических  работ по учебной дисциплине ОУД.01(2) Литература разработаны в помощь студентам для самостоятельного выполнения ими практических работ, предусмотренных рабочей программой. Практические работы проводятся после изучения соответствующих разделов и тем учебной дисциплины. </w:t>
      </w:r>
    </w:p>
    <w:p w:rsidR="0046186A" w:rsidRPr="0046186A" w:rsidRDefault="0046186A" w:rsidP="004C216A">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работ и закреплении теоретических знаний по основным разделам учебной дисциплины. </w:t>
      </w:r>
    </w:p>
    <w:p w:rsidR="0046186A" w:rsidRDefault="0046186A" w:rsidP="004C216A">
      <w:pPr>
        <w:spacing w:after="0" w:line="240" w:lineRule="auto"/>
        <w:ind w:firstLine="567"/>
        <w:rPr>
          <w:rFonts w:ascii="Times New Roman" w:eastAsia="Calibri" w:hAnsi="Times New Roman" w:cs="Times New Roman"/>
          <w:sz w:val="24"/>
          <w:szCs w:val="24"/>
        </w:rPr>
      </w:pPr>
      <w:r w:rsidRPr="0046186A">
        <w:rPr>
          <w:rFonts w:ascii="Times New Roman" w:eastAsia="Calibri" w:hAnsi="Times New Roman" w:cs="Times New Roman"/>
          <w:color w:val="000000"/>
          <w:sz w:val="24"/>
          <w:szCs w:val="24"/>
        </w:rPr>
        <w:t xml:space="preserve">Выполнение практических работ направлено на формирование общих компетенций, закрепление знаний, освоение необходимых умений и формирование первоначального практического опыта, предусмотренных ФГОС СПО по </w:t>
      </w:r>
      <w:r>
        <w:rPr>
          <w:rFonts w:ascii="Times New Roman" w:eastAsia="Calibri" w:hAnsi="Times New Roman" w:cs="Times New Roman"/>
          <w:color w:val="000000"/>
          <w:sz w:val="24"/>
          <w:szCs w:val="24"/>
        </w:rPr>
        <w:t xml:space="preserve">профессии </w:t>
      </w:r>
      <w:r w:rsidRPr="0046186A">
        <w:rPr>
          <w:rFonts w:ascii="Times New Roman" w:eastAsia="Calibri" w:hAnsi="Times New Roman" w:cs="Times New Roman"/>
          <w:color w:val="000000"/>
          <w:sz w:val="24"/>
          <w:szCs w:val="24"/>
        </w:rPr>
        <w:t xml:space="preserve"> </w:t>
      </w:r>
      <w:r w:rsidRPr="0046186A">
        <w:rPr>
          <w:rFonts w:ascii="Times New Roman" w:eastAsia="Calibri" w:hAnsi="Times New Roman" w:cs="Times New Roman"/>
          <w:sz w:val="24"/>
          <w:szCs w:val="24"/>
        </w:rPr>
        <w:t>43.01.09 Повар         Кондитер</w:t>
      </w:r>
    </w:p>
    <w:p w:rsidR="0046186A" w:rsidRPr="0046186A" w:rsidRDefault="0046186A" w:rsidP="004C216A">
      <w:pPr>
        <w:spacing w:after="0" w:line="240" w:lineRule="auto"/>
        <w:ind w:firstLine="567"/>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 xml:space="preserve">Учебным планом на практические и лабораторные работы обучающихся предусмотрено </w:t>
      </w:r>
      <w:r>
        <w:rPr>
          <w:rFonts w:ascii="Times New Roman" w:eastAsia="Calibri" w:hAnsi="Times New Roman" w:cs="Times New Roman"/>
          <w:b/>
          <w:bCs/>
          <w:i/>
          <w:iCs/>
          <w:color w:val="000000"/>
          <w:sz w:val="24"/>
          <w:szCs w:val="24"/>
        </w:rPr>
        <w:t>34</w:t>
      </w:r>
      <w:r w:rsidRPr="0046186A">
        <w:rPr>
          <w:rFonts w:ascii="Times New Roman" w:eastAsia="Calibri" w:hAnsi="Times New Roman" w:cs="Times New Roman"/>
          <w:b/>
          <w:bCs/>
          <w:i/>
          <w:iCs/>
          <w:color w:val="000000"/>
          <w:sz w:val="24"/>
          <w:szCs w:val="24"/>
        </w:rPr>
        <w:t xml:space="preserve"> </w:t>
      </w:r>
      <w:r w:rsidRPr="0046186A">
        <w:rPr>
          <w:rFonts w:ascii="Times New Roman" w:eastAsia="Calibri" w:hAnsi="Times New Roman" w:cs="Times New Roman"/>
          <w:color w:val="000000"/>
          <w:sz w:val="24"/>
          <w:szCs w:val="24"/>
        </w:rPr>
        <w:t xml:space="preserve">часа. </w:t>
      </w:r>
    </w:p>
    <w:p w:rsidR="0046186A" w:rsidRPr="0046186A" w:rsidRDefault="0046186A" w:rsidP="0046186A">
      <w:pPr>
        <w:spacing w:after="0" w:line="240" w:lineRule="auto"/>
        <w:ind w:firstLine="709"/>
        <w:jc w:val="both"/>
        <w:rPr>
          <w:rFonts w:ascii="Times New Roman" w:eastAsia="Calibri" w:hAnsi="Times New Roman" w:cs="Times New Roman"/>
          <w:color w:val="000000"/>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Pr="0046186A" w:rsidRDefault="0046186A" w:rsidP="0046186A">
      <w:pPr>
        <w:rPr>
          <w:rFonts w:ascii="Times New Roman" w:eastAsia="Calibri" w:hAnsi="Times New Roman" w:cs="Times New Roman"/>
          <w:sz w:val="24"/>
          <w:szCs w:val="24"/>
        </w:rPr>
      </w:pPr>
    </w:p>
    <w:p w:rsidR="0046186A" w:rsidRDefault="0046186A" w:rsidP="0046186A">
      <w:pPr>
        <w:rPr>
          <w:rFonts w:ascii="Times New Roman" w:eastAsia="Calibri" w:hAnsi="Times New Roman" w:cs="Times New Roman"/>
          <w:sz w:val="24"/>
          <w:szCs w:val="24"/>
        </w:rPr>
      </w:pPr>
    </w:p>
    <w:p w:rsidR="004C216A" w:rsidRDefault="004C216A" w:rsidP="0046186A">
      <w:pPr>
        <w:rPr>
          <w:rFonts w:ascii="Times New Roman" w:eastAsia="Calibri" w:hAnsi="Times New Roman" w:cs="Times New Roman"/>
          <w:sz w:val="24"/>
          <w:szCs w:val="24"/>
        </w:rPr>
      </w:pPr>
    </w:p>
    <w:p w:rsidR="004C216A" w:rsidRPr="0046186A" w:rsidRDefault="004C216A" w:rsidP="0046186A">
      <w:pPr>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851"/>
        <w:gridCol w:w="5103"/>
        <w:gridCol w:w="1603"/>
      </w:tblGrid>
      <w:tr w:rsidR="0046186A" w:rsidRPr="0046186A" w:rsidTr="004C216A">
        <w:trPr>
          <w:trHeight w:val="416"/>
        </w:trPr>
        <w:tc>
          <w:tcPr>
            <w:tcW w:w="518" w:type="dxa"/>
          </w:tcPr>
          <w:p w:rsidR="0046186A" w:rsidRPr="0046186A" w:rsidRDefault="0046186A" w:rsidP="004C216A">
            <w:pPr>
              <w:spacing w:after="0" w:line="240" w:lineRule="auto"/>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lastRenderedPageBreak/>
              <w:t>№</w:t>
            </w:r>
          </w:p>
        </w:tc>
        <w:tc>
          <w:tcPr>
            <w:tcW w:w="2851" w:type="dxa"/>
          </w:tcPr>
          <w:p w:rsidR="0046186A" w:rsidRPr="0046186A" w:rsidRDefault="0046186A" w:rsidP="004C216A">
            <w:pPr>
              <w:spacing w:after="0" w:line="240" w:lineRule="auto"/>
              <w:jc w:val="center"/>
              <w:rPr>
                <w:rFonts w:ascii="Times New Roman" w:eastAsia="Calibri" w:hAnsi="Times New Roman" w:cs="Times New Roman"/>
                <w:b/>
                <w:sz w:val="24"/>
                <w:szCs w:val="24"/>
              </w:rPr>
            </w:pPr>
            <w:r w:rsidRPr="0046186A">
              <w:rPr>
                <w:rFonts w:ascii="Times New Roman" w:eastAsia="Calibri" w:hAnsi="Times New Roman" w:cs="Times New Roman"/>
                <w:b/>
                <w:sz w:val="24"/>
                <w:szCs w:val="24"/>
              </w:rPr>
              <w:t>Тема практической работы</w:t>
            </w:r>
          </w:p>
        </w:tc>
        <w:tc>
          <w:tcPr>
            <w:tcW w:w="5103" w:type="dxa"/>
          </w:tcPr>
          <w:p w:rsidR="0046186A" w:rsidRPr="0046186A" w:rsidRDefault="0046186A" w:rsidP="004C216A">
            <w:pPr>
              <w:spacing w:after="0" w:line="240" w:lineRule="auto"/>
              <w:jc w:val="center"/>
              <w:rPr>
                <w:rFonts w:ascii="Times New Roman" w:eastAsia="Calibri" w:hAnsi="Times New Roman" w:cs="Times New Roman"/>
                <w:b/>
                <w:sz w:val="24"/>
                <w:szCs w:val="24"/>
              </w:rPr>
            </w:pPr>
            <w:r w:rsidRPr="0046186A">
              <w:rPr>
                <w:rFonts w:ascii="Times New Roman" w:eastAsia="Calibri" w:hAnsi="Times New Roman" w:cs="Times New Roman"/>
                <w:b/>
                <w:sz w:val="24"/>
                <w:szCs w:val="24"/>
              </w:rPr>
              <w:t>Вид деятельности</w:t>
            </w:r>
          </w:p>
        </w:tc>
        <w:tc>
          <w:tcPr>
            <w:tcW w:w="1603" w:type="dxa"/>
          </w:tcPr>
          <w:p w:rsidR="0046186A" w:rsidRPr="0046186A" w:rsidRDefault="0046186A" w:rsidP="004C216A">
            <w:pPr>
              <w:widowControl w:val="0"/>
              <w:autoSpaceDE w:val="0"/>
              <w:autoSpaceDN w:val="0"/>
              <w:spacing w:after="0" w:line="240" w:lineRule="auto"/>
              <w:ind w:left="104"/>
              <w:rPr>
                <w:rFonts w:ascii="Times New Roman" w:eastAsia="Times New Roman" w:hAnsi="Times New Roman" w:cs="Times New Roman"/>
                <w:b/>
                <w:sz w:val="24"/>
                <w:szCs w:val="24"/>
                <w:lang w:eastAsia="ru-RU" w:bidi="ru-RU"/>
              </w:rPr>
            </w:pPr>
            <w:r w:rsidRPr="0046186A">
              <w:rPr>
                <w:rFonts w:ascii="Times New Roman" w:eastAsia="Times New Roman" w:hAnsi="Times New Roman" w:cs="Times New Roman"/>
                <w:b/>
                <w:sz w:val="24"/>
                <w:szCs w:val="24"/>
                <w:lang w:eastAsia="ru-RU" w:bidi="ru-RU"/>
              </w:rPr>
              <w:t>Количество</w:t>
            </w:r>
            <w:r w:rsidRPr="0046186A">
              <w:rPr>
                <w:rFonts w:ascii="Times New Roman" w:eastAsia="Times New Roman" w:hAnsi="Times New Roman" w:cs="Times New Roman"/>
                <w:b/>
                <w:spacing w:val="32"/>
                <w:sz w:val="24"/>
                <w:szCs w:val="24"/>
                <w:lang w:eastAsia="ru-RU" w:bidi="ru-RU"/>
              </w:rPr>
              <w:t xml:space="preserve"> </w:t>
            </w:r>
            <w:r w:rsidRPr="0046186A">
              <w:rPr>
                <w:rFonts w:ascii="Times New Roman" w:eastAsia="Times New Roman" w:hAnsi="Times New Roman" w:cs="Times New Roman"/>
                <w:b/>
                <w:sz w:val="24"/>
                <w:szCs w:val="24"/>
                <w:lang w:eastAsia="ru-RU" w:bidi="ru-RU"/>
              </w:rPr>
              <w:t>часов</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c>
          <w:tcPr>
            <w:tcW w:w="2851" w:type="dxa"/>
          </w:tcPr>
          <w:p w:rsidR="0046186A" w:rsidRPr="0046186A" w:rsidRDefault="0046186A" w:rsidP="00641C94">
            <w:pPr>
              <w:ind w:firstLine="6"/>
              <w:rPr>
                <w:rFonts w:ascii="Times New Roman" w:eastAsia="Times New Roman" w:hAnsi="Times New Roman" w:cs="Times New Roman"/>
                <w:b/>
                <w:bCs/>
                <w:sz w:val="24"/>
                <w:szCs w:val="24"/>
                <w:lang w:eastAsia="ru-RU"/>
              </w:rPr>
            </w:pPr>
            <w:r w:rsidRPr="0046186A">
              <w:rPr>
                <w:rFonts w:ascii="Times New Roman" w:eastAsia="Times New Roman" w:hAnsi="Times New Roman" w:cs="Times New Roman"/>
                <w:b/>
                <w:bCs/>
                <w:sz w:val="24"/>
                <w:szCs w:val="24"/>
                <w:lang w:eastAsia="ru-RU"/>
              </w:rPr>
              <w:t>Практическое занятие №1 «</w:t>
            </w:r>
            <w:r w:rsidR="00641C94" w:rsidRPr="0046186A">
              <w:rPr>
                <w:rFonts w:ascii="Times New Roman" w:eastAsia="Times New Roman" w:hAnsi="Times New Roman" w:cs="Times New Roman"/>
                <w:b/>
                <w:bCs/>
                <w:sz w:val="24"/>
                <w:szCs w:val="24"/>
                <w:lang w:eastAsia="ru-RU"/>
              </w:rPr>
              <w:t>Основные темы и мотивы лирики А.С.Пушкина».</w:t>
            </w:r>
            <w:r w:rsidRPr="0046186A">
              <w:rPr>
                <w:rFonts w:ascii="Times New Roman" w:eastAsia="Times New Roman" w:hAnsi="Times New Roman" w:cs="Times New Roman"/>
                <w:b/>
                <w:bCs/>
                <w:sz w:val="24"/>
                <w:szCs w:val="24"/>
                <w:lang w:eastAsia="ru-RU"/>
              </w:rPr>
              <w:t>»</w:t>
            </w:r>
          </w:p>
        </w:tc>
        <w:tc>
          <w:tcPr>
            <w:tcW w:w="5103" w:type="dxa"/>
          </w:tcPr>
          <w:p w:rsidR="0046186A" w:rsidRPr="0046186A" w:rsidRDefault="0046186A" w:rsidP="004C216A">
            <w:pPr>
              <w:numPr>
                <w:ilvl w:val="0"/>
                <w:numId w:val="1"/>
              </w:numPr>
              <w:tabs>
                <w:tab w:val="left" w:pos="0"/>
                <w:tab w:val="left" w:pos="2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Выполнить анализ стихотворений А.С. Пушкина и определить с основные темы и мотивы лирики поэта.</w:t>
            </w:r>
          </w:p>
          <w:p w:rsidR="0046186A" w:rsidRPr="0046186A" w:rsidRDefault="0046186A" w:rsidP="004C216A">
            <w:pPr>
              <w:numPr>
                <w:ilvl w:val="0"/>
                <w:numId w:val="1"/>
              </w:numPr>
              <w:tabs>
                <w:tab w:val="left" w:pos="0"/>
                <w:tab w:val="left" w:pos="317"/>
              </w:tabs>
              <w:spacing w:after="0" w:line="240" w:lineRule="auto"/>
              <w:ind w:left="40" w:firstLine="0"/>
              <w:contextualSpacing/>
              <w:jc w:val="both"/>
              <w:rPr>
                <w:rFonts w:ascii="Times New Roman" w:eastAsia="Calibri" w:hAnsi="Times New Roman" w:cs="Times New Roman"/>
                <w:sz w:val="24"/>
                <w:szCs w:val="24"/>
              </w:rPr>
            </w:pPr>
            <w:r w:rsidRPr="0046186A">
              <w:rPr>
                <w:rFonts w:ascii="Times New Roman" w:eastAsia="Calibri" w:hAnsi="Times New Roman" w:cs="Times New Roman"/>
                <w:bCs/>
                <w:sz w:val="24"/>
                <w:szCs w:val="24"/>
              </w:rPr>
              <w:t xml:space="preserve">      Повторить основные литературоведческие термины, связанные с анализом поэтического текста.</w:t>
            </w:r>
          </w:p>
        </w:tc>
        <w:tc>
          <w:tcPr>
            <w:tcW w:w="1603" w:type="dxa"/>
          </w:tcPr>
          <w:p w:rsidR="0046186A" w:rsidRPr="0046186A" w:rsidRDefault="0046186A" w:rsidP="00E4785C">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851" w:type="dxa"/>
          </w:tcPr>
          <w:p w:rsidR="0046186A" w:rsidRPr="0046186A" w:rsidRDefault="0046186A" w:rsidP="0046186A">
            <w:pPr>
              <w:spacing w:line="0" w:lineRule="atLeast"/>
              <w:contextualSpacing/>
              <w:rPr>
                <w:rFonts w:ascii="Times New Roman" w:eastAsia="Times New Roman" w:hAnsi="Times New Roman" w:cs="Times New Roman"/>
                <w:b/>
                <w:bCs/>
                <w:sz w:val="24"/>
                <w:szCs w:val="24"/>
                <w:lang w:eastAsia="ru-RU"/>
              </w:rPr>
            </w:pPr>
            <w:r w:rsidRPr="0046186A">
              <w:rPr>
                <w:rFonts w:ascii="Times New Roman" w:eastAsia="Times New Roman" w:hAnsi="Times New Roman" w:cs="Times New Roman"/>
                <w:b/>
                <w:bCs/>
                <w:sz w:val="24"/>
                <w:szCs w:val="24"/>
                <w:lang w:eastAsia="ru-RU"/>
              </w:rPr>
              <w:t>Практическое занятие №2 Образ родины в произведениях М.Ю.Лермонтова.</w:t>
            </w:r>
          </w:p>
        </w:tc>
        <w:tc>
          <w:tcPr>
            <w:tcW w:w="5103" w:type="dxa"/>
          </w:tcPr>
          <w:p w:rsidR="0046186A" w:rsidRPr="0046186A" w:rsidRDefault="0046186A" w:rsidP="004C216A">
            <w:pPr>
              <w:numPr>
                <w:ilvl w:val="0"/>
                <w:numId w:val="2"/>
              </w:numPr>
              <w:tabs>
                <w:tab w:val="left" w:pos="0"/>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Прочитать стихотворения.</w:t>
            </w:r>
          </w:p>
          <w:p w:rsidR="0046186A" w:rsidRPr="0046186A" w:rsidRDefault="0046186A" w:rsidP="004C216A">
            <w:pPr>
              <w:numPr>
                <w:ilvl w:val="0"/>
                <w:numId w:val="2"/>
              </w:numPr>
              <w:tabs>
                <w:tab w:val="left" w:pos="0"/>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2 Ответить на вопросы</w:t>
            </w:r>
          </w:p>
          <w:p w:rsidR="0046186A" w:rsidRPr="0046186A" w:rsidRDefault="0046186A" w:rsidP="004C216A">
            <w:pPr>
              <w:tabs>
                <w:tab w:val="left" w:pos="0"/>
                <w:tab w:val="left" w:pos="317"/>
              </w:tabs>
              <w:spacing w:after="0" w:line="240" w:lineRule="auto"/>
              <w:ind w:left="40"/>
              <w:contextualSpacing/>
              <w:jc w:val="both"/>
              <w:rPr>
                <w:rFonts w:ascii="Times New Roman" w:eastAsia="Calibri" w:hAnsi="Times New Roman" w:cs="Times New Roman"/>
                <w:sz w:val="24"/>
                <w:szCs w:val="24"/>
              </w:rPr>
            </w:pPr>
          </w:p>
        </w:tc>
        <w:tc>
          <w:tcPr>
            <w:tcW w:w="1603" w:type="dxa"/>
          </w:tcPr>
          <w:p w:rsidR="0046186A" w:rsidRPr="0046186A" w:rsidRDefault="0046186A" w:rsidP="00E4785C">
            <w:pPr>
              <w:jc w:val="center"/>
              <w:rPr>
                <w:rFonts w:ascii="Times New Roman"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851" w:type="dxa"/>
          </w:tcPr>
          <w:p w:rsidR="0046186A" w:rsidRPr="0046186A" w:rsidRDefault="0046186A" w:rsidP="0046186A">
            <w:pPr>
              <w:rPr>
                <w:rFonts w:ascii="Times New Roman" w:eastAsia="Calibri" w:hAnsi="Times New Roman" w:cs="Times New Roman"/>
                <w:bCs/>
                <w:sz w:val="24"/>
                <w:szCs w:val="24"/>
              </w:rPr>
            </w:pPr>
            <w:r w:rsidRPr="0046186A">
              <w:rPr>
                <w:rFonts w:ascii="Times New Roman" w:eastAsia="Times New Roman" w:hAnsi="Times New Roman" w:cs="Times New Roman"/>
                <w:b/>
                <w:sz w:val="24"/>
                <w:szCs w:val="24"/>
                <w:lang w:eastAsia="ru-RU"/>
              </w:rPr>
              <w:t>Практическое занятие № 3«Петербург в жизни и творчестве Н.В. Гоголя»,</w:t>
            </w:r>
          </w:p>
        </w:tc>
        <w:tc>
          <w:tcPr>
            <w:tcW w:w="5103" w:type="dxa"/>
          </w:tcPr>
          <w:p w:rsidR="0046186A" w:rsidRPr="0046186A" w:rsidRDefault="0046186A" w:rsidP="004C216A">
            <w:pPr>
              <w:tabs>
                <w:tab w:val="left" w:pos="0"/>
              </w:tabs>
              <w:spacing w:after="0" w:line="240" w:lineRule="auto"/>
              <w:ind w:left="4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Выписать определение жанра повести </w:t>
            </w:r>
          </w:p>
          <w:p w:rsidR="0046186A" w:rsidRPr="0046186A" w:rsidRDefault="0046186A" w:rsidP="004C216A">
            <w:pPr>
              <w:tabs>
                <w:tab w:val="left" w:pos="0"/>
              </w:tabs>
              <w:spacing w:after="0" w:line="240" w:lineRule="auto"/>
              <w:ind w:left="4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Используя фрагменты аудиозаписи повести «Портрет», выполнить анализ по вопросам (письменно):</w:t>
            </w:r>
          </w:p>
          <w:p w:rsidR="0046186A" w:rsidRPr="0046186A" w:rsidRDefault="0046186A" w:rsidP="004C216A">
            <w:pPr>
              <w:tabs>
                <w:tab w:val="left" w:pos="0"/>
              </w:tabs>
              <w:spacing w:after="0" w:line="240" w:lineRule="auto"/>
              <w:ind w:left="4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Какие повести входят в цикл «Петербургские повести» Н.В. Гоголя?</w:t>
            </w:r>
          </w:p>
          <w:p w:rsidR="0046186A" w:rsidRPr="0046186A" w:rsidRDefault="0046186A" w:rsidP="004C216A">
            <w:pPr>
              <w:tabs>
                <w:tab w:val="left" w:pos="0"/>
              </w:tabs>
              <w:spacing w:after="0" w:line="240" w:lineRule="auto"/>
              <w:ind w:left="4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 Чем отличается Петербург Гоголя в «Петербургских повестях» от Петербурга Пушкина в поэме «Медный всадник»?</w:t>
            </w:r>
          </w:p>
          <w:p w:rsidR="0046186A" w:rsidRPr="0046186A" w:rsidRDefault="0046186A" w:rsidP="004C216A">
            <w:pPr>
              <w:tabs>
                <w:tab w:val="left" w:pos="0"/>
              </w:tabs>
              <w:spacing w:after="0" w:line="240" w:lineRule="auto"/>
              <w:ind w:left="4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Задания для практического занятия:</w:t>
            </w:r>
          </w:p>
          <w:p w:rsidR="0046186A" w:rsidRPr="0046186A" w:rsidRDefault="0046186A" w:rsidP="004C216A">
            <w:pPr>
              <w:tabs>
                <w:tab w:val="left" w:pos="0"/>
              </w:tabs>
              <w:spacing w:after="0" w:line="240" w:lineRule="auto"/>
              <w:ind w:left="40"/>
              <w:jc w:val="both"/>
              <w:rPr>
                <w:rFonts w:ascii="Times New Roman" w:eastAsia="Calibri" w:hAnsi="Times New Roman" w:cs="Times New Roman"/>
                <w:sz w:val="24"/>
                <w:szCs w:val="24"/>
              </w:rPr>
            </w:pPr>
          </w:p>
        </w:tc>
        <w:tc>
          <w:tcPr>
            <w:tcW w:w="1603" w:type="dxa"/>
          </w:tcPr>
          <w:p w:rsidR="0046186A" w:rsidRPr="0046186A" w:rsidRDefault="0046186A" w:rsidP="00E4785C">
            <w:pPr>
              <w:jc w:val="center"/>
              <w:rPr>
                <w:rFonts w:ascii="Times New Roman"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851" w:type="dxa"/>
          </w:tcPr>
          <w:p w:rsidR="0046186A" w:rsidRPr="0046186A" w:rsidRDefault="0046186A" w:rsidP="0046186A">
            <w:pPr>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t xml:space="preserve">Практическая работа </w:t>
            </w:r>
            <w:r>
              <w:rPr>
                <w:rFonts w:ascii="Times New Roman" w:eastAsia="Times New Roman" w:hAnsi="Times New Roman" w:cs="Times New Roman"/>
                <w:b/>
                <w:sz w:val="24"/>
                <w:szCs w:val="24"/>
                <w:lang w:eastAsia="ru-RU"/>
              </w:rPr>
              <w:t>4</w:t>
            </w:r>
            <w:r w:rsidRPr="0046186A">
              <w:rPr>
                <w:rFonts w:ascii="Times New Roman" w:eastAsia="Times New Roman" w:hAnsi="Times New Roman" w:cs="Times New Roman"/>
                <w:b/>
                <w:sz w:val="24"/>
                <w:szCs w:val="24"/>
                <w:lang w:eastAsia="ru-RU"/>
              </w:rPr>
              <w:t xml:space="preserve">. Нигилизм Базарова </w:t>
            </w:r>
          </w:p>
        </w:tc>
        <w:tc>
          <w:tcPr>
            <w:tcW w:w="5103" w:type="dxa"/>
          </w:tcPr>
          <w:p w:rsidR="0046186A" w:rsidRPr="0046186A" w:rsidRDefault="0046186A" w:rsidP="004C216A">
            <w:pPr>
              <w:numPr>
                <w:ilvl w:val="0"/>
                <w:numId w:val="3"/>
              </w:numPr>
              <w:tabs>
                <w:tab w:val="num" w:pos="0"/>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color w:val="000000"/>
                <w:sz w:val="24"/>
                <w:szCs w:val="24"/>
                <w:lang w:eastAsia="ru-RU"/>
              </w:rPr>
              <w:t>Анализируя главы 2,3,4,5,10,21 докажите демократизм Базарова. Как ведет себя герой в Марьино? Сравните его занятия с занятиями Аркадия? Как говорит Базаров о своем происхождении( гл.10,21) Что мы узнаем о его жизненном пути, о его родителях? Как это помогает пониманию его образа? Охарактеризуйте взгляды Базарова- нигилиста. Что он отрицает? Чем руководствуется в своем отрицании? Конкретны ли его взгляды?</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rPr>
          <w:trHeight w:val="1327"/>
        </w:trPr>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851" w:type="dxa"/>
          </w:tcPr>
          <w:p w:rsidR="0046186A" w:rsidRPr="0046186A" w:rsidRDefault="0046186A" w:rsidP="0046186A">
            <w:pPr>
              <w:autoSpaceDE w:val="0"/>
              <w:autoSpaceDN w:val="0"/>
              <w:adjustRightInd w:val="0"/>
              <w:rPr>
                <w:rFonts w:ascii="Times New Roman" w:eastAsia="Times New Roman" w:hAnsi="Times New Roman" w:cs="Times New Roman"/>
                <w:b/>
                <w:color w:val="000000"/>
                <w:spacing w:val="-6"/>
                <w:sz w:val="24"/>
                <w:szCs w:val="24"/>
                <w:lang w:eastAsia="ru-RU"/>
              </w:rPr>
            </w:pPr>
            <w:r w:rsidRPr="0046186A">
              <w:rPr>
                <w:rFonts w:ascii="Times New Roman" w:eastAsia="Times New Roman" w:hAnsi="Times New Roman" w:cs="Times New Roman"/>
                <w:b/>
                <w:sz w:val="24"/>
                <w:szCs w:val="24"/>
                <w:lang w:eastAsia="ru-RU"/>
              </w:rPr>
              <w:t>Практическое занятие № 5 М. Е. Салтыков-Щедрин «Сказки для детей изрядного возраста».</w:t>
            </w:r>
          </w:p>
        </w:tc>
        <w:tc>
          <w:tcPr>
            <w:tcW w:w="5103" w:type="dxa"/>
          </w:tcPr>
          <w:p w:rsidR="0046186A" w:rsidRPr="0046186A" w:rsidRDefault="0046186A" w:rsidP="004C216A">
            <w:pPr>
              <w:numPr>
                <w:ilvl w:val="0"/>
                <w:numId w:val="4"/>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Прочитать сказку по выбору. Дать письменный анализ по плану.</w:t>
            </w:r>
          </w:p>
          <w:p w:rsidR="0046186A" w:rsidRPr="0046186A" w:rsidRDefault="0046186A" w:rsidP="004C216A">
            <w:pPr>
              <w:numPr>
                <w:ilvl w:val="0"/>
                <w:numId w:val="4"/>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Составить таблицу «Сравнительная характеристика  сказок М.Е.Сатыкова- Щедрина и русских народных сказок»</w:t>
            </w:r>
          </w:p>
        </w:tc>
        <w:tc>
          <w:tcPr>
            <w:tcW w:w="1603" w:type="dxa"/>
          </w:tcPr>
          <w:p w:rsidR="0046186A" w:rsidRPr="0046186A" w:rsidRDefault="0046186A"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851" w:type="dxa"/>
          </w:tcPr>
          <w:p w:rsidR="0046186A" w:rsidRPr="0046186A" w:rsidRDefault="0046186A" w:rsidP="004C216A">
            <w:pPr>
              <w:spacing w:after="0" w:line="240" w:lineRule="auto"/>
              <w:rPr>
                <w:rFonts w:ascii="Times New Roman" w:eastAsia="Times New Roman" w:hAnsi="Times New Roman" w:cs="Times New Roman"/>
                <w:sz w:val="24"/>
                <w:szCs w:val="24"/>
                <w:lang w:eastAsia="ru-RU"/>
              </w:rPr>
            </w:pPr>
            <w:r w:rsidRPr="0046186A">
              <w:rPr>
                <w:rFonts w:ascii="Times New Roman" w:eastAsia="Times New Roman" w:hAnsi="Times New Roman" w:cs="Times New Roman"/>
                <w:b/>
                <w:sz w:val="24"/>
                <w:szCs w:val="24"/>
                <w:lang w:eastAsia="ru-RU"/>
              </w:rPr>
              <w:t>Практическое занятие № 6 «В Петербурге Достоевского»</w:t>
            </w:r>
          </w:p>
        </w:tc>
        <w:tc>
          <w:tcPr>
            <w:tcW w:w="5103" w:type="dxa"/>
          </w:tcPr>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r w:rsidRPr="0046186A">
              <w:rPr>
                <w:rFonts w:ascii="Times New Roman" w:eastAsia="Times New Roman" w:hAnsi="Times New Roman" w:cs="Times New Roman"/>
                <w:sz w:val="24"/>
                <w:szCs w:val="24"/>
              </w:rPr>
              <w:t>Ответы на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вопросы</w:t>
            </w:r>
            <w:r w:rsidRPr="0046186A">
              <w:rPr>
                <w:rFonts w:ascii="Times New Roman" w:eastAsia="Times New Roman" w:hAnsi="Times New Roman" w:cs="Times New Roman"/>
                <w:spacing w:val="-9"/>
                <w:sz w:val="24"/>
                <w:szCs w:val="24"/>
              </w:rPr>
              <w:t xml:space="preserve"> </w:t>
            </w:r>
            <w:r w:rsidRPr="0046186A">
              <w:rPr>
                <w:rFonts w:ascii="Times New Roman" w:eastAsia="Times New Roman" w:hAnsi="Times New Roman" w:cs="Times New Roman"/>
                <w:sz w:val="24"/>
                <w:szCs w:val="24"/>
              </w:rPr>
              <w:t>по</w:t>
            </w:r>
            <w:r w:rsidRPr="0046186A">
              <w:rPr>
                <w:rFonts w:ascii="Times New Roman" w:eastAsia="Times New Roman" w:hAnsi="Times New Roman" w:cs="Times New Roman"/>
                <w:spacing w:val="-8"/>
                <w:sz w:val="24"/>
                <w:szCs w:val="24"/>
              </w:rPr>
              <w:t xml:space="preserve"> </w:t>
            </w:r>
            <w:r w:rsidRPr="0046186A">
              <w:rPr>
                <w:rFonts w:ascii="Times New Roman" w:eastAsia="Times New Roman" w:hAnsi="Times New Roman" w:cs="Times New Roman"/>
                <w:sz w:val="24"/>
                <w:szCs w:val="24"/>
              </w:rPr>
              <w:t>теме</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практического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занятия</w:t>
            </w:r>
            <w:r w:rsidRPr="0046186A">
              <w:rPr>
                <w:rFonts w:ascii="Times New Roman" w:eastAsia="Calibri" w:hAnsi="Times New Roman" w:cs="Times New Roman"/>
                <w:bCs/>
                <w:sz w:val="24"/>
                <w:szCs w:val="24"/>
              </w:rPr>
              <w:t xml:space="preserve"> </w:t>
            </w:r>
          </w:p>
        </w:tc>
        <w:tc>
          <w:tcPr>
            <w:tcW w:w="1603" w:type="dxa"/>
          </w:tcPr>
          <w:p w:rsidR="0046186A" w:rsidRPr="0046186A" w:rsidRDefault="0046186A"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w:t>
            </w:r>
          </w:p>
        </w:tc>
        <w:tc>
          <w:tcPr>
            <w:tcW w:w="2851" w:type="dxa"/>
          </w:tcPr>
          <w:p w:rsidR="0046186A" w:rsidRPr="0046186A" w:rsidRDefault="0046186A" w:rsidP="004C216A">
            <w:pPr>
              <w:spacing w:after="0" w:line="240" w:lineRule="auto"/>
              <w:rPr>
                <w:rFonts w:ascii="Times New Roman" w:eastAsia="Times New Roman" w:hAnsi="Times New Roman" w:cs="Times New Roman"/>
                <w:sz w:val="24"/>
                <w:szCs w:val="24"/>
                <w:lang w:eastAsia="ru-RU"/>
              </w:rPr>
            </w:pPr>
            <w:r w:rsidRPr="0046186A">
              <w:rPr>
                <w:rFonts w:ascii="Times New Roman" w:eastAsia="Times New Roman" w:hAnsi="Times New Roman" w:cs="Times New Roman"/>
                <w:b/>
                <w:sz w:val="24"/>
                <w:szCs w:val="24"/>
                <w:lang w:eastAsia="ru-RU"/>
              </w:rPr>
              <w:t xml:space="preserve">Практическая работа№ </w:t>
            </w:r>
            <w:r>
              <w:rPr>
                <w:rFonts w:ascii="Times New Roman" w:eastAsia="Times New Roman" w:hAnsi="Times New Roman" w:cs="Times New Roman"/>
                <w:b/>
                <w:sz w:val="24"/>
                <w:szCs w:val="24"/>
                <w:lang w:eastAsia="ru-RU"/>
              </w:rPr>
              <w:t>7</w:t>
            </w:r>
            <w:r w:rsidRPr="0046186A">
              <w:rPr>
                <w:rFonts w:ascii="Times New Roman" w:eastAsia="Times New Roman" w:hAnsi="Times New Roman" w:cs="Times New Roman"/>
                <w:b/>
                <w:sz w:val="24"/>
                <w:szCs w:val="24"/>
                <w:lang w:eastAsia="ru-RU"/>
              </w:rPr>
              <w:t>.«Мысль семейная в романе-эпопее»</w:t>
            </w:r>
          </w:p>
        </w:tc>
        <w:tc>
          <w:tcPr>
            <w:tcW w:w="5103" w:type="dxa"/>
          </w:tcPr>
          <w:p w:rsidR="0046186A" w:rsidRPr="0046186A" w:rsidRDefault="0046186A" w:rsidP="004C216A">
            <w:pPr>
              <w:widowControl w:val="0"/>
              <w:autoSpaceDE w:val="0"/>
              <w:autoSpaceDN w:val="0"/>
              <w:spacing w:after="0" w:line="240" w:lineRule="auto"/>
              <w:ind w:left="37" w:right="203"/>
              <w:rPr>
                <w:rFonts w:ascii="Times New Roman" w:eastAsia="Times New Roman" w:hAnsi="Times New Roman" w:cs="Times New Roman"/>
                <w:sz w:val="24"/>
                <w:szCs w:val="24"/>
              </w:rPr>
            </w:pPr>
            <w:r w:rsidRPr="0046186A">
              <w:rPr>
                <w:rFonts w:ascii="Times New Roman" w:eastAsia="Times New Roman" w:hAnsi="Times New Roman" w:cs="Times New Roman"/>
                <w:spacing w:val="-1"/>
                <w:sz w:val="24"/>
                <w:szCs w:val="24"/>
              </w:rPr>
              <w:t>Характеристика</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героя</w:t>
            </w:r>
          </w:p>
          <w:p w:rsidR="0046186A" w:rsidRPr="0046186A" w:rsidRDefault="0046186A" w:rsidP="004C216A">
            <w:pPr>
              <w:widowControl w:val="0"/>
              <w:autoSpaceDE w:val="0"/>
              <w:autoSpaceDN w:val="0"/>
              <w:spacing w:after="0" w:line="240" w:lineRule="auto"/>
              <w:ind w:left="3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произведения</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851" w:type="dxa"/>
          </w:tcPr>
          <w:p w:rsidR="0046186A" w:rsidRPr="0046186A" w:rsidRDefault="0046186A" w:rsidP="004C216A">
            <w:pPr>
              <w:spacing w:after="0" w:line="240" w:lineRule="auto"/>
              <w:rPr>
                <w:rFonts w:ascii="Times New Roman" w:eastAsia="Times New Roman" w:hAnsi="Times New Roman" w:cs="Times New Roman"/>
                <w:sz w:val="24"/>
                <w:szCs w:val="24"/>
                <w:lang w:eastAsia="ru-RU"/>
              </w:rPr>
            </w:pPr>
            <w:r w:rsidRPr="0046186A">
              <w:rPr>
                <w:rFonts w:ascii="Times New Roman" w:eastAsia="Times New Roman" w:hAnsi="Times New Roman" w:cs="Times New Roman"/>
                <w:b/>
                <w:sz w:val="24"/>
                <w:szCs w:val="24"/>
                <w:lang w:eastAsia="ru-RU"/>
              </w:rPr>
              <w:t xml:space="preserve">Практическая работа№ </w:t>
            </w:r>
            <w:r>
              <w:rPr>
                <w:rFonts w:ascii="Times New Roman" w:eastAsia="Times New Roman" w:hAnsi="Times New Roman" w:cs="Times New Roman"/>
                <w:b/>
                <w:sz w:val="24"/>
                <w:szCs w:val="24"/>
                <w:lang w:eastAsia="ru-RU"/>
              </w:rPr>
              <w:t>8</w:t>
            </w:r>
            <w:r w:rsidRPr="0046186A">
              <w:rPr>
                <w:rFonts w:ascii="Times New Roman" w:eastAsia="Times New Roman" w:hAnsi="Times New Roman" w:cs="Times New Roman"/>
                <w:b/>
                <w:sz w:val="24"/>
                <w:szCs w:val="24"/>
                <w:lang w:eastAsia="ru-RU"/>
              </w:rPr>
              <w:t>. «Бородинская битва -кульминационный момент романа.</w:t>
            </w:r>
            <w:r w:rsidRPr="0046186A">
              <w:rPr>
                <w:rFonts w:ascii="Times New Roman" w:eastAsia="Times New Roman" w:hAnsi="Times New Roman" w:cs="Times New Roman"/>
                <w:sz w:val="24"/>
                <w:szCs w:val="24"/>
                <w:lang w:eastAsia="ru-RU"/>
              </w:rPr>
              <w:t xml:space="preserve"> </w:t>
            </w:r>
            <w:r w:rsidRPr="0046186A">
              <w:rPr>
                <w:rFonts w:ascii="Times New Roman" w:eastAsia="Times New Roman" w:hAnsi="Times New Roman" w:cs="Times New Roman"/>
                <w:b/>
                <w:sz w:val="24"/>
                <w:szCs w:val="24"/>
                <w:lang w:eastAsia="ru-RU"/>
              </w:rPr>
              <w:t>Кутузов и Наполеон в авторской оценке.»</w:t>
            </w:r>
          </w:p>
        </w:tc>
        <w:tc>
          <w:tcPr>
            <w:tcW w:w="5103" w:type="dxa"/>
          </w:tcPr>
          <w:p w:rsidR="0046186A" w:rsidRPr="0046186A" w:rsidRDefault="0046186A" w:rsidP="004C216A">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Times New Roman" w:hAnsi="Times New Roman" w:cs="Times New Roman"/>
                <w:sz w:val="24"/>
                <w:szCs w:val="24"/>
              </w:rPr>
              <w:t>Ответы на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вопросы</w:t>
            </w:r>
            <w:r w:rsidRPr="0046186A">
              <w:rPr>
                <w:rFonts w:ascii="Times New Roman" w:eastAsia="Times New Roman" w:hAnsi="Times New Roman" w:cs="Times New Roman"/>
                <w:spacing w:val="-9"/>
                <w:sz w:val="24"/>
                <w:szCs w:val="24"/>
              </w:rPr>
              <w:t xml:space="preserve"> </w:t>
            </w:r>
            <w:r w:rsidRPr="0046186A">
              <w:rPr>
                <w:rFonts w:ascii="Times New Roman" w:eastAsia="Times New Roman" w:hAnsi="Times New Roman" w:cs="Times New Roman"/>
                <w:sz w:val="24"/>
                <w:szCs w:val="24"/>
              </w:rPr>
              <w:t>по</w:t>
            </w:r>
            <w:r w:rsidRPr="0046186A">
              <w:rPr>
                <w:rFonts w:ascii="Times New Roman" w:eastAsia="Times New Roman" w:hAnsi="Times New Roman" w:cs="Times New Roman"/>
                <w:spacing w:val="-8"/>
                <w:sz w:val="24"/>
                <w:szCs w:val="24"/>
              </w:rPr>
              <w:t xml:space="preserve"> </w:t>
            </w:r>
            <w:r w:rsidRPr="0046186A">
              <w:rPr>
                <w:rFonts w:ascii="Times New Roman" w:eastAsia="Times New Roman" w:hAnsi="Times New Roman" w:cs="Times New Roman"/>
                <w:sz w:val="24"/>
                <w:szCs w:val="24"/>
              </w:rPr>
              <w:t>теме</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практического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занятия</w:t>
            </w:r>
          </w:p>
          <w:p w:rsidR="0046186A" w:rsidRPr="0046186A" w:rsidRDefault="0046186A" w:rsidP="004C216A">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Times New Roman" w:hAnsi="Times New Roman" w:cs="Times New Roman"/>
                <w:spacing w:val="-1"/>
                <w:sz w:val="24"/>
                <w:szCs w:val="24"/>
              </w:rPr>
              <w:t xml:space="preserve">Составление </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синквейна</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851" w:type="dxa"/>
          </w:tcPr>
          <w:p w:rsidR="0046186A" w:rsidRP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t xml:space="preserve">Практическая работа№ </w:t>
            </w:r>
            <w:r>
              <w:rPr>
                <w:rFonts w:ascii="Times New Roman" w:eastAsia="Times New Roman" w:hAnsi="Times New Roman" w:cs="Times New Roman"/>
                <w:b/>
                <w:sz w:val="24"/>
                <w:szCs w:val="24"/>
                <w:lang w:eastAsia="ru-RU"/>
              </w:rPr>
              <w:t>9</w:t>
            </w:r>
            <w:r w:rsidRPr="0046186A">
              <w:rPr>
                <w:rFonts w:ascii="Times New Roman" w:eastAsia="Times New Roman" w:hAnsi="Times New Roman" w:cs="Times New Roman"/>
                <w:b/>
                <w:sz w:val="24"/>
                <w:szCs w:val="24"/>
                <w:lang w:eastAsia="ru-RU"/>
              </w:rPr>
              <w:t xml:space="preserve"> «Драматургия А.П.Чехова»</w:t>
            </w:r>
          </w:p>
        </w:tc>
        <w:tc>
          <w:tcPr>
            <w:tcW w:w="5103" w:type="dxa"/>
          </w:tcPr>
          <w:p w:rsidR="0046186A" w:rsidRPr="0046186A" w:rsidRDefault="0046186A" w:rsidP="004C216A">
            <w:pPr>
              <w:spacing w:after="0" w:line="240" w:lineRule="auto"/>
              <w:ind w:left="37"/>
              <w:rPr>
                <w:rFonts w:ascii="Times New Roman" w:hAnsi="Times New Roman" w:cs="Times New Roman"/>
                <w:sz w:val="24"/>
                <w:szCs w:val="24"/>
              </w:rPr>
            </w:pPr>
            <w:r w:rsidRPr="0046186A">
              <w:rPr>
                <w:rFonts w:ascii="Times New Roman" w:eastAsia="Times New Roman" w:hAnsi="Times New Roman" w:cs="Times New Roman"/>
                <w:sz w:val="24"/>
                <w:szCs w:val="24"/>
              </w:rPr>
              <w:t>Ответы на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вопросы</w:t>
            </w:r>
            <w:r w:rsidRPr="0046186A">
              <w:rPr>
                <w:rFonts w:ascii="Times New Roman" w:eastAsia="Times New Roman" w:hAnsi="Times New Roman" w:cs="Times New Roman"/>
                <w:spacing w:val="-9"/>
                <w:sz w:val="24"/>
                <w:szCs w:val="24"/>
              </w:rPr>
              <w:t xml:space="preserve"> </w:t>
            </w:r>
            <w:r w:rsidRPr="0046186A">
              <w:rPr>
                <w:rFonts w:ascii="Times New Roman" w:eastAsia="Times New Roman" w:hAnsi="Times New Roman" w:cs="Times New Roman"/>
                <w:sz w:val="24"/>
                <w:szCs w:val="24"/>
              </w:rPr>
              <w:t>по</w:t>
            </w:r>
            <w:r w:rsidRPr="0046186A">
              <w:rPr>
                <w:rFonts w:ascii="Times New Roman" w:eastAsia="Times New Roman" w:hAnsi="Times New Roman" w:cs="Times New Roman"/>
                <w:spacing w:val="-8"/>
                <w:sz w:val="24"/>
                <w:szCs w:val="24"/>
              </w:rPr>
              <w:t xml:space="preserve"> </w:t>
            </w:r>
            <w:r w:rsidRPr="0046186A">
              <w:rPr>
                <w:rFonts w:ascii="Times New Roman" w:eastAsia="Times New Roman" w:hAnsi="Times New Roman" w:cs="Times New Roman"/>
                <w:sz w:val="24"/>
                <w:szCs w:val="24"/>
              </w:rPr>
              <w:t>теме</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практического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занятия</w:t>
            </w:r>
            <w:r w:rsidRPr="0046186A">
              <w:rPr>
                <w:rFonts w:ascii="Times New Roman" w:eastAsia="Calibri" w:hAnsi="Times New Roman" w:cs="Times New Roman"/>
                <w:bCs/>
                <w:sz w:val="24"/>
                <w:szCs w:val="24"/>
              </w:rPr>
              <w:t xml:space="preserve"> </w:t>
            </w:r>
          </w:p>
        </w:tc>
        <w:tc>
          <w:tcPr>
            <w:tcW w:w="1603" w:type="dxa"/>
          </w:tcPr>
          <w:p w:rsidR="0046186A" w:rsidRPr="0046186A" w:rsidRDefault="00483F95"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851" w:type="dxa"/>
          </w:tcPr>
          <w:p w:rsidR="0046186A" w:rsidRP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t>Практическая работа</w:t>
            </w:r>
            <w:r>
              <w:rPr>
                <w:rFonts w:ascii="Times New Roman" w:eastAsia="Times New Roman" w:hAnsi="Times New Roman" w:cs="Times New Roman"/>
                <w:b/>
                <w:sz w:val="24"/>
                <w:szCs w:val="24"/>
                <w:lang w:eastAsia="ru-RU"/>
              </w:rPr>
              <w:t>10</w:t>
            </w:r>
            <w:r w:rsidRPr="0046186A">
              <w:rPr>
                <w:rFonts w:ascii="Times New Roman" w:eastAsia="Times New Roman" w:hAnsi="Times New Roman" w:cs="Times New Roman"/>
                <w:b/>
                <w:sz w:val="24"/>
                <w:szCs w:val="24"/>
                <w:lang w:eastAsia="ru-RU"/>
              </w:rPr>
              <w:t xml:space="preserve">. Любовная лирика Тютчева </w:t>
            </w:r>
          </w:p>
        </w:tc>
        <w:tc>
          <w:tcPr>
            <w:tcW w:w="5103" w:type="dxa"/>
          </w:tcPr>
          <w:p w:rsidR="0046186A" w:rsidRPr="0046186A" w:rsidRDefault="0046186A" w:rsidP="004C216A">
            <w:pPr>
              <w:spacing w:after="0" w:line="240" w:lineRule="auto"/>
              <w:ind w:left="37"/>
              <w:rPr>
                <w:rFonts w:ascii="Times New Roman" w:hAnsi="Times New Roman" w:cs="Times New Roman"/>
                <w:sz w:val="24"/>
                <w:szCs w:val="24"/>
              </w:rPr>
            </w:pPr>
            <w:r w:rsidRPr="0046186A">
              <w:rPr>
                <w:rFonts w:ascii="Times New Roman" w:hAnsi="Times New Roman" w:cs="Times New Roman"/>
                <w:sz w:val="24"/>
                <w:szCs w:val="24"/>
              </w:rPr>
              <w:t>Анализ</w:t>
            </w:r>
            <w:r w:rsidRPr="0046186A">
              <w:rPr>
                <w:rFonts w:ascii="Times New Roman" w:hAnsi="Times New Roman" w:cs="Times New Roman"/>
                <w:spacing w:val="1"/>
                <w:sz w:val="24"/>
                <w:szCs w:val="24"/>
              </w:rPr>
              <w:t xml:space="preserve"> </w:t>
            </w:r>
            <w:r w:rsidRPr="0046186A">
              <w:rPr>
                <w:rFonts w:ascii="Times New Roman" w:hAnsi="Times New Roman" w:cs="Times New Roman"/>
                <w:sz w:val="24"/>
                <w:szCs w:val="24"/>
              </w:rPr>
              <w:t>лирического</w:t>
            </w:r>
            <w:r w:rsidRPr="0046186A">
              <w:rPr>
                <w:rFonts w:ascii="Times New Roman" w:hAnsi="Times New Roman" w:cs="Times New Roman"/>
                <w:spacing w:val="1"/>
                <w:sz w:val="24"/>
                <w:szCs w:val="24"/>
              </w:rPr>
              <w:t xml:space="preserve"> </w:t>
            </w:r>
            <w:r w:rsidRPr="0046186A">
              <w:rPr>
                <w:rFonts w:ascii="Times New Roman" w:hAnsi="Times New Roman" w:cs="Times New Roman"/>
                <w:spacing w:val="-1"/>
                <w:sz w:val="24"/>
                <w:szCs w:val="24"/>
              </w:rPr>
              <w:t>произведения</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851" w:type="dxa"/>
          </w:tcPr>
          <w:p w:rsidR="0046186A" w:rsidRP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t>Практическая работа</w:t>
            </w:r>
            <w:r>
              <w:rPr>
                <w:rFonts w:ascii="Times New Roman" w:eastAsia="Times New Roman" w:hAnsi="Times New Roman" w:cs="Times New Roman"/>
                <w:b/>
                <w:sz w:val="24"/>
                <w:szCs w:val="24"/>
                <w:lang w:eastAsia="ru-RU"/>
              </w:rPr>
              <w:t xml:space="preserve">11 </w:t>
            </w:r>
            <w:r w:rsidRPr="0046186A">
              <w:rPr>
                <w:rFonts w:ascii="Times New Roman" w:eastAsia="Times New Roman" w:hAnsi="Times New Roman" w:cs="Times New Roman"/>
                <w:b/>
                <w:sz w:val="24"/>
                <w:szCs w:val="24"/>
                <w:lang w:eastAsia="ru-RU"/>
              </w:rPr>
              <w:t>.«</w:t>
            </w:r>
            <w:r w:rsidRPr="0046186A">
              <w:rPr>
                <w:rFonts w:ascii="Times New Roman" w:eastAsia="Times New Roman" w:hAnsi="Times New Roman" w:cs="Times New Roman"/>
                <w:bCs/>
                <w:sz w:val="24"/>
                <w:szCs w:val="24"/>
                <w:lang w:eastAsia="ru-RU"/>
              </w:rPr>
              <w:t>Лирика Некрасова. Элегия - жанр стих-ия, в котором выражены настроения раздумья, скорбь, философские размышления. Анализ одного стихотворения.</w:t>
            </w:r>
            <w:r w:rsidRPr="0046186A">
              <w:rPr>
                <w:rFonts w:ascii="Times New Roman" w:eastAsia="Times New Roman" w:hAnsi="Times New Roman" w:cs="Times New Roman"/>
                <w:b/>
                <w:sz w:val="24"/>
                <w:szCs w:val="24"/>
                <w:lang w:eastAsia="ru-RU"/>
              </w:rPr>
              <w:t>»</w:t>
            </w:r>
          </w:p>
        </w:tc>
        <w:tc>
          <w:tcPr>
            <w:tcW w:w="5103" w:type="dxa"/>
          </w:tcPr>
          <w:p w:rsidR="0046186A" w:rsidRPr="0046186A" w:rsidRDefault="0046186A" w:rsidP="004C216A">
            <w:pPr>
              <w:numPr>
                <w:ilvl w:val="0"/>
                <w:numId w:val="6"/>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Выполнить анализ стихотворений Н.А. Некрасова и определить с основные темы и мотивы лирики поэта.</w:t>
            </w:r>
          </w:p>
          <w:p w:rsidR="0046186A" w:rsidRPr="0046186A" w:rsidRDefault="0046186A" w:rsidP="004C216A">
            <w:pPr>
              <w:numPr>
                <w:ilvl w:val="0"/>
                <w:numId w:val="6"/>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 xml:space="preserve">     Повторить основные литературоведческие термины, связанные с анализом поэтического текста.</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851" w:type="dxa"/>
          </w:tcPr>
          <w:p w:rsidR="0046186A" w:rsidRPr="00A10253" w:rsidRDefault="0046186A" w:rsidP="004C216A">
            <w:pPr>
              <w:spacing w:after="0" w:line="240" w:lineRule="auto"/>
              <w:rPr>
                <w:rFonts w:ascii="Times New Roman" w:eastAsia="Times New Roman" w:hAnsi="Times New Roman" w:cs="Times New Roman"/>
                <w:b/>
                <w:i/>
                <w:sz w:val="24"/>
                <w:szCs w:val="24"/>
                <w:lang w:eastAsia="ru-RU"/>
              </w:rPr>
            </w:pPr>
            <w:r w:rsidRPr="00A10253">
              <w:rPr>
                <w:rFonts w:ascii="Times New Roman" w:eastAsia="Times New Roman" w:hAnsi="Times New Roman" w:cs="Times New Roman"/>
                <w:b/>
                <w:i/>
                <w:sz w:val="24"/>
                <w:szCs w:val="24"/>
                <w:lang w:eastAsia="ru-RU"/>
              </w:rPr>
              <w:t xml:space="preserve">Практическое занятие </w:t>
            </w:r>
            <w:r w:rsidRPr="00027DF2">
              <w:rPr>
                <w:rFonts w:ascii="Times New Roman" w:eastAsia="Times New Roman" w:hAnsi="Times New Roman" w:cs="Times New Roman"/>
                <w:b/>
                <w:sz w:val="24"/>
                <w:szCs w:val="24"/>
                <w:lang w:eastAsia="ru-RU"/>
              </w:rPr>
              <w:t xml:space="preserve">12 </w:t>
            </w:r>
            <w:r w:rsidR="00027DF2">
              <w:rPr>
                <w:rFonts w:ascii="Times New Roman" w:eastAsia="Times New Roman" w:hAnsi="Times New Roman" w:cs="Times New Roman"/>
                <w:b/>
                <w:sz w:val="24"/>
                <w:szCs w:val="24"/>
                <w:lang w:eastAsia="ru-RU"/>
              </w:rPr>
              <w:t>,13</w:t>
            </w:r>
            <w:r w:rsidRPr="00027DF2">
              <w:rPr>
                <w:rFonts w:ascii="Times New Roman" w:eastAsia="Times New Roman" w:hAnsi="Times New Roman" w:cs="Times New Roman"/>
                <w:b/>
                <w:sz w:val="24"/>
                <w:szCs w:val="24"/>
                <w:lang w:eastAsia="ru-RU"/>
              </w:rPr>
              <w:t>«</w:t>
            </w:r>
            <w:r w:rsidR="00027DF2" w:rsidRPr="00027DF2">
              <w:rPr>
                <w:rFonts w:ascii="Times New Roman" w:eastAsia="Times New Roman" w:hAnsi="Times New Roman" w:cs="Times New Roman"/>
                <w:sz w:val="25"/>
                <w:szCs w:val="25"/>
                <w:lang w:eastAsia="ru-RU"/>
              </w:rPr>
              <w:t>«Презентация творчества одного из писателей или поэтов зарубежной литературы 19 века»</w:t>
            </w:r>
            <w:r w:rsidRPr="00027DF2">
              <w:rPr>
                <w:rFonts w:ascii="Times New Roman" w:eastAsia="Times New Roman" w:hAnsi="Times New Roman" w:cs="Times New Roman"/>
                <w:b/>
                <w:sz w:val="24"/>
                <w:szCs w:val="24"/>
                <w:lang w:eastAsia="ru-RU"/>
              </w:rPr>
              <w:t>»</w:t>
            </w:r>
          </w:p>
        </w:tc>
        <w:tc>
          <w:tcPr>
            <w:tcW w:w="5103" w:type="dxa"/>
          </w:tcPr>
          <w:p w:rsidR="0046186A" w:rsidRPr="0046186A" w:rsidRDefault="0046186A" w:rsidP="004C216A">
            <w:pPr>
              <w:spacing w:after="0" w:line="240" w:lineRule="auto"/>
              <w:ind w:left="37"/>
              <w:rPr>
                <w:rFonts w:ascii="Times New Roman" w:hAnsi="Times New Roman" w:cs="Times New Roman"/>
                <w:sz w:val="24"/>
                <w:szCs w:val="24"/>
              </w:rPr>
            </w:pPr>
            <w:r w:rsidRPr="0046186A">
              <w:rPr>
                <w:rFonts w:ascii="Times New Roman" w:hAnsi="Times New Roman" w:cs="Times New Roman"/>
                <w:sz w:val="24"/>
                <w:szCs w:val="24"/>
              </w:rPr>
              <w:t xml:space="preserve">Работа по вопросам. </w:t>
            </w:r>
          </w:p>
        </w:tc>
        <w:tc>
          <w:tcPr>
            <w:tcW w:w="1603" w:type="dxa"/>
          </w:tcPr>
          <w:p w:rsidR="0046186A" w:rsidRPr="0046186A" w:rsidRDefault="00027DF2"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46186A" w:rsidRPr="0046186A" w:rsidTr="004C216A">
        <w:tc>
          <w:tcPr>
            <w:tcW w:w="518" w:type="dxa"/>
          </w:tcPr>
          <w:p w:rsidR="0046186A" w:rsidRPr="0046186A" w:rsidRDefault="0046186A" w:rsidP="00027DF2">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27DF2">
              <w:rPr>
                <w:rFonts w:ascii="Times New Roman" w:eastAsia="Calibri" w:hAnsi="Times New Roman" w:cs="Times New Roman"/>
                <w:sz w:val="24"/>
                <w:szCs w:val="24"/>
              </w:rPr>
              <w:t>4</w:t>
            </w:r>
          </w:p>
        </w:tc>
        <w:tc>
          <w:tcPr>
            <w:tcW w:w="2851" w:type="dxa"/>
          </w:tcPr>
          <w:p w:rsid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t>Практическая работа</w:t>
            </w:r>
          </w:p>
          <w:p w:rsidR="0046186A" w:rsidRPr="0046186A" w:rsidRDefault="0046186A" w:rsidP="004C216A">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14</w:t>
            </w:r>
            <w:r w:rsidRPr="0046186A">
              <w:rPr>
                <w:rFonts w:ascii="Times New Roman" w:eastAsia="Times New Roman" w:hAnsi="Times New Roman" w:cs="Times New Roman"/>
                <w:b/>
                <w:sz w:val="24"/>
                <w:szCs w:val="24"/>
                <w:lang w:eastAsia="ru-RU"/>
              </w:rPr>
              <w:t>Судьбы мира и цивилизации в творчестве И. А. Бунина</w:t>
            </w:r>
            <w:r w:rsidRPr="0046186A">
              <w:rPr>
                <w:rFonts w:ascii="Times New Roman" w:eastAsia="Times New Roman" w:hAnsi="Times New Roman" w:cs="Times New Roman"/>
                <w:sz w:val="24"/>
                <w:szCs w:val="24"/>
                <w:lang w:eastAsia="ru-RU"/>
              </w:rPr>
              <w:t xml:space="preserve">, </w:t>
            </w:r>
            <w:r w:rsidRPr="0046186A">
              <w:rPr>
                <w:rFonts w:ascii="Times New Roman" w:eastAsia="Times New Roman" w:hAnsi="Times New Roman" w:cs="Times New Roman"/>
                <w:b/>
                <w:sz w:val="24"/>
                <w:szCs w:val="24"/>
                <w:lang w:eastAsia="ru-RU"/>
              </w:rPr>
              <w:t>рассказ «Господин из Сан-Франциско»</w:t>
            </w:r>
          </w:p>
        </w:tc>
        <w:tc>
          <w:tcPr>
            <w:tcW w:w="5103" w:type="dxa"/>
          </w:tcPr>
          <w:p w:rsidR="0046186A" w:rsidRPr="0046186A" w:rsidRDefault="0046186A" w:rsidP="004C216A">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 xml:space="preserve">Прочитать рассказ «Господин из Сан-Франциско». </w:t>
            </w:r>
          </w:p>
          <w:p w:rsidR="0046186A" w:rsidRPr="0046186A" w:rsidRDefault="0046186A" w:rsidP="004C216A">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 xml:space="preserve"> Ответить на вопросы.</w:t>
            </w:r>
          </w:p>
          <w:p w:rsidR="0046186A" w:rsidRPr="0046186A" w:rsidRDefault="0046186A" w:rsidP="004C216A">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Перечитать моменты, описывающие плавание господина. Выписать из этих текстов ключевые слова, которые помогут ответить на вопрос: «Куда он плывет?»</w:t>
            </w:r>
          </w:p>
        </w:tc>
        <w:tc>
          <w:tcPr>
            <w:tcW w:w="1603" w:type="dxa"/>
          </w:tcPr>
          <w:p w:rsidR="0046186A" w:rsidRPr="0046186A" w:rsidRDefault="00483F95"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6186A" w:rsidP="00027DF2">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27DF2">
              <w:rPr>
                <w:rFonts w:ascii="Times New Roman" w:eastAsia="Calibri" w:hAnsi="Times New Roman" w:cs="Times New Roman"/>
                <w:sz w:val="24"/>
                <w:szCs w:val="24"/>
              </w:rPr>
              <w:t>5</w:t>
            </w:r>
          </w:p>
        </w:tc>
        <w:tc>
          <w:tcPr>
            <w:tcW w:w="2851" w:type="dxa"/>
          </w:tcPr>
          <w:p w:rsidR="0046186A" w:rsidRDefault="0046186A" w:rsidP="004C216A">
            <w:pPr>
              <w:spacing w:after="0" w:line="240" w:lineRule="auto"/>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t>Практическое занятие №15</w:t>
            </w:r>
            <w:r>
              <w:rPr>
                <w:rFonts w:ascii="Times New Roman" w:eastAsia="Calibri" w:hAnsi="Times New Roman" w:cs="Times New Roman"/>
                <w:b/>
                <w:color w:val="000000"/>
                <w:sz w:val="24"/>
                <w:szCs w:val="24"/>
              </w:rPr>
              <w:t xml:space="preserve">,16 </w:t>
            </w:r>
          </w:p>
          <w:p w:rsidR="0046186A" w:rsidRPr="0046186A" w:rsidRDefault="0046186A" w:rsidP="004C216A">
            <w:pPr>
              <w:spacing w:after="0" w:line="240" w:lineRule="auto"/>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t xml:space="preserve"> представление стихотворений Серебряного века (наизусть 5 стихотворений).</w:t>
            </w:r>
          </w:p>
          <w:p w:rsidR="0046186A" w:rsidRPr="0046186A" w:rsidRDefault="0046186A" w:rsidP="004C216A">
            <w:pPr>
              <w:spacing w:after="0" w:line="240" w:lineRule="auto"/>
              <w:rPr>
                <w:rFonts w:ascii="Times New Roman" w:eastAsia="Times New Roman" w:hAnsi="Times New Roman" w:cs="Times New Roman"/>
                <w:i/>
                <w:sz w:val="24"/>
                <w:szCs w:val="24"/>
                <w:lang w:eastAsia="ru-RU"/>
              </w:rPr>
            </w:pPr>
          </w:p>
        </w:tc>
        <w:tc>
          <w:tcPr>
            <w:tcW w:w="5103" w:type="dxa"/>
          </w:tcPr>
          <w:p w:rsidR="0046186A" w:rsidRPr="0046186A" w:rsidRDefault="0046186A" w:rsidP="004C216A">
            <w:pPr>
              <w:spacing w:after="0" w:line="240" w:lineRule="auto"/>
              <w:ind w:left="3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Выполнить обзорный анализ творчества поэтов Серебряного века и определить с основные темы и мотивы лирики этого периода.</w:t>
            </w:r>
          </w:p>
          <w:p w:rsidR="0046186A" w:rsidRPr="0046186A" w:rsidRDefault="0046186A" w:rsidP="004C216A">
            <w:pPr>
              <w:spacing w:after="0" w:line="240" w:lineRule="auto"/>
              <w:ind w:left="3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Повторить основные литературоведческие термины, связанные с модернистскими течениями поэзии Серебряного века.</w:t>
            </w:r>
          </w:p>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lastRenderedPageBreak/>
              <w:t>2</w:t>
            </w:r>
          </w:p>
        </w:tc>
      </w:tr>
      <w:tr w:rsidR="0046186A" w:rsidRPr="0046186A" w:rsidTr="004C216A">
        <w:tc>
          <w:tcPr>
            <w:tcW w:w="518" w:type="dxa"/>
          </w:tcPr>
          <w:p w:rsidR="0046186A" w:rsidRPr="0046186A" w:rsidRDefault="00F067C8" w:rsidP="00027DF2">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027DF2">
              <w:rPr>
                <w:rFonts w:ascii="Times New Roman" w:eastAsia="Calibri" w:hAnsi="Times New Roman" w:cs="Times New Roman"/>
                <w:sz w:val="24"/>
                <w:szCs w:val="24"/>
              </w:rPr>
              <w:t>6</w:t>
            </w:r>
          </w:p>
        </w:tc>
        <w:tc>
          <w:tcPr>
            <w:tcW w:w="2851" w:type="dxa"/>
          </w:tcPr>
          <w:p w:rsidR="0046186A" w:rsidRP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Calibri" w:hAnsi="Times New Roman" w:cs="Times New Roman"/>
                <w:b/>
                <w:color w:val="000000"/>
                <w:sz w:val="24"/>
                <w:szCs w:val="24"/>
              </w:rPr>
              <w:t xml:space="preserve">Практическая работа </w:t>
            </w:r>
            <w:r>
              <w:rPr>
                <w:rFonts w:ascii="Times New Roman" w:eastAsia="Calibri" w:hAnsi="Times New Roman" w:cs="Times New Roman"/>
                <w:b/>
                <w:color w:val="000000"/>
                <w:sz w:val="24"/>
                <w:szCs w:val="24"/>
              </w:rPr>
              <w:t>17</w:t>
            </w:r>
            <w:r w:rsidRPr="0046186A">
              <w:rPr>
                <w:rFonts w:ascii="Times New Roman" w:eastAsia="Calibri" w:hAnsi="Times New Roman" w:cs="Times New Roman"/>
                <w:b/>
                <w:color w:val="000000"/>
                <w:sz w:val="24"/>
                <w:szCs w:val="24"/>
              </w:rPr>
              <w:t xml:space="preserve">. </w:t>
            </w:r>
            <w:r w:rsidRPr="0046186A">
              <w:rPr>
                <w:rFonts w:ascii="Times New Roman" w:eastAsia="Times New Roman" w:hAnsi="Times New Roman" w:cs="Times New Roman"/>
                <w:b/>
                <w:sz w:val="24"/>
                <w:szCs w:val="24"/>
                <w:lang w:eastAsia="ru-RU"/>
              </w:rPr>
              <w:t>Поэма А. А.Блока «Двенадцать».</w:t>
            </w:r>
          </w:p>
        </w:tc>
        <w:tc>
          <w:tcPr>
            <w:tcW w:w="5103" w:type="dxa"/>
          </w:tcPr>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Прочитать статью «Интеллигенция и революция» и ответить на вопросы:</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 Как Блок характеризует эпоху?</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-В чем обязанность художников в такое время?</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-С какими явлениями Блок сравнивает революцию?</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-Что общего в этих явлениях?</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-Найдите в тексте глаголы, на которых построено олицетворение революции.</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 К чему призывал Блок интеллигенцию?</w:t>
            </w:r>
          </w:p>
          <w:p w:rsidR="0046186A" w:rsidRPr="0046186A" w:rsidRDefault="0046186A" w:rsidP="004C216A">
            <w:pPr>
              <w:numPr>
                <w:ilvl w:val="0"/>
                <w:numId w:val="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 xml:space="preserve"> 2. Выводы записать в тетрадь.</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F067C8" w:rsidP="00027DF2">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27DF2">
              <w:rPr>
                <w:rFonts w:ascii="Times New Roman" w:eastAsia="Calibri" w:hAnsi="Times New Roman" w:cs="Times New Roman"/>
                <w:sz w:val="24"/>
                <w:szCs w:val="24"/>
              </w:rPr>
              <w:t>7</w:t>
            </w:r>
          </w:p>
        </w:tc>
        <w:tc>
          <w:tcPr>
            <w:tcW w:w="2851" w:type="dxa"/>
          </w:tcPr>
          <w:p w:rsidR="0046186A" w:rsidRP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Calibri" w:hAnsi="Times New Roman" w:cs="Times New Roman"/>
                <w:b/>
                <w:color w:val="000000"/>
                <w:sz w:val="24"/>
                <w:szCs w:val="24"/>
              </w:rPr>
              <w:t xml:space="preserve">Практическая работа </w:t>
            </w:r>
            <w:r>
              <w:rPr>
                <w:rFonts w:ascii="Times New Roman" w:eastAsia="Calibri" w:hAnsi="Times New Roman" w:cs="Times New Roman"/>
                <w:b/>
                <w:color w:val="000000"/>
                <w:sz w:val="24"/>
                <w:szCs w:val="24"/>
              </w:rPr>
              <w:t>18</w:t>
            </w:r>
            <w:r w:rsidRPr="0046186A">
              <w:rPr>
                <w:rFonts w:ascii="Times New Roman" w:eastAsia="Calibri" w:hAnsi="Times New Roman" w:cs="Times New Roman"/>
                <w:b/>
                <w:color w:val="000000"/>
                <w:sz w:val="24"/>
                <w:szCs w:val="24"/>
              </w:rPr>
              <w:t xml:space="preserve">. </w:t>
            </w:r>
            <w:r w:rsidRPr="0046186A">
              <w:rPr>
                <w:rFonts w:ascii="Times New Roman" w:eastAsia="Times New Roman" w:hAnsi="Times New Roman" w:cs="Times New Roman"/>
                <w:b/>
                <w:sz w:val="24"/>
                <w:szCs w:val="24"/>
                <w:lang w:eastAsia="ru-RU"/>
              </w:rPr>
              <w:t xml:space="preserve">С.А. Есенин. </w:t>
            </w:r>
            <w:r w:rsidRPr="0046186A">
              <w:rPr>
                <w:rFonts w:ascii="Times New Roman" w:eastAsia="Times New Roman" w:hAnsi="Times New Roman" w:cs="Times New Roman"/>
                <w:sz w:val="24"/>
                <w:szCs w:val="24"/>
                <w:lang w:eastAsia="ru-RU"/>
              </w:rPr>
              <w:t>«</w:t>
            </w:r>
            <w:r w:rsidRPr="0046186A">
              <w:rPr>
                <w:rFonts w:ascii="Times New Roman" w:eastAsia="Times New Roman" w:hAnsi="Times New Roman" w:cs="Times New Roman"/>
                <w:b/>
                <w:sz w:val="24"/>
                <w:szCs w:val="24"/>
                <w:lang w:eastAsia="ru-RU"/>
              </w:rPr>
              <w:t xml:space="preserve">Последний поэт деревни». </w:t>
            </w:r>
          </w:p>
        </w:tc>
        <w:tc>
          <w:tcPr>
            <w:tcW w:w="5103" w:type="dxa"/>
          </w:tcPr>
          <w:p w:rsidR="0046186A" w:rsidRPr="0046186A" w:rsidRDefault="0046186A" w:rsidP="004C216A">
            <w:pPr>
              <w:widowControl w:val="0"/>
              <w:snapToGrid w:val="0"/>
              <w:spacing w:after="0" w:line="240" w:lineRule="auto"/>
              <w:ind w:left="37"/>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Найти в стихах С. Есенина цвета, которые он использовал, выписать в тетрадь  строкой из стихотворений( 10-15 примеров).</w:t>
            </w:r>
          </w:p>
          <w:p w:rsidR="0046186A" w:rsidRPr="0046186A" w:rsidRDefault="0046186A" w:rsidP="004C216A">
            <w:pPr>
              <w:widowControl w:val="0"/>
              <w:snapToGrid w:val="0"/>
              <w:spacing w:after="0" w:line="240" w:lineRule="auto"/>
              <w:ind w:left="37"/>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2. Найти в стихах и выписать эпитеты, метафоры, сравнения, олицетворения( по 5-10 примеров).</w:t>
            </w:r>
          </w:p>
          <w:p w:rsidR="0046186A" w:rsidRPr="0046186A" w:rsidRDefault="0046186A" w:rsidP="004C216A">
            <w:pPr>
              <w:widowControl w:val="0"/>
              <w:snapToGrid w:val="0"/>
              <w:spacing w:after="0" w:line="240" w:lineRule="auto"/>
              <w:ind w:left="37"/>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3. Выписать названия стихов о животных( 3-5 названий).</w:t>
            </w:r>
          </w:p>
          <w:p w:rsidR="0046186A" w:rsidRPr="0046186A" w:rsidRDefault="0046186A" w:rsidP="004C216A">
            <w:pPr>
              <w:widowControl w:val="0"/>
              <w:snapToGrid w:val="0"/>
              <w:spacing w:after="0" w:line="240" w:lineRule="auto"/>
              <w:ind w:left="37"/>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4. Выписать названия стихов, переложенных на песни(10 примеров).</w:t>
            </w:r>
          </w:p>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r w:rsidRPr="0046186A">
              <w:rPr>
                <w:rFonts w:ascii="Times New Roman" w:hAnsi="Times New Roman" w:cs="Times New Roman"/>
                <w:color w:val="000000"/>
                <w:sz w:val="24"/>
                <w:szCs w:val="24"/>
                <w:lang w:eastAsia="ru-RU"/>
              </w:rPr>
              <w:t>5. Подобрать синонимы  и дописать стихотворение С.Есенина</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F067C8" w:rsidP="00027DF2">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27DF2">
              <w:rPr>
                <w:rFonts w:ascii="Times New Roman" w:eastAsia="Calibri" w:hAnsi="Times New Roman" w:cs="Times New Roman"/>
                <w:sz w:val="24"/>
                <w:szCs w:val="24"/>
              </w:rPr>
              <w:t>8</w:t>
            </w:r>
          </w:p>
        </w:tc>
        <w:tc>
          <w:tcPr>
            <w:tcW w:w="2851" w:type="dxa"/>
          </w:tcPr>
          <w:p w:rsidR="0046186A" w:rsidRPr="0046186A" w:rsidRDefault="0046186A" w:rsidP="004C216A">
            <w:pPr>
              <w:spacing w:after="0" w:line="240" w:lineRule="auto"/>
              <w:rPr>
                <w:rFonts w:ascii="Times New Roman" w:eastAsia="Times New Roman" w:hAnsi="Times New Roman" w:cs="Times New Roman"/>
                <w:sz w:val="24"/>
                <w:szCs w:val="24"/>
                <w:lang w:eastAsia="ru-RU"/>
              </w:rPr>
            </w:pPr>
            <w:r w:rsidRPr="0046186A">
              <w:rPr>
                <w:rFonts w:ascii="Times New Roman" w:eastAsia="Calibri" w:hAnsi="Times New Roman" w:cs="Times New Roman"/>
                <w:b/>
                <w:color w:val="000000"/>
                <w:sz w:val="24"/>
                <w:szCs w:val="24"/>
              </w:rPr>
              <w:t xml:space="preserve">Практическое занятие №19 </w:t>
            </w:r>
            <w:r>
              <w:rPr>
                <w:rFonts w:ascii="Times New Roman" w:eastAsia="Calibri" w:hAnsi="Times New Roman" w:cs="Times New Roman"/>
                <w:b/>
                <w:color w:val="000000"/>
                <w:sz w:val="24"/>
                <w:szCs w:val="24"/>
              </w:rPr>
              <w:t>,20</w:t>
            </w:r>
            <w:r w:rsidRPr="0046186A">
              <w:rPr>
                <w:rFonts w:ascii="Times New Roman" w:eastAsia="Calibri" w:hAnsi="Times New Roman" w:cs="Times New Roman"/>
                <w:b/>
                <w:color w:val="000000"/>
                <w:sz w:val="24"/>
                <w:szCs w:val="24"/>
              </w:rPr>
              <w:t>«Повесть «Собачье сердце»</w:t>
            </w:r>
          </w:p>
        </w:tc>
        <w:tc>
          <w:tcPr>
            <w:tcW w:w="5103" w:type="dxa"/>
          </w:tcPr>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Фронтальный опрос</w:t>
            </w:r>
          </w:p>
        </w:tc>
        <w:tc>
          <w:tcPr>
            <w:tcW w:w="1603" w:type="dxa"/>
          </w:tcPr>
          <w:p w:rsidR="0046186A" w:rsidRPr="0046186A" w:rsidRDefault="00F067C8"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641C94" w:rsidRPr="0046186A" w:rsidTr="004C216A">
        <w:tc>
          <w:tcPr>
            <w:tcW w:w="518" w:type="dxa"/>
          </w:tcPr>
          <w:p w:rsidR="00641C94" w:rsidRDefault="00027DF2"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2851" w:type="dxa"/>
          </w:tcPr>
          <w:p w:rsidR="00641C94" w:rsidRPr="0046186A" w:rsidRDefault="005869F6" w:rsidP="004C216A">
            <w:pPr>
              <w:spacing w:after="0" w:line="240" w:lineRule="auto"/>
              <w:jc w:val="both"/>
              <w:rPr>
                <w:rFonts w:ascii="Times New Roman" w:eastAsia="Calibri" w:hAnsi="Times New Roman" w:cs="Times New Roman"/>
                <w:b/>
                <w:color w:val="000000"/>
                <w:sz w:val="24"/>
                <w:szCs w:val="24"/>
              </w:rPr>
            </w:pPr>
            <w:r w:rsidRPr="0046186A">
              <w:rPr>
                <w:rFonts w:ascii="Times New Roman" w:eastAsia="Calibri" w:hAnsi="Times New Roman" w:cs="Times New Roman"/>
                <w:b/>
                <w:sz w:val="24"/>
                <w:szCs w:val="24"/>
              </w:rPr>
              <w:t xml:space="preserve">Практическая работа </w:t>
            </w:r>
            <w:r>
              <w:rPr>
                <w:rFonts w:ascii="Times New Roman" w:eastAsia="Calibri" w:hAnsi="Times New Roman" w:cs="Times New Roman"/>
                <w:b/>
                <w:sz w:val="24"/>
                <w:szCs w:val="24"/>
              </w:rPr>
              <w:t>21</w:t>
            </w:r>
            <w:r w:rsidRPr="0046186A">
              <w:rPr>
                <w:rFonts w:ascii="Times New Roman" w:eastAsia="Calibri" w:hAnsi="Times New Roman" w:cs="Times New Roman"/>
                <w:b/>
                <w:sz w:val="24"/>
                <w:szCs w:val="24"/>
              </w:rPr>
              <w:t>.</w:t>
            </w:r>
            <w:r w:rsidRPr="005869F6">
              <w:rPr>
                <w:rFonts w:ascii="Times New Roman" w:eastAsia="Calibri" w:hAnsi="Times New Roman" w:cs="Times New Roman"/>
                <w:b/>
                <w:color w:val="000000"/>
                <w:sz w:val="24"/>
                <w:szCs w:val="24"/>
              </w:rPr>
              <w:t xml:space="preserve"> Роман-эпопея «Тихий Дон»</w:t>
            </w:r>
            <w:r w:rsidRPr="00A10253">
              <w:rPr>
                <w:rFonts w:ascii="Times New Roman" w:eastAsia="Calibri" w:hAnsi="Times New Roman" w:cs="Times New Roman"/>
                <w:b/>
                <w:color w:val="000000"/>
                <w:sz w:val="24"/>
                <w:szCs w:val="24"/>
              </w:rPr>
              <w:t>»</w:t>
            </w:r>
          </w:p>
        </w:tc>
        <w:tc>
          <w:tcPr>
            <w:tcW w:w="5103" w:type="dxa"/>
          </w:tcPr>
          <w:p w:rsidR="00641C94" w:rsidRPr="0046186A" w:rsidRDefault="00641C94"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r w:rsidRPr="00641C94">
              <w:rPr>
                <w:rFonts w:ascii="Times New Roman" w:eastAsia="Calibri" w:hAnsi="Times New Roman" w:cs="Times New Roman"/>
                <w:bCs/>
                <w:sz w:val="24"/>
                <w:szCs w:val="24"/>
              </w:rPr>
              <w:t>Фронтальный опрос</w:t>
            </w:r>
          </w:p>
        </w:tc>
        <w:tc>
          <w:tcPr>
            <w:tcW w:w="1603" w:type="dxa"/>
          </w:tcPr>
          <w:p w:rsidR="00641C94" w:rsidRDefault="00641C94"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rPr>
          <w:trHeight w:val="2023"/>
        </w:trPr>
        <w:tc>
          <w:tcPr>
            <w:tcW w:w="518" w:type="dxa"/>
          </w:tcPr>
          <w:p w:rsidR="0046186A" w:rsidRPr="0046186A" w:rsidRDefault="00F067C8"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851" w:type="dxa"/>
          </w:tcPr>
          <w:p w:rsidR="0046186A" w:rsidRPr="0046186A" w:rsidRDefault="0046186A" w:rsidP="004C216A">
            <w:pPr>
              <w:spacing w:after="0" w:line="240" w:lineRule="auto"/>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t>Практическая работа</w:t>
            </w:r>
            <w:r w:rsidR="00F067C8">
              <w:rPr>
                <w:rFonts w:ascii="Times New Roman" w:eastAsia="Calibri" w:hAnsi="Times New Roman" w:cs="Times New Roman"/>
                <w:b/>
                <w:color w:val="000000"/>
                <w:sz w:val="24"/>
                <w:szCs w:val="24"/>
              </w:rPr>
              <w:t>2</w:t>
            </w:r>
            <w:r w:rsidR="00641C94">
              <w:rPr>
                <w:rFonts w:ascii="Times New Roman" w:eastAsia="Calibri" w:hAnsi="Times New Roman" w:cs="Times New Roman"/>
                <w:b/>
                <w:color w:val="000000"/>
                <w:sz w:val="24"/>
                <w:szCs w:val="24"/>
              </w:rPr>
              <w:t>2</w:t>
            </w:r>
            <w:r w:rsidRPr="0046186A">
              <w:rPr>
                <w:rFonts w:ascii="Times New Roman" w:eastAsia="Calibri" w:hAnsi="Times New Roman" w:cs="Times New Roman"/>
                <w:b/>
                <w:color w:val="000000"/>
                <w:sz w:val="24"/>
                <w:szCs w:val="24"/>
              </w:rPr>
              <w:t xml:space="preserve">. </w:t>
            </w:r>
            <w:r w:rsidRPr="0046186A">
              <w:rPr>
                <w:rFonts w:ascii="Times New Roman" w:eastAsia="Times New Roman" w:hAnsi="Times New Roman" w:cs="Times New Roman"/>
                <w:b/>
                <w:color w:val="000000"/>
                <w:sz w:val="24"/>
                <w:szCs w:val="24"/>
                <w:lang w:eastAsia="ru-RU"/>
              </w:rPr>
              <w:t>Особенности развития литературы периода Великой Отечественной войны и первых послевоенных лет.</w:t>
            </w:r>
          </w:p>
        </w:tc>
        <w:tc>
          <w:tcPr>
            <w:tcW w:w="5103" w:type="dxa"/>
          </w:tcPr>
          <w:p w:rsidR="0046186A" w:rsidRPr="0046186A" w:rsidRDefault="0046186A" w:rsidP="004C216A">
            <w:pPr>
              <w:numPr>
                <w:ilvl w:val="0"/>
                <w:numId w:val="9"/>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Выполнить анализ стихотворений поэтов ВОВ и определить с основные темы и мотивы лирики.</w:t>
            </w:r>
          </w:p>
          <w:p w:rsidR="0046186A" w:rsidRPr="0046186A" w:rsidRDefault="004C216A" w:rsidP="004C216A">
            <w:pPr>
              <w:tabs>
                <w:tab w:val="left" w:pos="321"/>
                <w:tab w:val="left" w:pos="60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46186A" w:rsidRPr="0046186A">
              <w:rPr>
                <w:rFonts w:ascii="Times New Roman" w:eastAsia="Calibri" w:hAnsi="Times New Roman" w:cs="Times New Roman"/>
                <w:bCs/>
                <w:sz w:val="24"/>
                <w:szCs w:val="24"/>
              </w:rPr>
              <w:t>Повторить основные литературоведческие термины, связанные с анализом поэтического текста.</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F067C8"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2851" w:type="dxa"/>
          </w:tcPr>
          <w:p w:rsidR="0046186A" w:rsidRPr="0046186A" w:rsidRDefault="0046186A" w:rsidP="0046186A">
            <w:pPr>
              <w:autoSpaceDE w:val="0"/>
              <w:autoSpaceDN w:val="0"/>
              <w:adjustRightInd w:val="0"/>
              <w:spacing w:line="0" w:lineRule="atLeast"/>
              <w:contextualSpacing/>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t>Практическая работа</w:t>
            </w:r>
            <w:r w:rsidR="00F067C8">
              <w:rPr>
                <w:rFonts w:ascii="Times New Roman" w:eastAsia="Calibri" w:hAnsi="Times New Roman" w:cs="Times New Roman"/>
                <w:b/>
                <w:color w:val="000000"/>
                <w:sz w:val="24"/>
                <w:szCs w:val="24"/>
              </w:rPr>
              <w:t xml:space="preserve"> 23</w:t>
            </w:r>
            <w:r w:rsidRPr="0046186A">
              <w:rPr>
                <w:rFonts w:ascii="Times New Roman" w:eastAsia="Calibri" w:hAnsi="Times New Roman" w:cs="Times New Roman"/>
                <w:b/>
                <w:color w:val="000000"/>
                <w:sz w:val="24"/>
                <w:szCs w:val="24"/>
              </w:rPr>
              <w:t xml:space="preserve"> </w:t>
            </w:r>
            <w:r w:rsidR="00641C94">
              <w:rPr>
                <w:rFonts w:ascii="Times New Roman" w:eastAsia="Calibri" w:hAnsi="Times New Roman" w:cs="Times New Roman"/>
                <w:b/>
                <w:color w:val="000000"/>
                <w:sz w:val="24"/>
                <w:szCs w:val="24"/>
              </w:rPr>
              <w:t>,24</w:t>
            </w:r>
          </w:p>
          <w:p w:rsidR="0046186A" w:rsidRPr="0046186A" w:rsidRDefault="0046186A" w:rsidP="0046186A">
            <w:pPr>
              <w:autoSpaceDE w:val="0"/>
              <w:autoSpaceDN w:val="0"/>
              <w:adjustRightInd w:val="0"/>
              <w:spacing w:line="0" w:lineRule="atLeast"/>
              <w:contextualSpacing/>
              <w:rPr>
                <w:rFonts w:ascii="Times New Roman" w:eastAsia="Times New Roman" w:hAnsi="Times New Roman" w:cs="Times New Roman"/>
                <w:b/>
                <w:bCs/>
                <w:sz w:val="24"/>
                <w:szCs w:val="24"/>
                <w:lang w:eastAsia="ru-RU"/>
              </w:rPr>
            </w:pPr>
            <w:r w:rsidRPr="0046186A">
              <w:rPr>
                <w:rFonts w:ascii="Times New Roman" w:eastAsia="Calibri" w:hAnsi="Times New Roman" w:cs="Times New Roman"/>
                <w:b/>
                <w:color w:val="000000"/>
                <w:sz w:val="24"/>
                <w:szCs w:val="24"/>
              </w:rPr>
              <w:t xml:space="preserve"> </w:t>
            </w:r>
            <w:r w:rsidRPr="0046186A">
              <w:rPr>
                <w:rFonts w:ascii="Times New Roman" w:eastAsia="Times New Roman" w:hAnsi="Times New Roman" w:cs="Times New Roman"/>
                <w:b/>
                <w:bCs/>
                <w:sz w:val="24"/>
                <w:szCs w:val="24"/>
                <w:lang w:eastAsia="ru-RU"/>
              </w:rPr>
              <w:t>Проза 1950-1980 гг.</w:t>
            </w:r>
          </w:p>
          <w:p w:rsidR="0046186A" w:rsidRPr="0046186A" w:rsidRDefault="0046186A" w:rsidP="0046186A">
            <w:pPr>
              <w:autoSpaceDE w:val="0"/>
              <w:autoSpaceDN w:val="0"/>
              <w:adjustRightInd w:val="0"/>
              <w:spacing w:line="0" w:lineRule="atLeast"/>
              <w:contextualSpacing/>
              <w:rPr>
                <w:rFonts w:ascii="Times New Roman" w:eastAsia="Times New Roman" w:hAnsi="Times New Roman" w:cs="Times New Roman"/>
                <w:b/>
                <w:bCs/>
                <w:sz w:val="24"/>
                <w:szCs w:val="24"/>
                <w:lang w:eastAsia="ru-RU"/>
              </w:rPr>
            </w:pPr>
            <w:r w:rsidRPr="0046186A">
              <w:rPr>
                <w:rFonts w:ascii="Times New Roman" w:eastAsia="Times New Roman" w:hAnsi="Times New Roman" w:cs="Times New Roman"/>
                <w:b/>
                <w:bCs/>
                <w:sz w:val="24"/>
                <w:szCs w:val="24"/>
                <w:lang w:eastAsia="ru-RU"/>
              </w:rPr>
              <w:t xml:space="preserve">(Творчество В. Астафьева, В. Быкова, Ч. Айтматова, В. </w:t>
            </w:r>
            <w:r w:rsidRPr="0046186A">
              <w:rPr>
                <w:rFonts w:ascii="Times New Roman" w:eastAsia="Times New Roman" w:hAnsi="Times New Roman" w:cs="Times New Roman"/>
                <w:b/>
                <w:bCs/>
                <w:sz w:val="24"/>
                <w:szCs w:val="24"/>
                <w:lang w:eastAsia="ru-RU"/>
              </w:rPr>
              <w:lastRenderedPageBreak/>
              <w:t>Распутина, В. Шукшина и т.д.)</w:t>
            </w:r>
          </w:p>
        </w:tc>
        <w:tc>
          <w:tcPr>
            <w:tcW w:w="5103" w:type="dxa"/>
          </w:tcPr>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lastRenderedPageBreak/>
              <w:t>Письменный ответ на вопрос</w:t>
            </w:r>
          </w:p>
        </w:tc>
        <w:tc>
          <w:tcPr>
            <w:tcW w:w="1603" w:type="dxa"/>
          </w:tcPr>
          <w:p w:rsidR="0046186A" w:rsidRPr="0046186A" w:rsidRDefault="00F067C8"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46186A" w:rsidRPr="0046186A" w:rsidTr="004C216A">
        <w:tc>
          <w:tcPr>
            <w:tcW w:w="518" w:type="dxa"/>
          </w:tcPr>
          <w:p w:rsidR="0046186A" w:rsidRPr="0046186A" w:rsidRDefault="004C21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w:t>
            </w:r>
          </w:p>
        </w:tc>
        <w:tc>
          <w:tcPr>
            <w:tcW w:w="2851" w:type="dxa"/>
          </w:tcPr>
          <w:p w:rsidR="00483F95" w:rsidRPr="00483F95" w:rsidRDefault="00483F95" w:rsidP="004C216A">
            <w:pPr>
              <w:spacing w:after="0" w:line="240" w:lineRule="auto"/>
              <w:contextualSpacing/>
              <w:rPr>
                <w:rFonts w:ascii="Times New Roman" w:eastAsia="Calibri" w:hAnsi="Times New Roman" w:cs="Times New Roman"/>
                <w:b/>
                <w:sz w:val="24"/>
                <w:szCs w:val="24"/>
              </w:rPr>
            </w:pPr>
            <w:r w:rsidRPr="00483F95">
              <w:rPr>
                <w:rFonts w:ascii="Times New Roman" w:eastAsia="Calibri" w:hAnsi="Times New Roman" w:cs="Times New Roman"/>
                <w:b/>
                <w:sz w:val="24"/>
                <w:szCs w:val="24"/>
              </w:rPr>
              <w:t>Практическая работа25 Поэзия «шестидесятников».</w:t>
            </w:r>
          </w:p>
          <w:p w:rsidR="0046186A" w:rsidRPr="0046186A" w:rsidRDefault="0046186A" w:rsidP="004C216A">
            <w:pPr>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5103" w:type="dxa"/>
          </w:tcPr>
          <w:p w:rsidR="0046186A" w:rsidRPr="0046186A" w:rsidRDefault="00483F95" w:rsidP="004C216A">
            <w:pPr>
              <w:numPr>
                <w:ilvl w:val="0"/>
                <w:numId w:val="10"/>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Анализ лирических произведений.</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C21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2851" w:type="dxa"/>
          </w:tcPr>
          <w:p w:rsidR="0046186A" w:rsidRPr="0046186A" w:rsidRDefault="0046186A" w:rsidP="004C216A">
            <w:pPr>
              <w:spacing w:after="0" w:line="240" w:lineRule="auto"/>
              <w:rPr>
                <w:rFonts w:ascii="Times New Roman" w:eastAsia="Times New Roman" w:hAnsi="Times New Roman" w:cs="Times New Roman"/>
                <w:b/>
                <w:sz w:val="24"/>
                <w:szCs w:val="24"/>
                <w:lang w:eastAsia="ru-RU"/>
              </w:rPr>
            </w:pPr>
            <w:r w:rsidRPr="0046186A">
              <w:rPr>
                <w:rFonts w:ascii="Times New Roman" w:eastAsia="Calibri" w:hAnsi="Times New Roman" w:cs="Times New Roman"/>
                <w:b/>
                <w:color w:val="000000"/>
                <w:sz w:val="24"/>
                <w:szCs w:val="24"/>
              </w:rPr>
              <w:t xml:space="preserve">Практическая работа </w:t>
            </w:r>
            <w:r w:rsidR="00641C94">
              <w:rPr>
                <w:rFonts w:ascii="Times New Roman" w:eastAsia="Calibri" w:hAnsi="Times New Roman" w:cs="Times New Roman"/>
                <w:b/>
                <w:color w:val="000000"/>
                <w:sz w:val="24"/>
                <w:szCs w:val="24"/>
              </w:rPr>
              <w:t>26.27</w:t>
            </w:r>
            <w:r w:rsidRPr="0046186A">
              <w:rPr>
                <w:rFonts w:ascii="Times New Roman" w:eastAsia="Calibri" w:hAnsi="Times New Roman" w:cs="Times New Roman"/>
                <w:b/>
                <w:color w:val="000000"/>
                <w:sz w:val="24"/>
                <w:szCs w:val="24"/>
              </w:rPr>
              <w:t xml:space="preserve"> «Век мой – зверь мой…»: тема тоталитарного государства в русской литературе. О. Мандельштам, В. Шаламов «Колымские рассказы», А. Солженицына  «Один день Ивана Денисовича»</w:t>
            </w:r>
          </w:p>
        </w:tc>
        <w:tc>
          <w:tcPr>
            <w:tcW w:w="5103" w:type="dxa"/>
          </w:tcPr>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Аналитическая беседа</w:t>
            </w:r>
          </w:p>
        </w:tc>
        <w:tc>
          <w:tcPr>
            <w:tcW w:w="1603" w:type="dxa"/>
          </w:tcPr>
          <w:p w:rsidR="0046186A" w:rsidRPr="0046186A" w:rsidRDefault="0046186A" w:rsidP="0046186A">
            <w:pPr>
              <w:jc w:val="center"/>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p>
        </w:tc>
      </w:tr>
      <w:tr w:rsidR="0046186A" w:rsidRPr="0046186A" w:rsidTr="004C216A">
        <w:tc>
          <w:tcPr>
            <w:tcW w:w="518" w:type="dxa"/>
          </w:tcPr>
          <w:p w:rsidR="0046186A" w:rsidRPr="0046186A" w:rsidRDefault="004C21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2851" w:type="dxa"/>
          </w:tcPr>
          <w:p w:rsidR="0046186A" w:rsidRPr="0046186A" w:rsidRDefault="0046186A" w:rsidP="004C216A">
            <w:pPr>
              <w:spacing w:after="0" w:line="240" w:lineRule="auto"/>
              <w:contextualSpacing/>
              <w:rPr>
                <w:rFonts w:ascii="Times New Roman" w:eastAsia="Times New Roman" w:hAnsi="Times New Roman" w:cs="Times New Roman"/>
                <w:b/>
                <w:sz w:val="24"/>
                <w:szCs w:val="24"/>
                <w:lang w:eastAsia="ru-RU"/>
              </w:rPr>
            </w:pPr>
            <w:r w:rsidRPr="0046186A">
              <w:rPr>
                <w:rFonts w:ascii="Times New Roman" w:eastAsia="Calibri" w:hAnsi="Times New Roman" w:cs="Times New Roman"/>
                <w:b/>
                <w:color w:val="000000"/>
                <w:sz w:val="24"/>
                <w:szCs w:val="24"/>
              </w:rPr>
              <w:t>Практическая работа</w:t>
            </w:r>
            <w:r w:rsidR="00641C94">
              <w:rPr>
                <w:rFonts w:ascii="Times New Roman" w:eastAsia="Calibri" w:hAnsi="Times New Roman" w:cs="Times New Roman"/>
                <w:b/>
                <w:color w:val="000000"/>
                <w:sz w:val="24"/>
                <w:szCs w:val="24"/>
              </w:rPr>
              <w:t xml:space="preserve">28 </w:t>
            </w:r>
            <w:r w:rsidRPr="0046186A">
              <w:rPr>
                <w:rFonts w:ascii="Times New Roman" w:eastAsia="Times New Roman" w:hAnsi="Times New Roman" w:cs="Times New Roman"/>
                <w:b/>
                <w:sz w:val="24"/>
                <w:szCs w:val="24"/>
                <w:lang w:eastAsia="ru-RU"/>
              </w:rPr>
              <w:t>Нравственная проблематика пьесы  А. Вампилова  «Старший сын»</w:t>
            </w:r>
          </w:p>
        </w:tc>
        <w:tc>
          <w:tcPr>
            <w:tcW w:w="5103" w:type="dxa"/>
          </w:tcPr>
          <w:p w:rsidR="0046186A" w:rsidRPr="0046186A" w:rsidRDefault="004618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Анализ драматургии 60-90х годов 20 века.</w:t>
            </w:r>
          </w:p>
        </w:tc>
        <w:tc>
          <w:tcPr>
            <w:tcW w:w="1603" w:type="dxa"/>
          </w:tcPr>
          <w:p w:rsidR="0046186A" w:rsidRPr="0046186A" w:rsidRDefault="004C216A"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C21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2851" w:type="dxa"/>
          </w:tcPr>
          <w:p w:rsidR="0046186A" w:rsidRPr="0046186A" w:rsidRDefault="0046186A" w:rsidP="004C216A">
            <w:pPr>
              <w:autoSpaceDE w:val="0"/>
              <w:autoSpaceDN w:val="0"/>
              <w:adjustRightInd w:val="0"/>
              <w:spacing w:after="0" w:line="240" w:lineRule="auto"/>
              <w:contextualSpacing/>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t>Практическая работа</w:t>
            </w:r>
            <w:r w:rsidR="00641C94">
              <w:rPr>
                <w:rFonts w:ascii="Times New Roman" w:eastAsia="Calibri" w:hAnsi="Times New Roman" w:cs="Times New Roman"/>
                <w:b/>
                <w:color w:val="000000"/>
                <w:sz w:val="24"/>
                <w:szCs w:val="24"/>
              </w:rPr>
              <w:t xml:space="preserve"> 2</w:t>
            </w:r>
            <w:r w:rsidRPr="0046186A">
              <w:rPr>
                <w:rFonts w:ascii="Times New Roman" w:eastAsia="Calibri" w:hAnsi="Times New Roman" w:cs="Times New Roman"/>
                <w:b/>
                <w:color w:val="000000"/>
                <w:sz w:val="24"/>
                <w:szCs w:val="24"/>
              </w:rPr>
              <w:t>9</w:t>
            </w:r>
          </w:p>
          <w:p w:rsidR="0046186A" w:rsidRPr="0046186A" w:rsidRDefault="0046186A" w:rsidP="004C216A">
            <w:pPr>
              <w:autoSpaceDE w:val="0"/>
              <w:autoSpaceDN w:val="0"/>
              <w:adjustRightInd w:val="0"/>
              <w:spacing w:after="0" w:line="240" w:lineRule="auto"/>
              <w:contextualSpacing/>
              <w:rPr>
                <w:rFonts w:ascii="Times New Roman" w:hAnsi="Times New Roman" w:cs="Times New Roman"/>
                <w:sz w:val="24"/>
                <w:szCs w:val="24"/>
              </w:rPr>
            </w:pPr>
            <w:r w:rsidRPr="0046186A">
              <w:rPr>
                <w:rFonts w:ascii="Times New Roman" w:eastAsia="Calibri" w:hAnsi="Times New Roman" w:cs="Times New Roman"/>
                <w:b/>
                <w:color w:val="000000"/>
                <w:sz w:val="24"/>
                <w:szCs w:val="24"/>
              </w:rPr>
              <w:t xml:space="preserve"> </w:t>
            </w:r>
            <w:r w:rsidRPr="0046186A">
              <w:rPr>
                <w:rFonts w:ascii="Times New Roman" w:eastAsia="Times New Roman" w:hAnsi="Times New Roman" w:cs="Times New Roman"/>
                <w:b/>
                <w:color w:val="000000"/>
                <w:sz w:val="24"/>
                <w:szCs w:val="24"/>
                <w:lang w:eastAsia="ru-RU"/>
              </w:rPr>
              <w:t xml:space="preserve"> РУССКОЕ ЛИТЕРАТУРНОЕ ЗАРУБЕЖЬЕ ТРИ ВОЛНЫ ЭМИГРАЦИИ. </w:t>
            </w:r>
          </w:p>
        </w:tc>
        <w:tc>
          <w:tcPr>
            <w:tcW w:w="5103" w:type="dxa"/>
          </w:tcPr>
          <w:p w:rsidR="0046186A" w:rsidRPr="0046186A" w:rsidRDefault="0046186A" w:rsidP="004C216A">
            <w:pPr>
              <w:numPr>
                <w:ilvl w:val="0"/>
                <w:numId w:val="10"/>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Составление хронологической таблицы</w:t>
            </w:r>
          </w:p>
        </w:tc>
        <w:tc>
          <w:tcPr>
            <w:tcW w:w="1603" w:type="dxa"/>
          </w:tcPr>
          <w:p w:rsidR="0046186A" w:rsidRPr="0046186A" w:rsidRDefault="00483F95"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6186A" w:rsidRPr="0046186A" w:rsidTr="004C216A">
        <w:tc>
          <w:tcPr>
            <w:tcW w:w="518" w:type="dxa"/>
          </w:tcPr>
          <w:p w:rsidR="0046186A" w:rsidRPr="0046186A" w:rsidRDefault="004C216A" w:rsidP="0046186A">
            <w:pPr>
              <w:jc w:val="both"/>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2851" w:type="dxa"/>
          </w:tcPr>
          <w:p w:rsidR="0046186A" w:rsidRPr="0046186A" w:rsidRDefault="0046186A" w:rsidP="004C216A">
            <w:pPr>
              <w:spacing w:after="0" w:line="240" w:lineRule="auto"/>
              <w:contextualSpacing/>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t xml:space="preserve">Практическая работа </w:t>
            </w:r>
            <w:r w:rsidR="00641C94">
              <w:rPr>
                <w:rFonts w:ascii="Times New Roman" w:eastAsia="Calibri" w:hAnsi="Times New Roman" w:cs="Times New Roman"/>
                <w:b/>
                <w:color w:val="000000"/>
                <w:sz w:val="24"/>
                <w:szCs w:val="24"/>
              </w:rPr>
              <w:t>30,31,32,33,34.</w:t>
            </w:r>
            <w:r w:rsidRPr="0046186A">
              <w:rPr>
                <w:rFonts w:ascii="Times New Roman" w:eastAsia="Calibri" w:hAnsi="Times New Roman" w:cs="Times New Roman"/>
                <w:b/>
                <w:color w:val="000000"/>
                <w:sz w:val="24"/>
                <w:szCs w:val="24"/>
              </w:rPr>
              <w:t xml:space="preserve"> </w:t>
            </w:r>
            <w:r w:rsidRPr="0046186A">
              <w:rPr>
                <w:rFonts w:ascii="Times New Roman" w:hAnsi="Times New Roman" w:cs="Times New Roman"/>
                <w:b/>
                <w:sz w:val="24"/>
                <w:szCs w:val="24"/>
              </w:rPr>
              <w:t>Общественно-культурная ситуация в России конца ХХ — начала ХХI века.</w:t>
            </w:r>
          </w:p>
        </w:tc>
        <w:tc>
          <w:tcPr>
            <w:tcW w:w="5103" w:type="dxa"/>
          </w:tcPr>
          <w:p w:rsidR="0046186A" w:rsidRPr="0046186A" w:rsidRDefault="0046186A" w:rsidP="004C216A">
            <w:pPr>
              <w:numPr>
                <w:ilvl w:val="0"/>
                <w:numId w:val="10"/>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firstLine="0"/>
              <w:jc w:val="both"/>
              <w:rPr>
                <w:rFonts w:ascii="Times New Roman" w:eastAsia="Calibri" w:hAnsi="Times New Roman" w:cs="Times New Roman"/>
                <w:bCs/>
                <w:sz w:val="24"/>
                <w:szCs w:val="24"/>
              </w:rPr>
            </w:pPr>
            <w:r w:rsidRPr="0046186A">
              <w:rPr>
                <w:rFonts w:ascii="Times New Roman" w:eastAsia="Calibri" w:hAnsi="Times New Roman" w:cs="Times New Roman"/>
                <w:bCs/>
                <w:sz w:val="24"/>
                <w:szCs w:val="24"/>
              </w:rPr>
              <w:t>Составление хронологической таблицы</w:t>
            </w:r>
          </w:p>
        </w:tc>
        <w:tc>
          <w:tcPr>
            <w:tcW w:w="1603" w:type="dxa"/>
          </w:tcPr>
          <w:p w:rsidR="0046186A" w:rsidRPr="0046186A" w:rsidRDefault="004C216A"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4C216A" w:rsidRPr="0046186A" w:rsidTr="004C216A">
        <w:tc>
          <w:tcPr>
            <w:tcW w:w="518" w:type="dxa"/>
          </w:tcPr>
          <w:p w:rsidR="004C216A" w:rsidRPr="0046186A" w:rsidRDefault="004C216A" w:rsidP="0046186A">
            <w:pPr>
              <w:jc w:val="both"/>
              <w:rPr>
                <w:rFonts w:ascii="Times New Roman" w:eastAsia="Calibri" w:hAnsi="Times New Roman" w:cs="Times New Roman"/>
                <w:sz w:val="24"/>
                <w:szCs w:val="24"/>
              </w:rPr>
            </w:pPr>
          </w:p>
        </w:tc>
        <w:tc>
          <w:tcPr>
            <w:tcW w:w="2851" w:type="dxa"/>
          </w:tcPr>
          <w:p w:rsidR="004C216A" w:rsidRPr="0046186A" w:rsidRDefault="004C216A" w:rsidP="004C216A">
            <w:pPr>
              <w:spacing w:after="0" w:line="240" w:lineRule="auto"/>
              <w:contextualSpacing/>
              <w:rPr>
                <w:rFonts w:ascii="Times New Roman" w:eastAsia="Calibri" w:hAnsi="Times New Roman" w:cs="Times New Roman"/>
                <w:b/>
                <w:color w:val="000000"/>
                <w:sz w:val="24"/>
                <w:szCs w:val="24"/>
              </w:rPr>
            </w:pPr>
          </w:p>
        </w:tc>
        <w:tc>
          <w:tcPr>
            <w:tcW w:w="5103" w:type="dxa"/>
          </w:tcPr>
          <w:p w:rsidR="004C216A" w:rsidRPr="0046186A" w:rsidRDefault="004C216A" w:rsidP="004C216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7"/>
              <w:jc w:val="both"/>
              <w:rPr>
                <w:rFonts w:ascii="Times New Roman" w:eastAsia="Calibri" w:hAnsi="Times New Roman" w:cs="Times New Roman"/>
                <w:bCs/>
                <w:sz w:val="24"/>
                <w:szCs w:val="24"/>
              </w:rPr>
            </w:pPr>
          </w:p>
        </w:tc>
        <w:tc>
          <w:tcPr>
            <w:tcW w:w="1603" w:type="dxa"/>
          </w:tcPr>
          <w:p w:rsidR="004C216A" w:rsidRDefault="004C216A" w:rsidP="0046186A">
            <w:pPr>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bl>
    <w:p w:rsidR="0046186A" w:rsidRDefault="0046186A" w:rsidP="0046186A">
      <w:pPr>
        <w:jc w:val="center"/>
        <w:rPr>
          <w:rFonts w:ascii="Times New Roman" w:eastAsia="Calibri" w:hAnsi="Times New Roman" w:cs="Times New Roman"/>
          <w:i/>
          <w:sz w:val="24"/>
          <w:szCs w:val="24"/>
        </w:rPr>
      </w:pPr>
    </w:p>
    <w:p w:rsidR="00641C94" w:rsidRDefault="00641C94" w:rsidP="0046186A">
      <w:pPr>
        <w:spacing w:after="0" w:line="240" w:lineRule="auto"/>
        <w:ind w:left="-567"/>
        <w:jc w:val="both"/>
        <w:rPr>
          <w:rFonts w:ascii="Times New Roman" w:eastAsia="Calibri" w:hAnsi="Times New Roman" w:cs="Times New Roman"/>
          <w:i/>
          <w:sz w:val="24"/>
          <w:szCs w:val="24"/>
        </w:rPr>
      </w:pPr>
    </w:p>
    <w:p w:rsidR="00641C94" w:rsidRDefault="00641C94" w:rsidP="0046186A">
      <w:pPr>
        <w:spacing w:after="0" w:line="240" w:lineRule="auto"/>
        <w:ind w:left="-567"/>
        <w:jc w:val="both"/>
        <w:rPr>
          <w:rFonts w:ascii="Times New Roman" w:eastAsia="Calibri" w:hAnsi="Times New Roman" w:cs="Times New Roman"/>
          <w:i/>
          <w:sz w:val="24"/>
          <w:szCs w:val="24"/>
        </w:rPr>
      </w:pPr>
    </w:p>
    <w:p w:rsidR="00641C94" w:rsidRDefault="00641C94" w:rsidP="0046186A">
      <w:pPr>
        <w:spacing w:after="0" w:line="240" w:lineRule="auto"/>
        <w:ind w:left="-567"/>
        <w:jc w:val="both"/>
        <w:rPr>
          <w:rFonts w:ascii="Times New Roman" w:eastAsia="Calibri" w:hAnsi="Times New Roman" w:cs="Times New Roman"/>
          <w:i/>
          <w:sz w:val="24"/>
          <w:szCs w:val="24"/>
        </w:rPr>
      </w:pPr>
    </w:p>
    <w:p w:rsidR="00483F95" w:rsidRDefault="00483F95" w:rsidP="0046186A">
      <w:pPr>
        <w:spacing w:after="0" w:line="240" w:lineRule="auto"/>
        <w:ind w:left="-567"/>
        <w:jc w:val="both"/>
        <w:rPr>
          <w:rFonts w:ascii="Times New Roman" w:eastAsia="Calibri" w:hAnsi="Times New Roman" w:cs="Times New Roman"/>
          <w:i/>
          <w:sz w:val="24"/>
          <w:szCs w:val="24"/>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lastRenderedPageBreak/>
        <w:t> </w:t>
      </w:r>
      <w:r w:rsidRPr="0046186A">
        <w:rPr>
          <w:rFonts w:ascii="Times New Roman" w:eastAsia="Times New Roman" w:hAnsi="Times New Roman" w:cs="Times New Roman"/>
          <w:b/>
          <w:bCs/>
          <w:sz w:val="24"/>
          <w:szCs w:val="24"/>
          <w:lang w:eastAsia="ru-RU"/>
        </w:rPr>
        <w:t>Практическая работа№1 «Основные темы и мотивы лирики А.С.Пушкина».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Учебная цель:   освоить варианты анализа лирического текста, выявить особенности мироощущений Пушкина в лирическом тексте, обогатить свою речь, воспитать поэтическую зоркость.</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Задачи практической работы: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1.      Выполнить анализ стихотворений А.С. Пушкина и определить с основные темы и мотивы лирики поэта.</w:t>
      </w:r>
    </w:p>
    <w:p w:rsidR="0046186A" w:rsidRPr="0046186A" w:rsidRDefault="0046186A" w:rsidP="0046186A">
      <w:pPr>
        <w:spacing w:after="0" w:line="240" w:lineRule="auto"/>
        <w:ind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Повторить основные литературоведческие термины, связанные с анализом поэтического текста.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Обеспеченность занятия: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i/>
          <w:iCs/>
          <w:color w:val="111115"/>
          <w:sz w:val="24"/>
          <w:szCs w:val="24"/>
          <w:bdr w:val="none" w:sz="0" w:space="0" w:color="auto" w:frame="1"/>
          <w:lang w:eastAsia="ru-RU"/>
        </w:rPr>
        <w:t> </w:t>
      </w:r>
      <w:r w:rsidRPr="0046186A">
        <w:rPr>
          <w:rFonts w:ascii="Times New Roman" w:eastAsia="Times New Roman" w:hAnsi="Times New Roman" w:cs="Times New Roman"/>
          <w:color w:val="111115"/>
          <w:sz w:val="24"/>
          <w:szCs w:val="24"/>
          <w:bdr w:val="none" w:sz="0" w:space="0" w:color="auto" w:frame="1"/>
          <w:lang w:eastAsia="ru-RU"/>
        </w:rPr>
        <w:t>1.      Учебно-методическая литература:</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Г.А.Обернихина, А.Г.Антонова. Литература. Часть 1. Учебник для СПО. Изд.: «Академия», 2017 г.</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сборник стихотворений А.С. Пушкина.</w:t>
      </w:r>
    </w:p>
    <w:p w:rsidR="0046186A" w:rsidRPr="0046186A" w:rsidRDefault="0046186A" w:rsidP="0046186A">
      <w:pPr>
        <w:spacing w:after="0" w:line="240" w:lineRule="auto"/>
        <w:ind w:hanging="360"/>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Справочная литература:</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словарик литературоведческих терминов «Тропы и фигуры речи» (приложение 1);</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план анализа лирического произведения (приложение 2).</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ОСНОВНЫЕ ТЕМЫ ЛИРИКИ ПУШКИНА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w:t>
      </w:r>
      <w:r w:rsidRPr="0046186A">
        <w:rPr>
          <w:rFonts w:ascii="Times New Roman" w:eastAsia="Times New Roman" w:hAnsi="Times New Roman" w:cs="Times New Roman"/>
          <w:color w:val="111115"/>
          <w:sz w:val="24"/>
          <w:szCs w:val="24"/>
          <w:u w:val="single"/>
          <w:bdr w:val="none" w:sz="0" w:space="0" w:color="auto" w:frame="1"/>
          <w:lang w:eastAsia="ru-RU"/>
        </w:rPr>
        <w:t>Гражданская тема</w:t>
      </w:r>
      <w:r w:rsidRPr="0046186A">
        <w:rPr>
          <w:rFonts w:ascii="Times New Roman" w:eastAsia="Times New Roman" w:hAnsi="Times New Roman" w:cs="Times New Roman"/>
          <w:color w:val="111115"/>
          <w:sz w:val="24"/>
          <w:szCs w:val="24"/>
          <w:bdr w:val="none" w:sz="0" w:space="0" w:color="auto" w:frame="1"/>
          <w:lang w:eastAsia="ru-RU"/>
        </w:rPr>
        <w:t>: «Лицинию», ода «Вольность», (1818), «К Чаадаеву» («Любви, надежды, тихой славы…», 1818), «Деревня» (1819), «Узник», «Зимний вечер», «Арион», «Во глубине сибирских руд…», «Анчар», «Я памятник себе воздвиг нерукотворный…»</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w:t>
      </w:r>
      <w:r w:rsidRPr="0046186A">
        <w:rPr>
          <w:rFonts w:ascii="Times New Roman" w:eastAsia="Times New Roman" w:hAnsi="Times New Roman" w:cs="Times New Roman"/>
          <w:color w:val="111115"/>
          <w:sz w:val="24"/>
          <w:szCs w:val="24"/>
          <w:u w:val="single"/>
          <w:bdr w:val="none" w:sz="0" w:space="0" w:color="auto" w:frame="1"/>
          <w:lang w:eastAsia="ru-RU"/>
        </w:rPr>
        <w:t>Патриотическая тема</w:t>
      </w:r>
      <w:r w:rsidRPr="0046186A">
        <w:rPr>
          <w:rFonts w:ascii="Times New Roman" w:eastAsia="Times New Roman" w:hAnsi="Times New Roman" w:cs="Times New Roman"/>
          <w:color w:val="111115"/>
          <w:sz w:val="24"/>
          <w:szCs w:val="24"/>
          <w:bdr w:val="none" w:sz="0" w:space="0" w:color="auto" w:frame="1"/>
          <w:lang w:eastAsia="ru-RU"/>
        </w:rPr>
        <w:t>: «Клеветникам России» (1831), «Бородинская годовщина» (1831).</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3. </w:t>
      </w:r>
      <w:r w:rsidRPr="0046186A">
        <w:rPr>
          <w:rFonts w:ascii="Times New Roman" w:eastAsia="Times New Roman" w:hAnsi="Times New Roman" w:cs="Times New Roman"/>
          <w:color w:val="111115"/>
          <w:sz w:val="24"/>
          <w:szCs w:val="24"/>
          <w:u w:val="single"/>
          <w:bdr w:val="none" w:sz="0" w:space="0" w:color="auto" w:frame="1"/>
          <w:lang w:eastAsia="ru-RU"/>
        </w:rPr>
        <w:t>Тема любви</w:t>
      </w:r>
      <w:r w:rsidRPr="0046186A">
        <w:rPr>
          <w:rFonts w:ascii="Times New Roman" w:eastAsia="Times New Roman" w:hAnsi="Times New Roman" w:cs="Times New Roman"/>
          <w:color w:val="111115"/>
          <w:sz w:val="24"/>
          <w:szCs w:val="24"/>
          <w:bdr w:val="none" w:sz="0" w:space="0" w:color="auto" w:frame="1"/>
          <w:lang w:eastAsia="ru-RU"/>
        </w:rPr>
        <w:t>: «Я помню чудное мгновенье…» (1825), «Я вас любил…», «На холмах Грузии…» (1829), «Сожженное письмо», «Признание», «Не пой, красавица, при мне…», «Что в имени тебе моем?», «Для берегов отчизны дальней», «Черная шаль», «Желание славы»(1825), «Элегия» («Безумных лет угасшее веселье…», 1830)</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4. </w:t>
      </w:r>
      <w:r w:rsidRPr="0046186A">
        <w:rPr>
          <w:rFonts w:ascii="Times New Roman" w:eastAsia="Times New Roman" w:hAnsi="Times New Roman" w:cs="Times New Roman"/>
          <w:color w:val="111115"/>
          <w:sz w:val="24"/>
          <w:szCs w:val="24"/>
          <w:u w:val="single"/>
          <w:bdr w:val="none" w:sz="0" w:space="0" w:color="auto" w:frame="1"/>
          <w:lang w:eastAsia="ru-RU"/>
        </w:rPr>
        <w:t>Тема дружбы</w:t>
      </w:r>
      <w:r w:rsidRPr="0046186A">
        <w:rPr>
          <w:rFonts w:ascii="Times New Roman" w:eastAsia="Times New Roman" w:hAnsi="Times New Roman" w:cs="Times New Roman"/>
          <w:color w:val="111115"/>
          <w:sz w:val="24"/>
          <w:szCs w:val="24"/>
          <w:bdr w:val="none" w:sz="0" w:space="0" w:color="auto" w:frame="1"/>
          <w:lang w:eastAsia="ru-RU"/>
        </w:rPr>
        <w:t>: «Пирующие студенты», «19 октября» (1825), «Друзьям», «Дельвигу», «Пущину», «Во глубине сибирских руд…», «Арион».</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5. </w:t>
      </w:r>
      <w:r w:rsidRPr="0046186A">
        <w:rPr>
          <w:rFonts w:ascii="Times New Roman" w:eastAsia="Times New Roman" w:hAnsi="Times New Roman" w:cs="Times New Roman"/>
          <w:color w:val="111115"/>
          <w:sz w:val="24"/>
          <w:szCs w:val="24"/>
          <w:u w:val="single"/>
          <w:bdr w:val="none" w:sz="0" w:space="0" w:color="auto" w:frame="1"/>
          <w:lang w:eastAsia="ru-RU"/>
        </w:rPr>
        <w:t>Тема поэта и поэзии</w:t>
      </w:r>
      <w:r w:rsidRPr="0046186A">
        <w:rPr>
          <w:rFonts w:ascii="Times New Roman" w:eastAsia="Times New Roman" w:hAnsi="Times New Roman" w:cs="Times New Roman"/>
          <w:color w:val="111115"/>
          <w:sz w:val="24"/>
          <w:szCs w:val="24"/>
          <w:bdr w:val="none" w:sz="0" w:space="0" w:color="auto" w:frame="1"/>
          <w:lang w:eastAsia="ru-RU"/>
        </w:rPr>
        <w:t>: «Поэт», «Пророк» (1826), «Поэт и толпа» (1828), «Поэту» (1830), «Я памятник себе воздвиг нерукотворный…»(1836), «Разговор книгопродавца с поэтом», «Чернь»,</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6. </w:t>
      </w:r>
      <w:r w:rsidRPr="0046186A">
        <w:rPr>
          <w:rFonts w:ascii="Times New Roman" w:eastAsia="Times New Roman" w:hAnsi="Times New Roman" w:cs="Times New Roman"/>
          <w:color w:val="111115"/>
          <w:sz w:val="24"/>
          <w:szCs w:val="24"/>
          <w:u w:val="single"/>
          <w:bdr w:val="none" w:sz="0" w:space="0" w:color="auto" w:frame="1"/>
          <w:lang w:eastAsia="ru-RU"/>
        </w:rPr>
        <w:t>Тема родины и природы</w:t>
      </w:r>
      <w:r w:rsidRPr="0046186A">
        <w:rPr>
          <w:rFonts w:ascii="Times New Roman" w:eastAsia="Times New Roman" w:hAnsi="Times New Roman" w:cs="Times New Roman"/>
          <w:color w:val="111115"/>
          <w:sz w:val="24"/>
          <w:szCs w:val="24"/>
          <w:bdr w:val="none" w:sz="0" w:space="0" w:color="auto" w:frame="1"/>
          <w:lang w:eastAsia="ru-RU"/>
        </w:rPr>
        <w:t>: «Деревня», « К морю», «Зимний вечер» (1825), «Зимняя дорога», «Зимнее утро» (1829), «Бесы», «Туча», «Осень» (1833), «Обвал» (1829), «Вновь я посетил…» (1835)</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7. </w:t>
      </w:r>
      <w:r w:rsidRPr="0046186A">
        <w:rPr>
          <w:rFonts w:ascii="Times New Roman" w:eastAsia="Times New Roman" w:hAnsi="Times New Roman" w:cs="Times New Roman"/>
          <w:color w:val="111115"/>
          <w:sz w:val="24"/>
          <w:szCs w:val="24"/>
          <w:u w:val="single"/>
          <w:bdr w:val="none" w:sz="0" w:space="0" w:color="auto" w:frame="1"/>
          <w:lang w:eastAsia="ru-RU"/>
        </w:rPr>
        <w:t>Философская лирика</w:t>
      </w:r>
      <w:r w:rsidRPr="0046186A">
        <w:rPr>
          <w:rFonts w:ascii="Times New Roman" w:eastAsia="Times New Roman" w:hAnsi="Times New Roman" w:cs="Times New Roman"/>
          <w:color w:val="111115"/>
          <w:sz w:val="24"/>
          <w:szCs w:val="24"/>
          <w:bdr w:val="none" w:sz="0" w:space="0" w:color="auto" w:frame="1"/>
          <w:lang w:eastAsia="ru-RU"/>
        </w:rPr>
        <w:t>: «Телега жизни», «Дар напрасный, дар случайный…», «Брожу ли я вдоль улиц шумных…», «Бесы», «Пора, мой друг, пора…», «Я памятник себе воздвиг нерукотворный…» (1836)</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Вопросы для закрепления теоретического материала к практическому занятию:</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1. Каковы главные темы и мотивы пушкинской лирики?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Как вы понимаете смысл высказывания В.Г. Белинского: «Читая Пушкина, можно великолепным образом воспитать в себе человека».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Задания для практического занятия:</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Задача №1 Выполнить анализ одного из стихотворений А.С. Пушкина по предложенному плану (см. приложение 2).</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xml:space="preserve">Стихотворения для анализа: «Погасло   дневное   светило»,   «Свободы   сеятель   пустынный», «Пророк», «Поэту», «Деревня», «Элегия», «Вновь я посетил», «Из Пиндемонти», «Брожу ли я вдоль </w:t>
      </w:r>
      <w:r w:rsidRPr="0046186A">
        <w:rPr>
          <w:rFonts w:ascii="Times New Roman" w:eastAsia="Times New Roman" w:hAnsi="Times New Roman" w:cs="Times New Roman"/>
          <w:color w:val="111115"/>
          <w:sz w:val="24"/>
          <w:szCs w:val="24"/>
          <w:bdr w:val="none" w:sz="0" w:space="0" w:color="auto" w:frame="1"/>
          <w:lang w:eastAsia="ru-RU"/>
        </w:rPr>
        <w:lastRenderedPageBreak/>
        <w:t>улиц шумных», «Я вас любил», «Памятник», «К морю», «Вольность», «Редеет облаков летучая гряда»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Задача №2 Написать мини-сочинение на тему «Мое любимое стихотворение А.С. Пушкина» (восприятие, истолкование, оценка).</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Форма контроля выполнения практических работ:</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Выполненная работа представляется преподавателю в тетради для выполнения практических работ по дисциплине «Русский язык и литература».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Список рекомендуемой литературы: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Сборник стихотворений А.С. Пушкина.</w:t>
      </w:r>
    </w:p>
    <w:p w:rsidR="0046186A" w:rsidRPr="0046186A" w:rsidRDefault="0046186A" w:rsidP="0046186A">
      <w:pPr>
        <w:spacing w:after="0" w:line="240" w:lineRule="auto"/>
        <w:ind w:left="-56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Словарь литературоведческих терминов.</w:t>
      </w:r>
    </w:p>
    <w:p w:rsidR="0046186A" w:rsidRPr="0046186A" w:rsidRDefault="0046186A" w:rsidP="0046186A">
      <w:pPr>
        <w:spacing w:after="0" w:line="240" w:lineRule="auto"/>
        <w:ind w:left="-56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3.      Интернет-ресурсы:</w:t>
      </w:r>
    </w:p>
    <w:p w:rsidR="0046186A" w:rsidRPr="0046186A" w:rsidRDefault="0046186A" w:rsidP="0046186A">
      <w:pPr>
        <w:spacing w:after="0" w:line="240" w:lineRule="auto"/>
        <w:ind w:left="72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http://pushkin.niv.ru/</w:t>
      </w:r>
    </w:p>
    <w:p w:rsidR="0046186A" w:rsidRPr="0046186A" w:rsidRDefault="0046186A" w:rsidP="0046186A">
      <w:pPr>
        <w:spacing w:after="0" w:line="240" w:lineRule="auto"/>
        <w:ind w:left="72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http://alexanderpushkin.ru/</w:t>
      </w:r>
    </w:p>
    <w:p w:rsidR="0046186A" w:rsidRPr="0046186A" w:rsidRDefault="0046186A" w:rsidP="0046186A">
      <w:pPr>
        <w:spacing w:after="0" w:line="240" w:lineRule="auto"/>
        <w:ind w:left="72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http://ruspoeti.ru/aut/pushkin/</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A06865" w:rsidRDefault="00A06865"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A06865" w:rsidRDefault="00A06865"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A06865" w:rsidRDefault="00A06865"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A06865" w:rsidRDefault="00A06865"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5869F6" w:rsidRDefault="005869F6"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b/>
          <w:bCs/>
          <w:sz w:val="24"/>
          <w:szCs w:val="24"/>
          <w:lang w:eastAsia="ru-RU"/>
        </w:rPr>
        <w:lastRenderedPageBreak/>
        <w:t>Практическая работа№</w:t>
      </w:r>
      <w:r w:rsidR="00A06865">
        <w:rPr>
          <w:rFonts w:ascii="Times New Roman" w:eastAsia="Times New Roman" w:hAnsi="Times New Roman" w:cs="Times New Roman"/>
          <w:b/>
          <w:bCs/>
          <w:sz w:val="24"/>
          <w:szCs w:val="24"/>
          <w:lang w:eastAsia="ru-RU"/>
        </w:rPr>
        <w:t>2</w:t>
      </w:r>
      <w:r w:rsidRPr="0046186A">
        <w:rPr>
          <w:rFonts w:ascii="Times New Roman" w:eastAsia="Times New Roman" w:hAnsi="Times New Roman" w:cs="Times New Roman"/>
          <w:b/>
          <w:bCs/>
          <w:sz w:val="24"/>
          <w:szCs w:val="24"/>
          <w:lang w:eastAsia="ru-RU"/>
        </w:rPr>
        <w:t xml:space="preserve"> Образ родины в произведениях М.Ю. Лермонтова.</w:t>
      </w: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1080"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Выполнить анализ стихотворений М.Ю. Лермонтова и определить с основные темы и мотивы лирики поэта.</w:t>
      </w:r>
    </w:p>
    <w:p w:rsidR="0046186A" w:rsidRPr="0046186A" w:rsidRDefault="0046186A" w:rsidP="0046186A">
      <w:pPr>
        <w:spacing w:after="0" w:line="240" w:lineRule="auto"/>
        <w:ind w:left="1080"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Повторить основные литературоведческие термины, связанные с анализом поэтического текста.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Обеспеченность занятия: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i/>
          <w:iCs/>
          <w:color w:val="111115"/>
          <w:sz w:val="24"/>
          <w:szCs w:val="24"/>
          <w:bdr w:val="none" w:sz="0" w:space="0" w:color="auto" w:frame="1"/>
          <w:lang w:eastAsia="ru-RU"/>
        </w:rPr>
        <w:t> </w:t>
      </w:r>
      <w:r w:rsidRPr="0046186A">
        <w:rPr>
          <w:rFonts w:ascii="Times New Roman" w:eastAsia="Times New Roman" w:hAnsi="Times New Roman" w:cs="Times New Roman"/>
          <w:color w:val="111115"/>
          <w:sz w:val="24"/>
          <w:szCs w:val="24"/>
          <w:bdr w:val="none" w:sz="0" w:space="0" w:color="auto" w:frame="1"/>
          <w:lang w:eastAsia="ru-RU"/>
        </w:rPr>
        <w:t>1.      Учебно-методическая литература:</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Г.А.Обернихина, А.Г.Антонова. Литература. Часть 1. Учебник для СПО. Изд.: «Академия», 2017 г.</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сборник стихотворений М.Ю. Лермонтова.</w:t>
      </w:r>
    </w:p>
    <w:p w:rsidR="0046186A" w:rsidRPr="0046186A" w:rsidRDefault="0046186A" w:rsidP="0046186A">
      <w:pPr>
        <w:spacing w:after="0" w:line="240" w:lineRule="auto"/>
        <w:ind w:left="1080" w:hanging="360"/>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Справочная литература:</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словарик литературоведческих терминов «Тропы и фигуры речи» (приложение 1);</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план анализа лирического произведения (приложение 2).</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ОСНОВНЫЕ ТЕМЫ ЛИРИКИ ЛЕРМОНТОВА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 тема судьбы поколения (отрицание существующей действительности, бездуховность общества);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тема одиночества (мотив непонятости, усталости и безысходности);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тема Родины (обращение к отечественной истории и поиск идеалов в прошлом);</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тема природы (природа как одухотворенная красота и как отражение трагических моментов жизни человеческой души);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тема любви и дружбы (страсть и страдание как составляющие любви, поиск духовной близости и понимания);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тема самопознания (противоборство земных и небесных сил, мотив духовных посков);</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тема избранности (судьба поэта и его творений).</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ОСНОВНЫЕ МОТИВЫ ЛИРИКИ ЛЕРМОНТОВА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 жажда свободы, вольности, борьбы («Парус», «Узник», «Пленный рыцарь);</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разочарование, одиночество, поиск гармонии в отношениях с окружающим миром («В минуту жизни трудную…», «И скучно и грустно», «Горные вершины», «Утес», «Листок», «Когда волнуется желтеющая нива…»);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любовь-страдание («Нищий», «Нет, не тебя так пылко я люблю…», «Расстались мы, но твой портрет…»);</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критика самодержавия и светского общества («Прощай, немытая Россия…», «Смерть поэта»); осмысление судьбы своего поколения («Дума»); положение народа и Родины («Родина», «Бородино»);</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трудность поэтического призвания и высокое предназначение поэзии («Я жить хочу! Хочу печали…», «Не обвиняй меня, Всесильный…», «Поэт», «Пророк»).</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Вопросы для закрепления теоретического материала к практическому занятию:</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1. Каковы главные темы и мотивы лермонтовской лирики?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Как вы понимаете смысл высказывания В.Г. Белинского: «Лермонтов — поэт беспощадной мысли истины».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Задания для практического занятия:</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Задача №1 Выполнить анализ одного из стихотворений М.Ю. Лермонтова по предложенному плану (см. приложение 2).</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xml:space="preserve">Стихотворения для анализа: «Поэт» («Отделкой золотой блистает мой кинжал…»), «Молитва» («Я, Матерь Божия, ныне с молитвою…»), «Дума», «Как часто пестрою толпою…», «Валерик», «Выхожу </w:t>
      </w:r>
      <w:r w:rsidRPr="0046186A">
        <w:rPr>
          <w:rFonts w:ascii="Times New Roman" w:eastAsia="Times New Roman" w:hAnsi="Times New Roman" w:cs="Times New Roman"/>
          <w:color w:val="111115"/>
          <w:sz w:val="24"/>
          <w:szCs w:val="24"/>
          <w:bdr w:val="none" w:sz="0" w:space="0" w:color="auto" w:frame="1"/>
          <w:lang w:eastAsia="ru-RU"/>
        </w:rPr>
        <w:lastRenderedPageBreak/>
        <w:t>один я на дорогу…», «Сон» («В полдневный час, в долине Дагестана…»), «Родина», «Пророк», «Она не гордой красотой», «К портрету», «Силуэт», «Мой Демон», «Я не унижусь пред тобой..», «Нет, я не Байрон, я другой…», «Памяти А. И. Одоевского», «Желание».</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Форма контроля выполнения практических работ:</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Выполненная работа представляется преподавателю в тетради для выполнения практических работ по дисциплине «Русский язык и литература».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Список рекомендуемой литературы: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20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Сборник стихотворений М.Ю. Лермонтова.</w:t>
      </w:r>
    </w:p>
    <w:p w:rsidR="0046186A" w:rsidRPr="0046186A" w:rsidRDefault="0046186A" w:rsidP="0046186A">
      <w:pPr>
        <w:spacing w:after="0" w:line="240" w:lineRule="auto"/>
        <w:ind w:left="-20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Словарь литературоведческих терминов.</w:t>
      </w:r>
    </w:p>
    <w:p w:rsidR="0046186A" w:rsidRPr="0046186A" w:rsidRDefault="0046186A" w:rsidP="0046186A">
      <w:pPr>
        <w:spacing w:after="0" w:line="240" w:lineRule="auto"/>
        <w:ind w:left="-20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3.      Интернет-ресурсы:</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https://istihi.ru/lermontov</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http://www.mlermontov.ru/</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 </w:t>
      </w:r>
      <w:hyperlink r:id="rId9" w:history="1">
        <w:r w:rsidRPr="0046186A">
          <w:rPr>
            <w:rFonts w:ascii="Times New Roman" w:eastAsia="Times New Roman" w:hAnsi="Times New Roman" w:cs="Times New Roman"/>
            <w:color w:val="0000FF" w:themeColor="hyperlink"/>
            <w:sz w:val="24"/>
            <w:szCs w:val="24"/>
            <w:u w:val="single"/>
            <w:bdr w:val="none" w:sz="0" w:space="0" w:color="auto" w:frame="1"/>
            <w:lang w:eastAsia="ru-RU"/>
          </w:rPr>
          <w:t>http://lermontov.info/</w:t>
        </w:r>
      </w:hyperlink>
      <w:r w:rsidRPr="0046186A">
        <w:rPr>
          <w:rFonts w:ascii="Times New Roman" w:eastAsia="Times New Roman" w:hAnsi="Times New Roman" w:cs="Times New Roman"/>
          <w:color w:val="111115"/>
          <w:sz w:val="24"/>
          <w:szCs w:val="24"/>
          <w:bdr w:val="none" w:sz="0" w:space="0" w:color="auto" w:frame="1"/>
          <w:lang w:eastAsia="ru-RU"/>
        </w:rPr>
        <w:t>.</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bdr w:val="none" w:sz="0" w:space="0" w:color="auto" w:frame="1"/>
          <w:lang w:eastAsia="ru-RU"/>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rPr>
          <w:rFonts w:ascii="Times New Roman" w:eastAsia="Times New Roman" w:hAnsi="Times New Roman" w:cs="Times New Roman"/>
          <w:b/>
          <w:sz w:val="24"/>
        </w:rPr>
      </w:pPr>
    </w:p>
    <w:p w:rsidR="0046186A" w:rsidRDefault="0046186A"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5869F6" w:rsidRDefault="005869F6" w:rsidP="0046186A">
      <w:pPr>
        <w:spacing w:after="0" w:line="240" w:lineRule="auto"/>
        <w:ind w:left="-207"/>
        <w:rPr>
          <w:rFonts w:ascii="Times New Roman" w:eastAsia="Times New Roman" w:hAnsi="Times New Roman" w:cs="Times New Roman"/>
          <w:b/>
          <w:sz w:val="24"/>
        </w:rPr>
      </w:pPr>
    </w:p>
    <w:p w:rsidR="0046186A" w:rsidRPr="0046186A" w:rsidRDefault="0046186A" w:rsidP="0046186A">
      <w:pPr>
        <w:spacing w:after="0" w:line="240" w:lineRule="auto"/>
        <w:ind w:left="-207"/>
        <w:jc w:val="center"/>
        <w:rPr>
          <w:rFonts w:ascii="Times New Roman" w:eastAsia="Times New Roman" w:hAnsi="Times New Roman" w:cs="Times New Roman"/>
          <w:b/>
          <w:color w:val="111115"/>
          <w:sz w:val="24"/>
          <w:szCs w:val="24"/>
          <w:lang w:eastAsia="ru-RU"/>
        </w:rPr>
      </w:pPr>
      <w:r w:rsidRPr="0046186A">
        <w:rPr>
          <w:rFonts w:ascii="Times New Roman" w:eastAsia="Times New Roman" w:hAnsi="Times New Roman" w:cs="Times New Roman"/>
          <w:b/>
          <w:color w:val="111115"/>
          <w:sz w:val="24"/>
          <w:szCs w:val="24"/>
          <w:lang w:eastAsia="ru-RU"/>
        </w:rPr>
        <w:lastRenderedPageBreak/>
        <w:t xml:space="preserve">Практическая работа№ </w:t>
      </w:r>
      <w:r w:rsidR="00A06865">
        <w:rPr>
          <w:rFonts w:ascii="Times New Roman" w:eastAsia="Times New Roman" w:hAnsi="Times New Roman" w:cs="Times New Roman"/>
          <w:b/>
          <w:color w:val="111115"/>
          <w:sz w:val="24"/>
          <w:szCs w:val="24"/>
          <w:lang w:eastAsia="ru-RU"/>
        </w:rPr>
        <w:t>3</w:t>
      </w:r>
      <w:r w:rsidRPr="0046186A">
        <w:rPr>
          <w:rFonts w:ascii="Times New Roman" w:eastAsia="Times New Roman" w:hAnsi="Times New Roman" w:cs="Times New Roman"/>
          <w:b/>
          <w:color w:val="111115"/>
          <w:sz w:val="24"/>
          <w:szCs w:val="24"/>
          <w:lang w:eastAsia="ru-RU"/>
        </w:rPr>
        <w:t xml:space="preserve"> «Петербург в жизни и творчестве Н.В. Гоголя»,</w:t>
      </w:r>
    </w:p>
    <w:tbl>
      <w:tblPr>
        <w:tblW w:w="11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1057"/>
      </w:tblGrid>
      <w:tr w:rsidR="0046186A" w:rsidRPr="0046186A" w:rsidTr="0046186A">
        <w:trPr>
          <w:trHeight w:val="6063"/>
        </w:trPr>
        <w:tc>
          <w:tcPr>
            <w:tcW w:w="11057" w:type="dxa"/>
            <w:vAlign w:val="center"/>
          </w:tcPr>
          <w:p w:rsidR="0046186A" w:rsidRPr="0046186A" w:rsidRDefault="0046186A" w:rsidP="0046186A">
            <w:pPr>
              <w:shd w:val="clear" w:color="auto" w:fill="FFFFFF"/>
              <w:spacing w:after="150" w:line="300" w:lineRule="atLeast"/>
              <w:rPr>
                <w:rFonts w:ascii="Times New Roman" w:hAnsi="Times New Roman" w:cs="Times New Roman"/>
                <w:color w:val="333333"/>
                <w:sz w:val="24"/>
                <w:szCs w:val="24"/>
                <w:lang w:eastAsia="ru-RU"/>
              </w:rPr>
            </w:pPr>
            <w:r w:rsidRPr="0046186A">
              <w:rPr>
                <w:rFonts w:ascii="Times New Roman" w:hAnsi="Times New Roman" w:cs="Times New Roman"/>
                <w:color w:val="000000"/>
                <w:sz w:val="24"/>
                <w:szCs w:val="24"/>
                <w:lang w:eastAsia="ru-RU"/>
              </w:rPr>
              <w:t xml:space="preserve">1 группа- </w:t>
            </w:r>
            <w:r w:rsidRPr="0046186A">
              <w:rPr>
                <w:rFonts w:ascii="Times New Roman" w:hAnsi="Times New Roman" w:cs="Times New Roman"/>
                <w:color w:val="333333"/>
                <w:sz w:val="24"/>
                <w:szCs w:val="24"/>
                <w:lang w:eastAsia="ru-RU"/>
              </w:rPr>
              <w:t>определите смысл названия повести «Невский проспект». Найдите в тексте описание Невского проспекта, что дает нам такое изображение главной улицы Петербурга?  Выделите проблематику повести. Какой прием использует Гоголь для изображения событий? Черты каких литературных методов используются в повести?</w:t>
            </w:r>
          </w:p>
          <w:p w:rsidR="0046186A" w:rsidRPr="0046186A" w:rsidRDefault="0046186A" w:rsidP="0046186A">
            <w:pPr>
              <w:widowControl w:val="0"/>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2 группа</w:t>
            </w:r>
            <w:r w:rsidRPr="0046186A">
              <w:rPr>
                <w:rFonts w:ascii="Times New Roman" w:hAnsi="Times New Roman" w:cs="Times New Roman"/>
                <w:color w:val="333333"/>
                <w:sz w:val="24"/>
                <w:szCs w:val="24"/>
                <w:lang w:eastAsia="ru-RU"/>
              </w:rPr>
              <w:t xml:space="preserve"> Определите основные темы в повести «Портрет». Какой предстает действительность в произведении?</w:t>
            </w:r>
          </w:p>
          <w:p w:rsidR="0046186A" w:rsidRPr="0046186A" w:rsidRDefault="0046186A" w:rsidP="0046186A">
            <w:pPr>
              <w:widowControl w:val="0"/>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 xml:space="preserve"> 3 группа Определите, как раскрывается тема «маленького человека» в повести «Шинель»</w:t>
            </w:r>
          </w:p>
          <w:p w:rsidR="0046186A" w:rsidRPr="0046186A" w:rsidRDefault="0046186A" w:rsidP="0046186A">
            <w:pPr>
              <w:widowControl w:val="0"/>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 xml:space="preserve"> 4 группа –Дать характеристики помещиков в поэме «Мертвые души» </w:t>
            </w:r>
          </w:p>
          <w:p w:rsidR="0046186A" w:rsidRPr="0046186A" w:rsidRDefault="0046186A" w:rsidP="0046186A">
            <w:pPr>
              <w:widowControl w:val="0"/>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 xml:space="preserve"> 5 группа – Дать характеристику Чичикову.</w:t>
            </w:r>
          </w:p>
          <w:p w:rsidR="0046186A" w:rsidRPr="0046186A" w:rsidRDefault="0046186A" w:rsidP="0046186A">
            <w:pPr>
              <w:widowControl w:val="0"/>
              <w:snapToGrid w:val="0"/>
              <w:spacing w:after="0"/>
              <w:jc w:val="center"/>
              <w:rPr>
                <w:rFonts w:ascii="Times New Roman" w:hAnsi="Times New Roman" w:cs="Times New Roman"/>
                <w:sz w:val="24"/>
                <w:szCs w:val="24"/>
                <w:lang w:eastAsia="ru-RU"/>
              </w:rPr>
            </w:pPr>
            <w:r w:rsidRPr="0046186A">
              <w:rPr>
                <w:rFonts w:ascii="Times New Roman" w:hAnsi="Times New Roman" w:cs="Times New Roman"/>
                <w:b/>
                <w:color w:val="000000"/>
                <w:sz w:val="24"/>
                <w:szCs w:val="24"/>
                <w:lang w:eastAsia="ru-RU"/>
              </w:rPr>
              <w:t>Форма контроля выполнения заданий</w:t>
            </w:r>
          </w:p>
          <w:p w:rsidR="0046186A" w:rsidRPr="0046186A" w:rsidRDefault="0046186A" w:rsidP="0046186A">
            <w:pPr>
              <w:widowControl w:val="0"/>
              <w:snapToGrid w:val="0"/>
              <w:spacing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 xml:space="preserve"> Записать ответы на вопросы в тетради и сформулировать устные ответы </w:t>
            </w:r>
          </w:p>
          <w:p w:rsidR="0046186A" w:rsidRPr="0046186A" w:rsidRDefault="0046186A" w:rsidP="0046186A">
            <w:pPr>
              <w:widowControl w:val="0"/>
              <w:snapToGrid w:val="0"/>
              <w:spacing w:after="0"/>
              <w:jc w:val="center"/>
              <w:rPr>
                <w:rFonts w:ascii="Times New Roman" w:hAnsi="Times New Roman" w:cs="Times New Roman"/>
                <w:b/>
                <w:color w:val="000000"/>
                <w:sz w:val="24"/>
                <w:szCs w:val="24"/>
                <w:lang w:eastAsia="ru-RU"/>
              </w:rPr>
            </w:pPr>
            <w:r w:rsidRPr="0046186A">
              <w:rPr>
                <w:rFonts w:ascii="Times New Roman" w:hAnsi="Times New Roman" w:cs="Times New Roman"/>
                <w:b/>
                <w:color w:val="000000"/>
                <w:sz w:val="24"/>
                <w:szCs w:val="24"/>
                <w:lang w:eastAsia="ru-RU"/>
              </w:rPr>
              <w:t>Перечень вопросов для самопроверки:</w:t>
            </w:r>
          </w:p>
          <w:p w:rsidR="0046186A" w:rsidRPr="0046186A" w:rsidRDefault="0046186A" w:rsidP="00483F95">
            <w:pPr>
              <w:widowControl w:val="0"/>
              <w:numPr>
                <w:ilvl w:val="0"/>
                <w:numId w:val="11"/>
              </w:numPr>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Когда был создан и опубликован цикл «Арабески»?</w:t>
            </w:r>
          </w:p>
          <w:p w:rsidR="0046186A" w:rsidRPr="0046186A" w:rsidRDefault="0046186A" w:rsidP="00483F95">
            <w:pPr>
              <w:widowControl w:val="0"/>
              <w:numPr>
                <w:ilvl w:val="0"/>
                <w:numId w:val="11"/>
              </w:numPr>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 xml:space="preserve">Какие повести вошли в этот цикл? </w:t>
            </w:r>
          </w:p>
          <w:p w:rsidR="0046186A" w:rsidRPr="0046186A" w:rsidRDefault="0046186A" w:rsidP="00483F95">
            <w:pPr>
              <w:widowControl w:val="0"/>
              <w:numPr>
                <w:ilvl w:val="0"/>
                <w:numId w:val="11"/>
              </w:numPr>
              <w:snapToGrid w:val="0"/>
              <w:spacing w:before="20" w:after="0"/>
              <w:jc w:val="both"/>
              <w:rPr>
                <w:rFonts w:ascii="Times New Roman" w:hAnsi="Times New Roman" w:cs="Times New Roman"/>
                <w:color w:val="000000"/>
                <w:sz w:val="24"/>
                <w:szCs w:val="24"/>
                <w:lang w:eastAsia="ru-RU"/>
              </w:rPr>
            </w:pPr>
            <w:r w:rsidRPr="0046186A">
              <w:rPr>
                <w:rFonts w:ascii="Times New Roman" w:hAnsi="Times New Roman" w:cs="Times New Roman"/>
                <w:color w:val="000000"/>
                <w:sz w:val="24"/>
                <w:szCs w:val="24"/>
                <w:lang w:eastAsia="ru-RU"/>
              </w:rPr>
              <w:t xml:space="preserve">Что означает название цикла? </w:t>
            </w:r>
          </w:p>
          <w:p w:rsidR="0046186A" w:rsidRPr="0046186A" w:rsidRDefault="0046186A" w:rsidP="00483F95">
            <w:pPr>
              <w:widowControl w:val="0"/>
              <w:numPr>
                <w:ilvl w:val="0"/>
                <w:numId w:val="11"/>
              </w:numPr>
              <w:snapToGrid w:val="0"/>
              <w:spacing w:before="20" w:after="0"/>
              <w:jc w:val="both"/>
              <w:rPr>
                <w:rFonts w:ascii="Times New Roman" w:hAnsi="Times New Roman" w:cs="Times New Roman"/>
                <w:b/>
                <w:sz w:val="24"/>
                <w:szCs w:val="24"/>
                <w:lang w:eastAsia="ru-RU"/>
              </w:rPr>
            </w:pPr>
            <w:r w:rsidRPr="0046186A">
              <w:rPr>
                <w:rFonts w:ascii="Times New Roman" w:hAnsi="Times New Roman" w:cs="Times New Roman"/>
                <w:color w:val="000000"/>
                <w:sz w:val="24"/>
                <w:szCs w:val="24"/>
                <w:lang w:eastAsia="ru-RU"/>
              </w:rPr>
              <w:t xml:space="preserve">В чем разница между «Арабесками» и «Петербургскими повестями»? </w:t>
            </w:r>
          </w:p>
        </w:tc>
      </w:tr>
    </w:tbl>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Calibri" w:hAnsi="Times New Roman" w:cs="Times New Roman"/>
          <w:i/>
          <w:sz w:val="24"/>
          <w:szCs w:val="24"/>
        </w:rPr>
      </w:pPr>
    </w:p>
    <w:p w:rsidR="0046186A" w:rsidRPr="0046186A" w:rsidRDefault="0046186A" w:rsidP="0046186A">
      <w:pPr>
        <w:spacing w:after="0" w:line="240" w:lineRule="auto"/>
        <w:ind w:firstLine="709"/>
        <w:jc w:val="center"/>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lastRenderedPageBreak/>
        <w:t xml:space="preserve">Практическая работа </w:t>
      </w:r>
      <w:r w:rsidR="00A06865">
        <w:rPr>
          <w:rFonts w:ascii="Times New Roman" w:eastAsia="Times New Roman" w:hAnsi="Times New Roman" w:cs="Times New Roman"/>
          <w:b/>
          <w:sz w:val="24"/>
          <w:szCs w:val="24"/>
          <w:lang w:eastAsia="ru-RU"/>
        </w:rPr>
        <w:t xml:space="preserve">4 </w:t>
      </w:r>
      <w:r w:rsidRPr="0046186A">
        <w:rPr>
          <w:rFonts w:ascii="Times New Roman" w:eastAsia="Times New Roman" w:hAnsi="Times New Roman" w:cs="Times New Roman"/>
          <w:b/>
          <w:sz w:val="24"/>
          <w:szCs w:val="24"/>
          <w:lang w:eastAsia="ru-RU"/>
        </w:rPr>
        <w:t>. Нигилизм Базарова</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Тема занятия</w:t>
      </w:r>
      <w:r w:rsidRPr="0046186A">
        <w:rPr>
          <w:rFonts w:ascii="Times New Roman" w:eastAsia="Times New Roman" w:hAnsi="Times New Roman" w:cs="Times New Roman"/>
          <w:color w:val="000000"/>
          <w:sz w:val="24"/>
          <w:szCs w:val="24"/>
          <w:lang w:eastAsia="ru-RU"/>
        </w:rPr>
        <w:t>: " Сюжетно-композиционный анализ текста. Нигилизм Базарова. Базаров и Аркадий</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Цель занятия: </w:t>
      </w:r>
      <w:r w:rsidRPr="0046186A">
        <w:rPr>
          <w:rFonts w:ascii="Times New Roman" w:eastAsia="Times New Roman" w:hAnsi="Times New Roman" w:cs="Times New Roman"/>
          <w:color w:val="000000"/>
          <w:sz w:val="24"/>
          <w:szCs w:val="24"/>
          <w:lang w:eastAsia="ru-RU"/>
        </w:rPr>
        <w:t>повторить и систематизировать изученный материал по роману И. С. Тургенева "Отцы и дети", провести сравнительную характеристику Базарова и Павла Петровича Кирсанова на основании использования различных критических источников.</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Оборудование: </w:t>
      </w:r>
      <w:r w:rsidRPr="0046186A">
        <w:rPr>
          <w:rFonts w:ascii="Times New Roman" w:eastAsia="Times New Roman" w:hAnsi="Times New Roman" w:cs="Times New Roman"/>
          <w:color w:val="000000"/>
          <w:sz w:val="24"/>
          <w:szCs w:val="24"/>
          <w:lang w:eastAsia="ru-RU"/>
        </w:rPr>
        <w:t>методическое пособие, тетрадь для творческих работ, пьеса «Гроза», учебник.</w:t>
      </w:r>
    </w:p>
    <w:p w:rsidR="0046186A" w:rsidRPr="0046186A" w:rsidRDefault="0046186A" w:rsidP="0046186A">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i/>
          <w:iCs/>
          <w:color w:val="000000"/>
          <w:sz w:val="24"/>
          <w:szCs w:val="24"/>
          <w:lang w:eastAsia="ru-RU"/>
        </w:rPr>
        <w:t>Ход выполнения задания, методические указания</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 Какова роль названия " Отцы и дети" в построении всего произведения?</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2. Охарактеризуйте противостояние Базарова и "отцов". В чем сила и слабость Базарова, Павла Петровича Кирсанова?</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3. Почему Базарову жизнь "отцов" представляется "глухой"?</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4. Как объяснить, почему И. С. Тургенев написал: " </w:t>
      </w:r>
      <w:r w:rsidRPr="0046186A">
        <w:rPr>
          <w:rFonts w:ascii="Times New Roman" w:eastAsia="Times New Roman" w:hAnsi="Times New Roman" w:cs="Times New Roman"/>
          <w:i/>
          <w:iCs/>
          <w:color w:val="000000"/>
          <w:sz w:val="24"/>
          <w:szCs w:val="24"/>
          <w:lang w:eastAsia="ru-RU"/>
        </w:rPr>
        <w:t>Николай Петрович- это я</w:t>
      </w:r>
      <w:r w:rsidRPr="0046186A">
        <w:rPr>
          <w:rFonts w:ascii="Times New Roman" w:eastAsia="Times New Roman" w:hAnsi="Times New Roman" w:cs="Times New Roman"/>
          <w:color w:val="000000"/>
          <w:sz w:val="24"/>
          <w:szCs w:val="24"/>
          <w:lang w:eastAsia="ru-RU"/>
        </w:rPr>
        <w:t>" ?</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5. Считаете ли вы, что в образе Базарова писатель изобразил героя своего времени? Попробуйте доказать или опровергнуть это утверждение.</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6. Каковы взгляды Базарова на любовь до встречи с Одинцовой?</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7. Что привлекает Базарова в Одинцовой?</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8. Могла ли Одинцова пойти с Базаровым в его </w:t>
      </w:r>
      <w:r w:rsidRPr="0046186A">
        <w:rPr>
          <w:rFonts w:ascii="Times New Roman" w:eastAsia="Times New Roman" w:hAnsi="Times New Roman" w:cs="Times New Roman"/>
          <w:i/>
          <w:iCs/>
          <w:color w:val="000000"/>
          <w:sz w:val="24"/>
          <w:szCs w:val="24"/>
          <w:lang w:eastAsia="ru-RU"/>
        </w:rPr>
        <w:t>"горькую терпкую вольную жизнь" </w:t>
      </w:r>
      <w:r w:rsidRPr="0046186A">
        <w:rPr>
          <w:rFonts w:ascii="Times New Roman" w:eastAsia="Times New Roman" w:hAnsi="Times New Roman" w:cs="Times New Roman"/>
          <w:color w:val="000000"/>
          <w:sz w:val="24"/>
          <w:szCs w:val="24"/>
          <w:lang w:eastAsia="ru-RU"/>
        </w:rPr>
        <w:t>?</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9. Почему Одинцова решила " не шутить с этим" ( дает отказ Базарову) ?</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10. Могли ли иначе закончиться взаимоотношения Базарова и Одинцовой?</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11. Почему роман заканчивается смертью героя? Означает ли это гибель всех его идей?</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12. В чем причины трагического одиночества Базарова в мире людей? Кто виноват?</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13. Базаров- герой положительный или отрицательный? Почему?</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14. "</w:t>
      </w:r>
      <w:r w:rsidRPr="0046186A">
        <w:rPr>
          <w:rFonts w:ascii="Times New Roman" w:eastAsia="Times New Roman" w:hAnsi="Times New Roman" w:cs="Times New Roman"/>
          <w:i/>
          <w:iCs/>
          <w:color w:val="000000"/>
          <w:sz w:val="24"/>
          <w:szCs w:val="24"/>
          <w:lang w:eastAsia="ru-RU"/>
        </w:rPr>
        <w:t>Мне мечталось фигура сумрачная, дикая, большая, ... сильная, злобная, честная и все-таки обреченная на гибель, потому что она все-таки стоит в преддверии будущего"</w:t>
      </w:r>
      <w:r w:rsidRPr="0046186A">
        <w:rPr>
          <w:rFonts w:ascii="Times New Roman" w:eastAsia="Times New Roman" w:hAnsi="Times New Roman" w:cs="Times New Roman"/>
          <w:color w:val="000000"/>
          <w:sz w:val="24"/>
          <w:szCs w:val="24"/>
          <w:lang w:eastAsia="ru-RU"/>
        </w:rPr>
        <w:t> . Воплощен ли этот замысел романа? Отношение Тургенева к своему герою?</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15.</w:t>
      </w:r>
      <w:r w:rsidRPr="0046186A">
        <w:rPr>
          <w:rFonts w:ascii="Times New Roman" w:eastAsia="Times New Roman" w:hAnsi="Times New Roman" w:cs="Times New Roman"/>
          <w:b/>
          <w:bCs/>
          <w:color w:val="000000"/>
          <w:sz w:val="24"/>
          <w:szCs w:val="24"/>
          <w:lang w:eastAsia="ru-RU"/>
        </w:rPr>
        <w:t> </w:t>
      </w:r>
      <w:r w:rsidRPr="0046186A">
        <w:rPr>
          <w:rFonts w:ascii="Times New Roman" w:eastAsia="Times New Roman" w:hAnsi="Times New Roman" w:cs="Times New Roman"/>
          <w:color w:val="000000"/>
          <w:sz w:val="24"/>
          <w:szCs w:val="24"/>
          <w:lang w:eastAsia="ru-RU"/>
        </w:rPr>
        <w:t>Установите соответствие:</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1. русский аристократ а) Е. Базаров</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2. полковой лекарь б) П. П. Кирсанов</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3. студент-барич в) В. И. Базаров</w:t>
      </w:r>
    </w:p>
    <w:p w:rsidR="0046186A" w:rsidRPr="0046186A" w:rsidRDefault="0046186A" w:rsidP="0046186A">
      <w:pPr>
        <w:shd w:val="clear" w:color="auto" w:fill="FFFFFF"/>
        <w:spacing w:after="15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4. студент-демократ г) А. Н. Кирсанов</w:t>
      </w:r>
    </w:p>
    <w:p w:rsidR="0046186A" w:rsidRPr="0046186A" w:rsidRDefault="0046186A" w:rsidP="0046186A">
      <w:pPr>
        <w:spacing w:after="0" w:line="240" w:lineRule="auto"/>
        <w:ind w:firstLine="709"/>
        <w:jc w:val="center"/>
        <w:rPr>
          <w:rFonts w:ascii="Times New Roman" w:eastAsia="Times New Roman" w:hAnsi="Times New Roman" w:cs="Times New Roman"/>
          <w:b/>
          <w:sz w:val="24"/>
          <w:szCs w:val="24"/>
          <w:lang w:eastAsia="ru-RU"/>
        </w:rPr>
      </w:pPr>
    </w:p>
    <w:p w:rsidR="0046186A" w:rsidRPr="00A06865" w:rsidRDefault="0046186A" w:rsidP="0046186A">
      <w:pPr>
        <w:autoSpaceDE w:val="0"/>
        <w:autoSpaceDN w:val="0"/>
        <w:adjustRightInd w:val="0"/>
        <w:spacing w:after="0" w:line="240" w:lineRule="auto"/>
        <w:rPr>
          <w:rFonts w:ascii="Times New Roman" w:eastAsia="Times New Roman" w:hAnsi="Times New Roman" w:cs="Times New Roman"/>
          <w:b/>
          <w:sz w:val="24"/>
          <w:szCs w:val="24"/>
          <w:lang w:eastAsia="ru-RU"/>
        </w:rPr>
      </w:pPr>
      <w:r w:rsidRPr="00A06865">
        <w:rPr>
          <w:rFonts w:ascii="Times New Roman" w:eastAsia="Times New Roman" w:hAnsi="Times New Roman" w:cs="Times New Roman"/>
          <w:b/>
          <w:sz w:val="24"/>
          <w:szCs w:val="24"/>
          <w:lang w:eastAsia="ru-RU"/>
        </w:rPr>
        <w:lastRenderedPageBreak/>
        <w:t>Практическ</w:t>
      </w:r>
      <w:r w:rsidR="00A06865">
        <w:rPr>
          <w:rFonts w:ascii="Times New Roman" w:eastAsia="Times New Roman" w:hAnsi="Times New Roman" w:cs="Times New Roman"/>
          <w:b/>
          <w:sz w:val="24"/>
          <w:szCs w:val="24"/>
          <w:lang w:eastAsia="ru-RU"/>
        </w:rPr>
        <w:t xml:space="preserve">ая </w:t>
      </w:r>
      <w:r w:rsidRPr="00A06865">
        <w:rPr>
          <w:rFonts w:ascii="Times New Roman" w:eastAsia="Times New Roman" w:hAnsi="Times New Roman" w:cs="Times New Roman"/>
          <w:b/>
          <w:sz w:val="24"/>
          <w:szCs w:val="24"/>
          <w:lang w:eastAsia="ru-RU"/>
        </w:rPr>
        <w:t xml:space="preserve"> </w:t>
      </w:r>
      <w:r w:rsidR="00A06865">
        <w:rPr>
          <w:rFonts w:ascii="Times New Roman" w:eastAsia="Times New Roman" w:hAnsi="Times New Roman" w:cs="Times New Roman"/>
          <w:b/>
          <w:sz w:val="24"/>
          <w:szCs w:val="24"/>
          <w:lang w:eastAsia="ru-RU"/>
        </w:rPr>
        <w:t>работа5</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sz w:val="24"/>
          <w:szCs w:val="24"/>
          <w:lang w:eastAsia="ru-RU"/>
        </w:rPr>
        <w:t xml:space="preserve">  М. Е. Салтыков-Щедрин</w:t>
      </w:r>
      <w:r w:rsidRPr="0046186A">
        <w:rPr>
          <w:rFonts w:ascii="Times New Roman" w:eastAsia="Times New Roman" w:hAnsi="Times New Roman" w:cs="Times New Roman"/>
          <w:bCs/>
          <w:sz w:val="24"/>
          <w:szCs w:val="24"/>
          <w:lang w:eastAsia="ru-RU"/>
        </w:rPr>
        <w:t xml:space="preserve"> </w:t>
      </w:r>
      <w:r w:rsidRPr="0046186A">
        <w:rPr>
          <w:rFonts w:ascii="Times New Roman" w:eastAsia="Times New Roman" w:hAnsi="Times New Roman" w:cs="Times New Roman"/>
          <w:sz w:val="24"/>
          <w:szCs w:val="24"/>
          <w:lang w:eastAsia="ru-RU"/>
        </w:rPr>
        <w:t>«Сказки для детей изрядного возраста».</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Цель работы: систематизировать и углубить знания студентов по теме, освоить художественное содержание сатирической сказки Салтыкова-Щедрина «Дикий помещик», раскрывая новаторские приёмы писателя-сатирика; показать социальную направленность сатиры Салтыкова-Щедрина, актуальность его произведений; совершенствовать навыки анализа текста, формировать способность осмысливать проблематику художественного произведения в историко-культурном, идейно-философском, духовно-нравственном контексте.</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Оснащение: тетрадь, ручка, раздаточный материал</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Порядок выполнения работы:</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1. Повторить теоретические положения по теме.</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2. Ознакомиться с методикой выполнения работы.</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3. Выполнить предложенные задания.</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4. Сделать выводы по результатам работы.</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Теоретическая часть</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Сатира- это художественные произведения различных родов и видов (роман, повесть, рассказ, пьеса, стихотворение), в которых гневно осуждаются и резко осмеиваются порочные явления общественной и личной жизни.</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Юмор - в художественной литературе произведения, в которых отражается смешное, комическое в жизни. В отличие от сатиры, где резко осмеиваются, обличаются порочные явления общественного и личного быта, имеющие существенное значение для жизни общества, в юмористических произведениях обычно подвергаются осмеянию существенные, но частные недостатки жизненного явления, а иногда и отдельные смешные черты хороших в своей сущности людей, по отношению к которым автор не только не испытывает негодование, но даже относится к ним с любовью и симпатией, дружески подшучивая над ними.</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Гипербола - один из тропов, образное выражение, состоящее</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в непомерном преувеличении силы, значения, размера</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изображаемого явления. К гиперболе прибегает писатель для</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усиления впечатления, для заострения образа.</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Гротеск - художественный прием в искусстве и литературе, изображение человека или картин человеческой жизни в намеренно преувеличенном или преуменьшенном, уродливо - комическом виде, где реальное переплетается с фантастическим, пугающее, страшное с необычайно смешным и т. п. Например: «Повесть о том, как один мужик двух генералов прокормил» - ловкость мужика, его мастерство, проявляющиеся в умении свить веревку из песка, из собственных волос изготовить силки для птиц и т. п., изображены в преувеличенном виде (гипербола). «История одного города» - образ Брудастого с «органчиком» вместо головы (гротеск).</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lastRenderedPageBreak/>
        <w:t>Эзопов язык - нарочито затемненный, полный намеков и недомолвок язык передового писателя, вынужденного при царском и всяком другом антинародном строе выражать свою мысль иносказательно, чтобы избежать запрета цензуры и преследование правительственной власти. Например: «Медведь на воеводстве» -</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рассказывается о царствовании в лесу трех медведей - воевод, разных по характеру. Но эти перемены никак не отражаются на общем состоянии лесной жизни. На самом же деле речь идет о критике самодержавно - крепостнического строя.</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Выводы:</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а) Салтыков - Щедрин высмеивает в «Сказках» покорность и пассивность народа, наивность и пустословие либеральной интеллигенции, правительственные круги, паразитическую сущность помещичьего сословия и самодержавного строя;</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б) «Сказки» Салтыкова - Щедрина носят сатирический характер, позволяющий писателю создать обобщенный образ общественных пороков;</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в) Героями «Сказок» являются животные. Так же как и в народных сказках, каждое животное наделено устойчивыми качествами характера. Но писатель использует и нетрадиционные для фольклора образы или наделяет типичных сказочных героев новыми, подчас неожиданными характеристиками; героями сказок Салтыкова - Щедрина являются также крестьяне и помещики;</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г) Основными приемами сатиры Салтыкова - Щедрина являются гипербола и гротеск. Фантастическая форма сказок является для писателя надежным способом «эзоповского» языка.</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Выполните задание.</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Прочитайте сказку «Дикий помещик», выполните анализ сказки, опираясь на план.</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План анализа сказки "Дикий помещик"</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1. Обстоятельства места (описание места проживания помещика, его окружение, люди, которые предпочитали с ним общаться!)</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2. Описание его характера, привычек, действий.</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3. Рассказ о работе его, соседях, обстановке дома, причудах.</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4. Отношение самого автора к созданному герою, т.е помещику.</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5. Ваше отношение к герою (осуждаете вы его или поддерживаете)</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6. Пороки помещика, завязка (главное в рассказе, главная я мысль всего произведения, что нам хотел на примере этого произведения показать автор - его главные мысли).</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7. Конец, вывод, анализ действий помещика, исход событий.</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Список литературы</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1.Бушмин А. С. «Сказки» Салтыкова-Щедрина. Л., 2013</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2.Интернет-ресурсы:</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Фундаментальная электронная библиотека «Русская литература и фольклор»</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http://www.feb-web.ru</w:t>
      </w:r>
    </w:p>
    <w:p w:rsidR="0046186A" w:rsidRPr="0046186A" w:rsidRDefault="0046186A" w:rsidP="0046186A">
      <w:pPr>
        <w:spacing w:after="0" w:line="240" w:lineRule="auto"/>
        <w:ind w:firstLine="709"/>
        <w:rPr>
          <w:rFonts w:ascii="Times New Roman" w:eastAsia="Times New Roman" w:hAnsi="Times New Roman" w:cs="Times New Roman"/>
          <w:bCs/>
          <w:color w:val="000000"/>
          <w:sz w:val="24"/>
          <w:szCs w:val="24"/>
          <w:lang w:eastAsia="ru-RU"/>
        </w:rPr>
      </w:pPr>
      <w:r w:rsidRPr="0046186A">
        <w:rPr>
          <w:rFonts w:ascii="Times New Roman" w:eastAsia="Times New Roman" w:hAnsi="Times New Roman" w:cs="Times New Roman"/>
          <w:bCs/>
          <w:color w:val="000000"/>
          <w:sz w:val="24"/>
          <w:szCs w:val="24"/>
          <w:lang w:eastAsia="ru-RU"/>
        </w:rPr>
        <w:t>Русская виртуальная библиотека</w:t>
      </w:r>
    </w:p>
    <w:p w:rsidR="0046186A" w:rsidRPr="0046186A" w:rsidRDefault="004C216A" w:rsidP="0046186A">
      <w:pPr>
        <w:spacing w:after="0" w:line="240" w:lineRule="auto"/>
        <w:ind w:firstLine="709"/>
        <w:rPr>
          <w:rFonts w:ascii="Times New Roman" w:eastAsia="Times New Roman" w:hAnsi="Times New Roman" w:cs="Times New Roman"/>
          <w:bCs/>
          <w:color w:val="000000"/>
          <w:sz w:val="24"/>
          <w:szCs w:val="24"/>
          <w:lang w:eastAsia="ru-RU"/>
        </w:rPr>
      </w:pPr>
      <w:hyperlink r:id="rId10" w:history="1">
        <w:r w:rsidR="0046186A" w:rsidRPr="0046186A">
          <w:rPr>
            <w:rFonts w:ascii="Times New Roman" w:eastAsia="Times New Roman" w:hAnsi="Times New Roman" w:cs="Times New Roman"/>
            <w:bCs/>
            <w:color w:val="0000FF" w:themeColor="hyperlink"/>
            <w:sz w:val="24"/>
            <w:szCs w:val="24"/>
            <w:u w:val="single"/>
            <w:lang w:eastAsia="ru-RU"/>
          </w:rPr>
          <w:t>http://www.rvb.ru</w:t>
        </w:r>
      </w:hyperlink>
    </w:p>
    <w:p w:rsidR="0046186A" w:rsidRPr="0046186A" w:rsidRDefault="0046186A" w:rsidP="0046186A">
      <w:pPr>
        <w:spacing w:after="0" w:line="240" w:lineRule="auto"/>
        <w:ind w:firstLine="709"/>
        <w:rPr>
          <w:rFonts w:ascii="Times New Roman" w:eastAsia="Calibri" w:hAnsi="Times New Roman" w:cs="Times New Roman"/>
          <w:i/>
          <w:sz w:val="24"/>
          <w:szCs w:val="24"/>
        </w:rPr>
      </w:pPr>
      <w:r w:rsidRPr="0046186A">
        <w:rPr>
          <w:rFonts w:ascii="Times New Roman" w:eastAsia="Times New Roman" w:hAnsi="Times New Roman" w:cs="Times New Roman"/>
          <w:b/>
          <w:sz w:val="24"/>
          <w:szCs w:val="24"/>
          <w:lang w:eastAsia="ru-RU"/>
        </w:rPr>
        <w:lastRenderedPageBreak/>
        <w:t>Практическая работа</w:t>
      </w:r>
      <w:r w:rsidR="00483F95">
        <w:rPr>
          <w:rFonts w:ascii="Times New Roman" w:eastAsia="Times New Roman" w:hAnsi="Times New Roman" w:cs="Times New Roman"/>
          <w:b/>
          <w:sz w:val="24"/>
          <w:szCs w:val="24"/>
          <w:lang w:eastAsia="ru-RU"/>
        </w:rPr>
        <w:t xml:space="preserve"> </w:t>
      </w:r>
      <w:r w:rsidR="00A06865">
        <w:rPr>
          <w:rFonts w:ascii="Times New Roman" w:eastAsia="Times New Roman" w:hAnsi="Times New Roman" w:cs="Times New Roman"/>
          <w:b/>
          <w:sz w:val="24"/>
          <w:szCs w:val="24"/>
          <w:lang w:eastAsia="ru-RU"/>
        </w:rPr>
        <w:t xml:space="preserve">6 </w:t>
      </w:r>
      <w:r w:rsidR="00483F95">
        <w:rPr>
          <w:rFonts w:ascii="Times New Roman" w:eastAsia="Times New Roman" w:hAnsi="Times New Roman" w:cs="Times New Roman"/>
          <w:b/>
          <w:sz w:val="24"/>
          <w:szCs w:val="24"/>
          <w:lang w:eastAsia="ru-RU"/>
        </w:rPr>
        <w:t xml:space="preserve">  </w:t>
      </w:r>
      <w:r w:rsidR="00A06865">
        <w:rPr>
          <w:rFonts w:ascii="Times New Roman" w:eastAsia="Times New Roman" w:hAnsi="Times New Roman" w:cs="Times New Roman"/>
          <w:b/>
          <w:sz w:val="24"/>
          <w:szCs w:val="24"/>
          <w:lang w:eastAsia="ru-RU"/>
        </w:rPr>
        <w:t xml:space="preserve">В Петербурге </w:t>
      </w:r>
      <w:r w:rsidR="00A06865" w:rsidRPr="0046186A">
        <w:rPr>
          <w:rFonts w:ascii="Times New Roman" w:eastAsia="Calibri" w:hAnsi="Times New Roman" w:cs="Times New Roman"/>
          <w:sz w:val="24"/>
          <w:szCs w:val="24"/>
        </w:rPr>
        <w:t>Ф.М. Достоевского</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Творчество Ф.М. Достоевского</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Учебная цель:   выявить причины и мотивы, побудившие героя произведения  преступить нравственный закон.</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Задачи практической работы:</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1.      Прочитать эпизоды, в которых дана характеристика Петербурга, описание городского пейзажа, жителей Петербурга.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2.      Проанализировать эпизоды, определить, каков лейтмотив этих описаний.</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Обеспеченность занятия:</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1.      Учебно-методическая литература: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Г.А.Обернихина, А.Г.Антонова. Литература. Часть 1. Учебник для СПО. Изд.: «Академия», 2017 г.</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роман Ф.М. Достоевского «Преступление и наказание».</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2.      Справочная литература: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словарик литературоведческих терминов «Особенности жанра романа» (приложение 6);</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3.      Тетрадь для выполнения практических работ по учебной дисциплине «Русский язык и литература» (в клеточку, 48 листов).</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4.      Ручка.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5.      Карандаш.</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6.      Линейка.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Краткие теоретические и учебно-методические материалы по теме практической  работы:</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Роман «Преступление и наказание» иногда называют «петербургским». Но образ Петербурга создавали в своих произведениях ещё и Пушкин, и Гоголь, и Некрасов. Они раскрывали всё новые и новые его грани. Пушкин восхищался, гордился городом, любил его. У Гоголя Петербург таинственный, полный чертовщины, нереальный, блистательный. Некрасов же показывает город не фантастическим, а прозаично-реальным. В своих произведениях описывает трущобы Петербурга, жизнь бедных людей. Достоевский изображает столицу тогдашней России в 60 – 70 годы, в пору стремительного развития капитализма. В это время Петербург быстро разрастался за счёт доходных домов, банкирских контор, заводов и рабочих предместий.</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Петербург в романе не просто фон, на котором происходит действие. Это тоже своеобразное «действующее лицо» - город, который душит, давит, навевает кошмарные видения, внушает безумные идеи. Петербург символизирует жизнь ненормальную. Здесь больны, кто нравственно, кто физически, большинство персонажей произведения. Характерной чертой, по которой можно узнать обстановку и людей, затронутых болезнью, является раздражающий, навязчивый, нездоровый жёлтый цвет. Он является символом духоты, какой-то ненормальности. Жёлтого цвета и обои, мебель в комнате старухи-процентщицы, и лицо Мармеладова от постоянного пьянства, и каморка Раскольникова, и лицо женщины-самоубийцы, и мебель из дерева этого же цвета в кабинете Порфирия Петровича, и камень на перстне Лужина. Эти детали отражают напряжённую безысходную атмосферу существования главных действующих лиц произведения, являются предвестниками недобрых событий.</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Пейзаж Петербурга не вызывает восхищения. Грязь, духота, нечистота – всё это присутствует в городе. Глазами Раскольникова мы смотрим на летний Петербург: «На улице </w:t>
      </w:r>
      <w:r w:rsidRPr="0046186A">
        <w:rPr>
          <w:rFonts w:ascii="Times New Roman" w:eastAsia="Calibri" w:hAnsi="Times New Roman" w:cs="Times New Roman"/>
          <w:sz w:val="24"/>
          <w:szCs w:val="24"/>
        </w:rPr>
        <w:lastRenderedPageBreak/>
        <w:t>жара стояла страшная, к тому же духота, толкотня, всюду извёстка, леса, кирпич, пыль и та особенная летняя вонь, столь известная каждому петербуржцу, не имеющему возможности нанять дачу, - всё это разом неприятно потрясло и без того уже расстроенные нервы юноши».</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Картины нищего Петербурга в романе «Преступление и наказание» пронизаны глубокой болью за человека, жгучим чувством социального негодования. Облик романа «Преступление и наказание» определяют картины бедности, бесправия и безысходности. Жизненные тупики, одиночество приводят героев Достоевского к пьянству, преступлению, смерти. Герои романа мучительно сознают безысходность своего положения и жестокость окружающей их действительности. Петербург выступает как подстрекатель и невидимый участник преступления Родиона Раскольникова.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Вопросы для закрепления теоретического материала к практическому занятию:</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1. Каковы традиции изображения Петербурга в русской литературе?</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2. В чем заключается индивидуальность изображения Петербурга Достоевским?</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3. Как место действия влияет на характер и поступки героев романа?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Задания для практического занятия:</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Задача №1 Перечитать главы романа «Преступление и наказание», в которых разворачивается трагедия «маленького человека» на улицах Петербурга: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Пейзажи – 1ч. 1 гл.; 2 ч. 1,2, 6 гл.;5 ч. 5 гл.; 6 ч. 6 гл.</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Сцены уличной жизни: 1ч.1 гл.; 2ч. 2 гл., 6 гл.; 5ч. 5гл.; 6ч. 6 гл.</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Интерьеры:1ч 2,3 гл.; 2ч. 7 гл.;4 ч. 4 гл.;6 ч. 3 гл.</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Задача №2 Письменно ответить на вопросы:</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1) Каким предстает Петербург в романе? Каков лейтмотив этих описаний?</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2) С какой целью Достоевский уделяет большое внимание описанию улиц Петербурга и интерьера?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3) Для чего автор упоминает солнце в тот момент, когда герой входит в комнату старухи?</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4) Найдите описание каморки Раскольникова. Как сказалось на самочувствии героя место его обитания?</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5) Для чего автор дает подробное описание комнаты Сони?</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Форма контроля выполнения практических работ:</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Выполненная работа представляется преподавателю в тетради для выполнения практических работ по дисциплине «Русский язык и литература».</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Список рекомендуемой литературы:</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1.      Роман Ф.М. Достоевского «Преступление и наказание».</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2.      Интернет-ресурсы:</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http://ilibrary.ru/text/69/index.html</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http://www.fedordostoevsky.ru/</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http://www.alldostoevsky.ru/</w:t>
      </w:r>
    </w:p>
    <w:p w:rsidR="0046186A" w:rsidRPr="0046186A" w:rsidRDefault="0046186A" w:rsidP="0046186A">
      <w:pPr>
        <w:spacing w:after="0" w:line="240" w:lineRule="auto"/>
        <w:ind w:firstLine="709"/>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w:t>
      </w:r>
    </w:p>
    <w:p w:rsidR="00A06865" w:rsidRDefault="00A06865" w:rsidP="0046186A">
      <w:pPr>
        <w:spacing w:after="0" w:line="240" w:lineRule="auto"/>
        <w:ind w:firstLine="709"/>
        <w:rPr>
          <w:rFonts w:ascii="Times New Roman" w:eastAsia="Times New Roman" w:hAnsi="Times New Roman" w:cs="Times New Roman"/>
          <w:b/>
          <w:sz w:val="24"/>
          <w:szCs w:val="24"/>
          <w:lang w:eastAsia="ru-RU"/>
        </w:rPr>
      </w:pPr>
    </w:p>
    <w:p w:rsidR="00A06865" w:rsidRDefault="00A06865" w:rsidP="0046186A">
      <w:pPr>
        <w:spacing w:after="0" w:line="240" w:lineRule="auto"/>
        <w:ind w:firstLine="709"/>
        <w:rPr>
          <w:rFonts w:ascii="Times New Roman" w:eastAsia="Times New Roman" w:hAnsi="Times New Roman" w:cs="Times New Roman"/>
          <w:b/>
          <w:sz w:val="24"/>
          <w:szCs w:val="24"/>
          <w:lang w:eastAsia="ru-RU"/>
        </w:rPr>
      </w:pPr>
    </w:p>
    <w:p w:rsidR="00A06865" w:rsidRDefault="00A06865" w:rsidP="0046186A">
      <w:pPr>
        <w:spacing w:after="0" w:line="240" w:lineRule="auto"/>
        <w:ind w:firstLine="709"/>
        <w:rPr>
          <w:rFonts w:ascii="Times New Roman" w:eastAsia="Times New Roman" w:hAnsi="Times New Roman" w:cs="Times New Roman"/>
          <w:b/>
          <w:sz w:val="24"/>
          <w:szCs w:val="24"/>
          <w:lang w:eastAsia="ru-RU"/>
        </w:rPr>
      </w:pPr>
    </w:p>
    <w:p w:rsidR="0046186A" w:rsidRPr="0046186A" w:rsidRDefault="0046186A" w:rsidP="0046186A">
      <w:pPr>
        <w:spacing w:after="0" w:line="240" w:lineRule="auto"/>
        <w:ind w:firstLine="709"/>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lastRenderedPageBreak/>
        <w:t xml:space="preserve">Практическая работа№ </w:t>
      </w:r>
      <w:r w:rsidR="00A06865">
        <w:rPr>
          <w:rFonts w:ascii="Times New Roman" w:eastAsia="Times New Roman" w:hAnsi="Times New Roman" w:cs="Times New Roman"/>
          <w:b/>
          <w:sz w:val="24"/>
          <w:szCs w:val="24"/>
          <w:lang w:eastAsia="ru-RU"/>
        </w:rPr>
        <w:t>7</w:t>
      </w:r>
      <w:r w:rsidRPr="0046186A">
        <w:rPr>
          <w:rFonts w:ascii="Times New Roman" w:eastAsia="Times New Roman" w:hAnsi="Times New Roman" w:cs="Times New Roman"/>
          <w:b/>
          <w:sz w:val="24"/>
          <w:szCs w:val="24"/>
          <w:lang w:eastAsia="ru-RU"/>
        </w:rPr>
        <w:t>.«Мысль семейная в романе-эпопее».</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Работа над эпизодом «В доме Ростовых»</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Где живут Ростовы? Какова общая атмосфера в семье?</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 Кратко перескажите эпизод «Именины у Ростовых».Перечислите гостей. Обратите внимание на внешность, поведение, манеру общения гостей.</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3. Кто самый главный гость у Ростовых, которого ждут все? </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4. Какой подарок сделала Марья Дмитриевна своей любимице? </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5. О чем говорят сидящие за одним столом и взрослые, и дети?</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6. Как развлекается молодежь у Ростовых?</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7. Какие черты присущи всем Ростовым? («Фамильные черты».)</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Работа над эпизодом «В имении Болконских Лысые Горы».</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1. Расскажите о Болконских. Каковы взаимоотношения в этой семье?</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2. Найдите «портреты» Марьи Болконской, Андрея, старого князя. Что выделяет  </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Толстой во   внешности героев, их поведении? Каковы, на ваш взгляд, основные  </w:t>
      </w:r>
    </w:p>
    <w:p w:rsidR="0046186A" w:rsidRPr="0046186A" w:rsidRDefault="0046186A" w:rsidP="0046186A">
      <w:pPr>
        <w:spacing w:after="0" w:line="240" w:lineRule="auto"/>
        <w:ind w:firstLine="709"/>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принципы воспитания детей в семьях Ростовых и   Болконских?</w:t>
      </w:r>
    </w:p>
    <w:p w:rsidR="0046186A" w:rsidRPr="0046186A" w:rsidRDefault="0046186A" w:rsidP="00483F95">
      <w:pPr>
        <w:numPr>
          <w:ilvl w:val="0"/>
          <w:numId w:val="13"/>
        </w:numPr>
        <w:spacing w:after="0" w:line="240" w:lineRule="auto"/>
        <w:contextualSpacing/>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Что сближает Ростовых и Болконских? В чем эти семьи различны?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Times New Roman" w:hAnsi="Times New Roman" w:cs="Times New Roman"/>
          <w:b/>
          <w:sz w:val="24"/>
          <w:szCs w:val="24"/>
          <w:lang w:eastAsia="ru-RU"/>
        </w:rPr>
        <w:lastRenderedPageBreak/>
        <w:t xml:space="preserve">Практическая работа№ </w:t>
      </w:r>
      <w:r w:rsidR="00A06865">
        <w:rPr>
          <w:rFonts w:ascii="Times New Roman" w:eastAsia="Times New Roman" w:hAnsi="Times New Roman" w:cs="Times New Roman"/>
          <w:b/>
          <w:sz w:val="24"/>
          <w:szCs w:val="24"/>
          <w:lang w:eastAsia="ru-RU"/>
        </w:rPr>
        <w:t>8</w:t>
      </w:r>
      <w:r w:rsidRPr="0046186A">
        <w:rPr>
          <w:rFonts w:ascii="Times New Roman" w:eastAsia="Times New Roman" w:hAnsi="Times New Roman" w:cs="Times New Roman"/>
          <w:b/>
          <w:sz w:val="24"/>
          <w:szCs w:val="24"/>
          <w:lang w:eastAsia="ru-RU"/>
        </w:rPr>
        <w:t>. «</w:t>
      </w:r>
      <w:r w:rsidR="00A06865" w:rsidRPr="00A10253">
        <w:rPr>
          <w:rFonts w:ascii="Times New Roman" w:eastAsia="Times New Roman" w:hAnsi="Times New Roman" w:cs="Times New Roman"/>
          <w:b/>
          <w:sz w:val="24"/>
          <w:szCs w:val="24"/>
          <w:lang w:eastAsia="ru-RU"/>
        </w:rPr>
        <w:t>«Исторические личности на страницах романа -эпопеи»</w:t>
      </w:r>
      <w:r w:rsidRPr="0046186A">
        <w:rPr>
          <w:rFonts w:ascii="Times New Roman" w:eastAsia="Times New Roman" w:hAnsi="Times New Roman" w:cs="Times New Roman"/>
          <w:b/>
          <w:sz w:val="24"/>
          <w:szCs w:val="24"/>
          <w:lang w:eastAsia="ru-RU"/>
        </w:rPr>
        <w:t>.</w:t>
      </w:r>
      <w:r w:rsidRPr="0046186A">
        <w:rPr>
          <w:rFonts w:ascii="Times New Roman" w:eastAsia="Times New Roman" w:hAnsi="Times New Roman" w:cs="Times New Roman"/>
          <w:sz w:val="24"/>
          <w:szCs w:val="24"/>
          <w:lang w:eastAsia="ru-RU"/>
        </w:rPr>
        <w:t xml:space="preserve"> </w:t>
      </w:r>
      <w:r w:rsidRPr="0046186A">
        <w:rPr>
          <w:rFonts w:ascii="Times New Roman" w:eastAsia="Times New Roman" w:hAnsi="Times New Roman" w:cs="Times New Roman"/>
          <w:b/>
          <w:sz w:val="24"/>
          <w:szCs w:val="24"/>
          <w:lang w:eastAsia="ru-RU"/>
        </w:rPr>
        <w:t>Кутузов и Наполеон в авторской оценке»</w:t>
      </w:r>
      <w:r w:rsidR="00A06865">
        <w:rPr>
          <w:rFonts w:ascii="Times New Roman" w:eastAsia="Times New Roman" w:hAnsi="Times New Roman" w:cs="Times New Roman"/>
          <w:b/>
          <w:sz w:val="24"/>
          <w:szCs w:val="24"/>
          <w:lang w:eastAsia="ru-RU"/>
        </w:rPr>
        <w:t>.</w:t>
      </w:r>
    </w:p>
    <w:p w:rsidR="0046186A" w:rsidRPr="0046186A" w:rsidRDefault="0046186A" w:rsidP="0046186A">
      <w:pPr>
        <w:widowControl w:val="0"/>
        <w:autoSpaceDE w:val="0"/>
        <w:autoSpaceDN w:val="0"/>
        <w:spacing w:before="36" w:after="0"/>
        <w:ind w:left="680"/>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Цель:</w:t>
      </w:r>
      <w:r w:rsidRPr="0046186A">
        <w:rPr>
          <w:rFonts w:ascii="Times New Roman" w:eastAsia="Times New Roman" w:hAnsi="Times New Roman" w:cs="Times New Roman"/>
          <w:b/>
          <w:spacing w:val="32"/>
          <w:sz w:val="24"/>
          <w:szCs w:val="24"/>
        </w:rPr>
        <w:t xml:space="preserve"> </w:t>
      </w:r>
      <w:r w:rsidRPr="0046186A">
        <w:rPr>
          <w:rFonts w:ascii="Times New Roman" w:eastAsia="Times New Roman" w:hAnsi="Times New Roman" w:cs="Times New Roman"/>
          <w:sz w:val="24"/>
          <w:szCs w:val="24"/>
        </w:rPr>
        <w:t>проследить</w:t>
      </w:r>
      <w:r w:rsidRPr="0046186A">
        <w:rPr>
          <w:rFonts w:ascii="Times New Roman" w:eastAsia="Times New Roman" w:hAnsi="Times New Roman" w:cs="Times New Roman"/>
          <w:spacing w:val="31"/>
          <w:sz w:val="24"/>
          <w:szCs w:val="24"/>
        </w:rPr>
        <w:t xml:space="preserve"> </w:t>
      </w:r>
      <w:r w:rsidRPr="0046186A">
        <w:rPr>
          <w:rFonts w:ascii="Times New Roman" w:eastAsia="Times New Roman" w:hAnsi="Times New Roman" w:cs="Times New Roman"/>
          <w:sz w:val="24"/>
          <w:szCs w:val="24"/>
        </w:rPr>
        <w:t>изображение</w:t>
      </w:r>
      <w:r w:rsidRPr="0046186A">
        <w:rPr>
          <w:rFonts w:ascii="Times New Roman" w:eastAsia="Times New Roman" w:hAnsi="Times New Roman" w:cs="Times New Roman"/>
          <w:spacing w:val="31"/>
          <w:sz w:val="24"/>
          <w:szCs w:val="24"/>
        </w:rPr>
        <w:t xml:space="preserve"> </w:t>
      </w:r>
      <w:r w:rsidRPr="0046186A">
        <w:rPr>
          <w:rFonts w:ascii="Times New Roman" w:eastAsia="Times New Roman" w:hAnsi="Times New Roman" w:cs="Times New Roman"/>
          <w:sz w:val="24"/>
          <w:szCs w:val="24"/>
        </w:rPr>
        <w:t>Отечественной</w:t>
      </w:r>
      <w:r w:rsidRPr="0046186A">
        <w:rPr>
          <w:rFonts w:ascii="Times New Roman" w:eastAsia="Times New Roman" w:hAnsi="Times New Roman" w:cs="Times New Roman"/>
          <w:spacing w:val="33"/>
          <w:sz w:val="24"/>
          <w:szCs w:val="24"/>
        </w:rPr>
        <w:t xml:space="preserve"> </w:t>
      </w:r>
      <w:r w:rsidRPr="0046186A">
        <w:rPr>
          <w:rFonts w:ascii="Times New Roman" w:eastAsia="Times New Roman" w:hAnsi="Times New Roman" w:cs="Times New Roman"/>
          <w:sz w:val="24"/>
          <w:szCs w:val="24"/>
        </w:rPr>
        <w:t>войны,</w:t>
      </w:r>
      <w:r w:rsidRPr="0046186A">
        <w:rPr>
          <w:rFonts w:ascii="Times New Roman" w:eastAsia="Times New Roman" w:hAnsi="Times New Roman" w:cs="Times New Roman"/>
          <w:spacing w:val="32"/>
          <w:sz w:val="24"/>
          <w:szCs w:val="24"/>
        </w:rPr>
        <w:t xml:space="preserve"> </w:t>
      </w:r>
      <w:r w:rsidRPr="0046186A">
        <w:rPr>
          <w:rFonts w:ascii="Times New Roman" w:eastAsia="Times New Roman" w:hAnsi="Times New Roman" w:cs="Times New Roman"/>
          <w:sz w:val="24"/>
          <w:szCs w:val="24"/>
        </w:rPr>
        <w:t>исходя</w:t>
      </w:r>
      <w:r w:rsidRPr="0046186A">
        <w:rPr>
          <w:rFonts w:ascii="Times New Roman" w:eastAsia="Times New Roman" w:hAnsi="Times New Roman" w:cs="Times New Roman"/>
          <w:spacing w:val="30"/>
          <w:sz w:val="24"/>
          <w:szCs w:val="24"/>
        </w:rPr>
        <w:t xml:space="preserve"> </w:t>
      </w:r>
      <w:r w:rsidRPr="0046186A">
        <w:rPr>
          <w:rFonts w:ascii="Times New Roman" w:eastAsia="Times New Roman" w:hAnsi="Times New Roman" w:cs="Times New Roman"/>
          <w:sz w:val="24"/>
          <w:szCs w:val="24"/>
        </w:rPr>
        <w:t>из</w:t>
      </w:r>
      <w:r w:rsidRPr="0046186A">
        <w:rPr>
          <w:rFonts w:ascii="Times New Roman" w:eastAsia="Times New Roman" w:hAnsi="Times New Roman" w:cs="Times New Roman"/>
          <w:spacing w:val="31"/>
          <w:sz w:val="24"/>
          <w:szCs w:val="24"/>
        </w:rPr>
        <w:t xml:space="preserve"> </w:t>
      </w:r>
      <w:r w:rsidRPr="0046186A">
        <w:rPr>
          <w:rFonts w:ascii="Times New Roman" w:eastAsia="Times New Roman" w:hAnsi="Times New Roman" w:cs="Times New Roman"/>
          <w:sz w:val="24"/>
          <w:szCs w:val="24"/>
        </w:rPr>
        <w:t>взглядов</w:t>
      </w:r>
      <w:r w:rsidRPr="0046186A">
        <w:rPr>
          <w:rFonts w:ascii="Times New Roman" w:eastAsia="Times New Roman" w:hAnsi="Times New Roman" w:cs="Times New Roman"/>
          <w:spacing w:val="32"/>
          <w:sz w:val="24"/>
          <w:szCs w:val="24"/>
        </w:rPr>
        <w:t xml:space="preserve"> </w:t>
      </w:r>
      <w:r w:rsidRPr="0046186A">
        <w:rPr>
          <w:rFonts w:ascii="Times New Roman" w:eastAsia="Times New Roman" w:hAnsi="Times New Roman" w:cs="Times New Roman"/>
          <w:sz w:val="24"/>
          <w:szCs w:val="24"/>
        </w:rPr>
        <w:t>Толстого</w:t>
      </w:r>
      <w:r w:rsidRPr="0046186A">
        <w:rPr>
          <w:rFonts w:ascii="Times New Roman" w:eastAsia="Times New Roman" w:hAnsi="Times New Roman" w:cs="Times New Roman"/>
          <w:spacing w:val="30"/>
          <w:sz w:val="24"/>
          <w:szCs w:val="24"/>
        </w:rPr>
        <w:t xml:space="preserve"> </w:t>
      </w:r>
      <w:r w:rsidRPr="0046186A">
        <w:rPr>
          <w:rFonts w:ascii="Times New Roman" w:eastAsia="Times New Roman" w:hAnsi="Times New Roman" w:cs="Times New Roman"/>
          <w:sz w:val="24"/>
          <w:szCs w:val="24"/>
        </w:rPr>
        <w:t>на</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историю.</w:t>
      </w:r>
    </w:p>
    <w:p w:rsidR="0046186A" w:rsidRPr="0046186A" w:rsidRDefault="0046186A" w:rsidP="0046186A">
      <w:pPr>
        <w:widowControl w:val="0"/>
        <w:autoSpaceDE w:val="0"/>
        <w:autoSpaceDN w:val="0"/>
        <w:spacing w:before="4"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Краткие</w:t>
      </w:r>
      <w:r w:rsidRPr="0046186A">
        <w:rPr>
          <w:rFonts w:ascii="Times New Roman" w:eastAsia="Times New Roman" w:hAnsi="Times New Roman" w:cs="Times New Roman"/>
          <w:b/>
          <w:bCs/>
          <w:spacing w:val="-6"/>
          <w:sz w:val="24"/>
          <w:szCs w:val="24"/>
        </w:rPr>
        <w:t xml:space="preserve"> </w:t>
      </w:r>
      <w:r w:rsidRPr="0046186A">
        <w:rPr>
          <w:rFonts w:ascii="Times New Roman" w:eastAsia="Times New Roman" w:hAnsi="Times New Roman" w:cs="Times New Roman"/>
          <w:b/>
          <w:bCs/>
          <w:sz w:val="24"/>
          <w:szCs w:val="24"/>
        </w:rPr>
        <w:t>теоретические,</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справочно-информационные</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и</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т.п.</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материалы</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по</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теме</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занятия.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4"/>
          <w:szCs w:val="24"/>
        </w:rPr>
      </w:pPr>
      <w:r w:rsidRPr="0046186A">
        <w:rPr>
          <w:rFonts w:ascii="Times New Roman" w:hAnsi="Times New Roman" w:cs="Times New Roman"/>
          <w:b/>
          <w:bCs/>
          <w:color w:val="000000"/>
          <w:sz w:val="24"/>
          <w:szCs w:val="24"/>
        </w:rPr>
        <w:t xml:space="preserve">Продолжительность: 1 час.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4"/>
          <w:szCs w:val="24"/>
        </w:rPr>
      </w:pPr>
      <w:r w:rsidRPr="0046186A">
        <w:rPr>
          <w:rFonts w:ascii="Times New Roman" w:hAnsi="Times New Roman" w:cs="Times New Roman"/>
          <w:b/>
          <w:bCs/>
          <w:color w:val="000000"/>
          <w:sz w:val="24"/>
          <w:szCs w:val="24"/>
        </w:rPr>
        <w:t xml:space="preserve">Цель: </w:t>
      </w:r>
      <w:r w:rsidRPr="0046186A">
        <w:rPr>
          <w:rFonts w:ascii="Times New Roman" w:hAnsi="Times New Roman" w:cs="Times New Roman"/>
          <w:color w:val="000000"/>
          <w:sz w:val="24"/>
          <w:szCs w:val="24"/>
        </w:rPr>
        <w:t xml:space="preserve">проследить изображение Отечественной войны, исходя из взглядов Толстого на историю. </w:t>
      </w:r>
    </w:p>
    <w:p w:rsidR="0046186A" w:rsidRPr="0046186A" w:rsidRDefault="0046186A" w:rsidP="0046186A">
      <w:pPr>
        <w:autoSpaceDE w:val="0"/>
        <w:autoSpaceDN w:val="0"/>
        <w:adjustRightInd w:val="0"/>
        <w:spacing w:after="0" w:line="240" w:lineRule="auto"/>
        <w:rPr>
          <w:rFonts w:ascii="Times New Roman" w:hAnsi="Times New Roman" w:cs="Times New Roman"/>
          <w:b/>
          <w:bCs/>
          <w:color w:val="000000"/>
          <w:sz w:val="24"/>
          <w:szCs w:val="24"/>
        </w:rPr>
      </w:pPr>
      <w:r w:rsidRPr="0046186A">
        <w:rPr>
          <w:rFonts w:ascii="Times New Roman" w:hAnsi="Times New Roman" w:cs="Times New Roman"/>
          <w:b/>
          <w:bCs/>
          <w:color w:val="000000"/>
          <w:sz w:val="24"/>
          <w:szCs w:val="24"/>
        </w:rPr>
        <w:t xml:space="preserve">Краткие теоретические, справочно-информационные и т.п. материалы по теме занятия. </w:t>
      </w:r>
    </w:p>
    <w:p w:rsidR="0046186A" w:rsidRPr="0046186A" w:rsidRDefault="0046186A" w:rsidP="0046186A">
      <w:pPr>
        <w:autoSpaceDE w:val="0"/>
        <w:autoSpaceDN w:val="0"/>
        <w:adjustRightInd w:val="0"/>
        <w:spacing w:after="0" w:line="240" w:lineRule="auto"/>
        <w:rPr>
          <w:rFonts w:ascii="Times New Roman" w:hAnsi="Times New Roman" w:cs="Times New Roman"/>
          <w:sz w:val="24"/>
          <w:szCs w:val="24"/>
        </w:rPr>
      </w:pPr>
      <w:r w:rsidRPr="0046186A">
        <w:rPr>
          <w:rFonts w:ascii="Times New Roman" w:hAnsi="Times New Roman" w:cs="Times New Roman"/>
          <w:b/>
          <w:bCs/>
          <w:i/>
          <w:iCs/>
          <w:sz w:val="24"/>
          <w:szCs w:val="24"/>
        </w:rPr>
        <w:t xml:space="preserve">Русский язык и литература. Литература. Учебник в 2-х частях под редакцией Г.А.Обернихиной. Часть 1, стр. 291-326. </w:t>
      </w:r>
    </w:p>
    <w:p w:rsidR="00A06865" w:rsidRPr="0046186A" w:rsidRDefault="00A06865" w:rsidP="00A06865">
      <w:pPr>
        <w:widowControl w:val="0"/>
        <w:autoSpaceDE w:val="0"/>
        <w:autoSpaceDN w:val="0"/>
        <w:spacing w:before="68" w:after="0"/>
        <w:ind w:left="680" w:right="340"/>
        <w:jc w:val="both"/>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Говоря о роли личности в истории, Толстой пишет: «Человек сознательно живет для себя, 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служит бессознательным орудием для достижения исторических, общечеловеческих целей …</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Чем выше стоит человек на общественной лестнице, тем с большими людьми он связан, тем</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больше власти он имеет на других людей, тем очевиднее предопределенность и неизбежность</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каждого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его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поступка».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Таким</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образом,</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Толстой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проводит</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мысль</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том,</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что,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чем</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ближе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личность</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естественной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жизни,</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тем</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больше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от</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нее</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зависит,</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чем</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дальше, тем</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меньше.</w:t>
      </w:r>
    </w:p>
    <w:p w:rsidR="00A06865" w:rsidRPr="0046186A" w:rsidRDefault="00A06865" w:rsidP="00A06865">
      <w:pPr>
        <w:widowControl w:val="0"/>
        <w:autoSpaceDE w:val="0"/>
        <w:autoSpaceDN w:val="0"/>
        <w:spacing w:before="2" w:after="1" w:line="240" w:lineRule="auto"/>
        <w:rPr>
          <w:rFonts w:ascii="Times New Roman" w:eastAsia="Times New Roman" w:hAnsi="Times New Roman" w:cs="Times New Roman"/>
          <w:sz w:val="24"/>
          <w:szCs w:val="24"/>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4797"/>
      </w:tblGrid>
      <w:tr w:rsidR="00A06865" w:rsidRPr="0046186A" w:rsidTr="00D16DA3">
        <w:trPr>
          <w:trHeight w:val="318"/>
        </w:trPr>
        <w:tc>
          <w:tcPr>
            <w:tcW w:w="4787" w:type="dxa"/>
          </w:tcPr>
          <w:p w:rsidR="00A06865" w:rsidRPr="0046186A" w:rsidRDefault="00A06865" w:rsidP="00D16DA3">
            <w:pPr>
              <w:spacing w:line="275" w:lineRule="exact"/>
              <w:ind w:left="1935" w:right="1924"/>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Кутузов</w:t>
            </w:r>
          </w:p>
        </w:tc>
        <w:tc>
          <w:tcPr>
            <w:tcW w:w="4797" w:type="dxa"/>
          </w:tcPr>
          <w:p w:rsidR="00A06865" w:rsidRPr="0046186A" w:rsidRDefault="00A06865" w:rsidP="00D16DA3">
            <w:pPr>
              <w:spacing w:line="275" w:lineRule="exact"/>
              <w:ind w:left="1844" w:right="1838"/>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Наполеон</w:t>
            </w:r>
          </w:p>
        </w:tc>
      </w:tr>
      <w:tr w:rsidR="00A06865" w:rsidRPr="0046186A" w:rsidTr="00D16DA3">
        <w:trPr>
          <w:trHeight w:val="316"/>
        </w:trPr>
        <w:tc>
          <w:tcPr>
            <w:tcW w:w="9584" w:type="dxa"/>
            <w:gridSpan w:val="2"/>
          </w:tcPr>
          <w:p w:rsidR="00A06865" w:rsidRPr="0046186A" w:rsidRDefault="00A06865" w:rsidP="00D16DA3">
            <w:pPr>
              <w:spacing w:line="275" w:lineRule="exact"/>
              <w:ind w:left="3511" w:right="3503"/>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Портрет</w:t>
            </w:r>
          </w:p>
        </w:tc>
      </w:tr>
      <w:tr w:rsidR="00A06865" w:rsidRPr="0046186A" w:rsidTr="00D16DA3">
        <w:trPr>
          <w:trHeight w:val="952"/>
        </w:trPr>
        <w:tc>
          <w:tcPr>
            <w:tcW w:w="4787" w:type="dxa"/>
          </w:tcPr>
          <w:p w:rsidR="00A06865" w:rsidRPr="0046186A" w:rsidRDefault="00A06865" w:rsidP="00D16DA3">
            <w:pPr>
              <w:ind w:left="107" w:right="9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Дряхлый,</w:t>
            </w:r>
            <w:r w:rsidRPr="0046186A">
              <w:rPr>
                <w:rFonts w:ascii="Times New Roman" w:eastAsia="Times New Roman" w:hAnsi="Times New Roman" w:cs="Times New Roman"/>
                <w:spacing w:val="35"/>
                <w:sz w:val="24"/>
                <w:szCs w:val="24"/>
                <w:lang w:val="ru-RU"/>
              </w:rPr>
              <w:t xml:space="preserve"> </w:t>
            </w:r>
            <w:r w:rsidRPr="0046186A">
              <w:rPr>
                <w:rFonts w:ascii="Times New Roman" w:eastAsia="Times New Roman" w:hAnsi="Times New Roman" w:cs="Times New Roman"/>
                <w:sz w:val="24"/>
                <w:szCs w:val="24"/>
                <w:lang w:val="ru-RU"/>
              </w:rPr>
              <w:t>физически</w:t>
            </w:r>
            <w:r w:rsidRPr="0046186A">
              <w:rPr>
                <w:rFonts w:ascii="Times New Roman" w:eastAsia="Times New Roman" w:hAnsi="Times New Roman" w:cs="Times New Roman"/>
                <w:spacing w:val="36"/>
                <w:sz w:val="24"/>
                <w:szCs w:val="24"/>
                <w:lang w:val="ru-RU"/>
              </w:rPr>
              <w:t xml:space="preserve"> </w:t>
            </w:r>
            <w:r w:rsidRPr="0046186A">
              <w:rPr>
                <w:rFonts w:ascii="Times New Roman" w:eastAsia="Times New Roman" w:hAnsi="Times New Roman" w:cs="Times New Roman"/>
                <w:sz w:val="24"/>
                <w:szCs w:val="24"/>
                <w:lang w:val="ru-RU"/>
              </w:rPr>
              <w:t>немощный</w:t>
            </w:r>
            <w:r w:rsidRPr="0046186A">
              <w:rPr>
                <w:rFonts w:ascii="Times New Roman" w:eastAsia="Times New Roman" w:hAnsi="Times New Roman" w:cs="Times New Roman"/>
                <w:spacing w:val="36"/>
                <w:sz w:val="24"/>
                <w:szCs w:val="24"/>
                <w:lang w:val="ru-RU"/>
              </w:rPr>
              <w:t xml:space="preserve"> </w:t>
            </w:r>
            <w:r w:rsidRPr="0046186A">
              <w:rPr>
                <w:rFonts w:ascii="Times New Roman" w:eastAsia="Times New Roman" w:hAnsi="Times New Roman" w:cs="Times New Roman"/>
                <w:sz w:val="24"/>
                <w:szCs w:val="24"/>
                <w:lang w:val="ru-RU"/>
              </w:rPr>
              <w:t>старик,</w:t>
            </w:r>
            <w:r w:rsidRPr="0046186A">
              <w:rPr>
                <w:rFonts w:ascii="Times New Roman" w:eastAsia="Times New Roman" w:hAnsi="Times New Roman" w:cs="Times New Roman"/>
                <w:spacing w:val="35"/>
                <w:sz w:val="24"/>
                <w:szCs w:val="24"/>
                <w:lang w:val="ru-RU"/>
              </w:rPr>
              <w:t xml:space="preserve"> </w:t>
            </w:r>
            <w:r w:rsidRPr="0046186A">
              <w:rPr>
                <w:rFonts w:ascii="Times New Roman" w:eastAsia="Times New Roman" w:hAnsi="Times New Roman" w:cs="Times New Roman"/>
                <w:sz w:val="24"/>
                <w:szCs w:val="24"/>
                <w:lang w:val="ru-RU"/>
              </w:rPr>
              <w:t>но</w:t>
            </w:r>
            <w:r w:rsidRPr="0046186A">
              <w:rPr>
                <w:rFonts w:ascii="Times New Roman" w:eastAsia="Times New Roman" w:hAnsi="Times New Roman" w:cs="Times New Roman"/>
                <w:spacing w:val="-57"/>
                <w:sz w:val="24"/>
                <w:szCs w:val="24"/>
                <w:lang w:val="ru-RU"/>
              </w:rPr>
              <w:t xml:space="preserve"> </w:t>
            </w:r>
            <w:r w:rsidRPr="0046186A">
              <w:rPr>
                <w:rFonts w:ascii="Times New Roman" w:eastAsia="Times New Roman" w:hAnsi="Times New Roman" w:cs="Times New Roman"/>
                <w:sz w:val="24"/>
                <w:szCs w:val="24"/>
                <w:lang w:val="ru-RU"/>
              </w:rPr>
              <w:t>твердый</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духом</w:t>
            </w:r>
            <w:r w:rsidRPr="0046186A">
              <w:rPr>
                <w:rFonts w:ascii="Times New Roman" w:eastAsia="Times New Roman" w:hAnsi="Times New Roman" w:cs="Times New Roman"/>
                <w:spacing w:val="-2"/>
                <w:sz w:val="24"/>
                <w:szCs w:val="24"/>
                <w:lang w:val="ru-RU"/>
              </w:rPr>
              <w:t xml:space="preserve"> </w:t>
            </w:r>
            <w:r w:rsidRPr="0046186A">
              <w:rPr>
                <w:rFonts w:ascii="Times New Roman" w:eastAsia="Times New Roman" w:hAnsi="Times New Roman" w:cs="Times New Roman"/>
                <w:sz w:val="24"/>
                <w:szCs w:val="24"/>
                <w:lang w:val="ru-RU"/>
              </w:rPr>
              <w:t>и сильный</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умом.</w:t>
            </w:r>
          </w:p>
        </w:tc>
        <w:tc>
          <w:tcPr>
            <w:tcW w:w="4797" w:type="dxa"/>
          </w:tcPr>
          <w:p w:rsidR="00A06865" w:rsidRPr="0046186A" w:rsidRDefault="00A06865" w:rsidP="00D16DA3">
            <w:pPr>
              <w:ind w:left="107" w:right="9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Человек</w:t>
            </w:r>
            <w:r w:rsidRPr="0046186A">
              <w:rPr>
                <w:rFonts w:ascii="Times New Roman" w:eastAsia="Times New Roman" w:hAnsi="Times New Roman" w:cs="Times New Roman"/>
                <w:spacing w:val="28"/>
                <w:sz w:val="24"/>
                <w:szCs w:val="24"/>
                <w:lang w:val="ru-RU"/>
              </w:rPr>
              <w:t xml:space="preserve"> </w:t>
            </w:r>
            <w:r w:rsidRPr="0046186A">
              <w:rPr>
                <w:rFonts w:ascii="Times New Roman" w:eastAsia="Times New Roman" w:hAnsi="Times New Roman" w:cs="Times New Roman"/>
                <w:sz w:val="24"/>
                <w:szCs w:val="24"/>
                <w:lang w:val="ru-RU"/>
              </w:rPr>
              <w:t>в</w:t>
            </w:r>
            <w:r w:rsidRPr="0046186A">
              <w:rPr>
                <w:rFonts w:ascii="Times New Roman" w:eastAsia="Times New Roman" w:hAnsi="Times New Roman" w:cs="Times New Roman"/>
                <w:spacing w:val="27"/>
                <w:sz w:val="24"/>
                <w:szCs w:val="24"/>
                <w:lang w:val="ru-RU"/>
              </w:rPr>
              <w:t xml:space="preserve"> </w:t>
            </w:r>
            <w:r w:rsidRPr="0046186A">
              <w:rPr>
                <w:rFonts w:ascii="Times New Roman" w:eastAsia="Times New Roman" w:hAnsi="Times New Roman" w:cs="Times New Roman"/>
                <w:sz w:val="24"/>
                <w:szCs w:val="24"/>
                <w:lang w:val="ru-RU"/>
              </w:rPr>
              <w:t>расцвете</w:t>
            </w:r>
            <w:r w:rsidRPr="0046186A">
              <w:rPr>
                <w:rFonts w:ascii="Times New Roman" w:eastAsia="Times New Roman" w:hAnsi="Times New Roman" w:cs="Times New Roman"/>
                <w:spacing w:val="28"/>
                <w:sz w:val="24"/>
                <w:szCs w:val="24"/>
                <w:lang w:val="ru-RU"/>
              </w:rPr>
              <w:t xml:space="preserve"> </w:t>
            </w:r>
            <w:r w:rsidRPr="0046186A">
              <w:rPr>
                <w:rFonts w:ascii="Times New Roman" w:eastAsia="Times New Roman" w:hAnsi="Times New Roman" w:cs="Times New Roman"/>
                <w:sz w:val="24"/>
                <w:szCs w:val="24"/>
                <w:lang w:val="ru-RU"/>
              </w:rPr>
              <w:t>физических</w:t>
            </w:r>
            <w:r w:rsidRPr="0046186A">
              <w:rPr>
                <w:rFonts w:ascii="Times New Roman" w:eastAsia="Times New Roman" w:hAnsi="Times New Roman" w:cs="Times New Roman"/>
                <w:spacing w:val="30"/>
                <w:sz w:val="24"/>
                <w:szCs w:val="24"/>
                <w:lang w:val="ru-RU"/>
              </w:rPr>
              <w:t xml:space="preserve"> </w:t>
            </w:r>
            <w:r w:rsidRPr="0046186A">
              <w:rPr>
                <w:rFonts w:ascii="Times New Roman" w:eastAsia="Times New Roman" w:hAnsi="Times New Roman" w:cs="Times New Roman"/>
                <w:sz w:val="24"/>
                <w:szCs w:val="24"/>
                <w:lang w:val="ru-RU"/>
              </w:rPr>
              <w:t>сил,</w:t>
            </w:r>
            <w:r w:rsidRPr="0046186A">
              <w:rPr>
                <w:rFonts w:ascii="Times New Roman" w:eastAsia="Times New Roman" w:hAnsi="Times New Roman" w:cs="Times New Roman"/>
                <w:spacing w:val="26"/>
                <w:sz w:val="24"/>
                <w:szCs w:val="24"/>
                <w:lang w:val="ru-RU"/>
              </w:rPr>
              <w:t xml:space="preserve"> </w:t>
            </w:r>
            <w:r w:rsidRPr="0046186A">
              <w:rPr>
                <w:rFonts w:ascii="Times New Roman" w:eastAsia="Times New Roman" w:hAnsi="Times New Roman" w:cs="Times New Roman"/>
                <w:sz w:val="24"/>
                <w:szCs w:val="24"/>
                <w:lang w:val="ru-RU"/>
              </w:rPr>
              <w:t>но</w:t>
            </w:r>
            <w:r w:rsidRPr="0046186A">
              <w:rPr>
                <w:rFonts w:ascii="Times New Roman" w:eastAsia="Times New Roman" w:hAnsi="Times New Roman" w:cs="Times New Roman"/>
                <w:spacing w:val="25"/>
                <w:sz w:val="24"/>
                <w:szCs w:val="24"/>
                <w:lang w:val="ru-RU"/>
              </w:rPr>
              <w:t xml:space="preserve"> </w:t>
            </w:r>
            <w:r w:rsidRPr="0046186A">
              <w:rPr>
                <w:rFonts w:ascii="Times New Roman" w:eastAsia="Times New Roman" w:hAnsi="Times New Roman" w:cs="Times New Roman"/>
                <w:sz w:val="24"/>
                <w:szCs w:val="24"/>
                <w:lang w:val="ru-RU"/>
              </w:rPr>
              <w:t>его</w:t>
            </w:r>
            <w:r w:rsidRPr="0046186A">
              <w:rPr>
                <w:rFonts w:ascii="Times New Roman" w:eastAsia="Times New Roman" w:hAnsi="Times New Roman" w:cs="Times New Roman"/>
                <w:spacing w:val="-57"/>
                <w:sz w:val="24"/>
                <w:szCs w:val="24"/>
                <w:lang w:val="ru-RU"/>
              </w:rPr>
              <w:t xml:space="preserve"> </w:t>
            </w:r>
            <w:r w:rsidRPr="0046186A">
              <w:rPr>
                <w:rFonts w:ascii="Times New Roman" w:eastAsia="Times New Roman" w:hAnsi="Times New Roman" w:cs="Times New Roman"/>
                <w:sz w:val="24"/>
                <w:szCs w:val="24"/>
                <w:lang w:val="ru-RU"/>
              </w:rPr>
              <w:t>внешность</w:t>
            </w:r>
            <w:r w:rsidRPr="0046186A">
              <w:rPr>
                <w:rFonts w:ascii="Times New Roman" w:eastAsia="Times New Roman" w:hAnsi="Times New Roman" w:cs="Times New Roman"/>
                <w:spacing w:val="17"/>
                <w:sz w:val="24"/>
                <w:szCs w:val="24"/>
                <w:lang w:val="ru-RU"/>
              </w:rPr>
              <w:t xml:space="preserve"> </w:t>
            </w:r>
            <w:r w:rsidRPr="0046186A">
              <w:rPr>
                <w:rFonts w:ascii="Times New Roman" w:eastAsia="Times New Roman" w:hAnsi="Times New Roman" w:cs="Times New Roman"/>
                <w:sz w:val="24"/>
                <w:szCs w:val="24"/>
                <w:lang w:val="ru-RU"/>
              </w:rPr>
              <w:t>снижается</w:t>
            </w:r>
            <w:r w:rsidRPr="0046186A">
              <w:rPr>
                <w:rFonts w:ascii="Times New Roman" w:eastAsia="Times New Roman" w:hAnsi="Times New Roman" w:cs="Times New Roman"/>
                <w:spacing w:val="17"/>
                <w:sz w:val="24"/>
                <w:szCs w:val="24"/>
                <w:lang w:val="ru-RU"/>
              </w:rPr>
              <w:t xml:space="preserve"> </w:t>
            </w:r>
            <w:r w:rsidRPr="0046186A">
              <w:rPr>
                <w:rFonts w:ascii="Times New Roman" w:eastAsia="Times New Roman" w:hAnsi="Times New Roman" w:cs="Times New Roman"/>
                <w:sz w:val="24"/>
                <w:szCs w:val="24"/>
                <w:lang w:val="ru-RU"/>
              </w:rPr>
              <w:t>такими</w:t>
            </w:r>
            <w:r w:rsidRPr="0046186A">
              <w:rPr>
                <w:rFonts w:ascii="Times New Roman" w:eastAsia="Times New Roman" w:hAnsi="Times New Roman" w:cs="Times New Roman"/>
                <w:spacing w:val="17"/>
                <w:sz w:val="24"/>
                <w:szCs w:val="24"/>
                <w:lang w:val="ru-RU"/>
              </w:rPr>
              <w:t xml:space="preserve"> </w:t>
            </w:r>
            <w:r w:rsidRPr="0046186A">
              <w:rPr>
                <w:rFonts w:ascii="Times New Roman" w:eastAsia="Times New Roman" w:hAnsi="Times New Roman" w:cs="Times New Roman"/>
                <w:sz w:val="24"/>
                <w:szCs w:val="24"/>
                <w:lang w:val="ru-RU"/>
              </w:rPr>
              <w:t>деталями,</w:t>
            </w:r>
            <w:r w:rsidRPr="0046186A">
              <w:rPr>
                <w:rFonts w:ascii="Times New Roman" w:eastAsia="Times New Roman" w:hAnsi="Times New Roman" w:cs="Times New Roman"/>
                <w:spacing w:val="18"/>
                <w:sz w:val="24"/>
                <w:szCs w:val="24"/>
                <w:lang w:val="ru-RU"/>
              </w:rPr>
              <w:t xml:space="preserve"> </w:t>
            </w:r>
            <w:r w:rsidRPr="0046186A">
              <w:rPr>
                <w:rFonts w:ascii="Times New Roman" w:eastAsia="Times New Roman" w:hAnsi="Times New Roman" w:cs="Times New Roman"/>
                <w:sz w:val="24"/>
                <w:szCs w:val="24"/>
                <w:lang w:val="ru-RU"/>
              </w:rPr>
              <w:t>как</w:t>
            </w:r>
          </w:p>
          <w:p w:rsidR="00A06865" w:rsidRPr="0046186A" w:rsidRDefault="00A06865" w:rsidP="00D16DA3">
            <w:pPr>
              <w:ind w:left="10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маленький</w:t>
            </w:r>
            <w:r w:rsidRPr="0046186A">
              <w:rPr>
                <w:rFonts w:ascii="Times New Roman" w:eastAsia="Times New Roman" w:hAnsi="Times New Roman" w:cs="Times New Roman"/>
                <w:spacing w:val="-2"/>
                <w:sz w:val="24"/>
                <w:szCs w:val="24"/>
                <w:lang w:val="ru-RU"/>
              </w:rPr>
              <w:t xml:space="preserve"> </w:t>
            </w:r>
            <w:r w:rsidRPr="0046186A">
              <w:rPr>
                <w:rFonts w:ascii="Times New Roman" w:eastAsia="Times New Roman" w:hAnsi="Times New Roman" w:cs="Times New Roman"/>
                <w:sz w:val="24"/>
                <w:szCs w:val="24"/>
                <w:lang w:val="ru-RU"/>
              </w:rPr>
              <w:t>рост,</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жирное</w:t>
            </w:r>
            <w:r w:rsidRPr="0046186A">
              <w:rPr>
                <w:rFonts w:ascii="Times New Roman" w:eastAsia="Times New Roman" w:hAnsi="Times New Roman" w:cs="Times New Roman"/>
                <w:spacing w:val="-3"/>
                <w:sz w:val="24"/>
                <w:szCs w:val="24"/>
                <w:lang w:val="ru-RU"/>
              </w:rPr>
              <w:t xml:space="preserve"> </w:t>
            </w:r>
            <w:r w:rsidRPr="0046186A">
              <w:rPr>
                <w:rFonts w:ascii="Times New Roman" w:eastAsia="Times New Roman" w:hAnsi="Times New Roman" w:cs="Times New Roman"/>
                <w:sz w:val="24"/>
                <w:szCs w:val="24"/>
                <w:lang w:val="ru-RU"/>
              </w:rPr>
              <w:t>тело</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и</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т.</w:t>
            </w:r>
            <w:r w:rsidRPr="0046186A">
              <w:rPr>
                <w:rFonts w:ascii="Times New Roman" w:eastAsia="Times New Roman" w:hAnsi="Times New Roman" w:cs="Times New Roman"/>
                <w:spacing w:val="-2"/>
                <w:sz w:val="24"/>
                <w:szCs w:val="24"/>
                <w:lang w:val="ru-RU"/>
              </w:rPr>
              <w:t xml:space="preserve"> </w:t>
            </w:r>
            <w:r w:rsidRPr="0046186A">
              <w:rPr>
                <w:rFonts w:ascii="Times New Roman" w:eastAsia="Times New Roman" w:hAnsi="Times New Roman" w:cs="Times New Roman"/>
                <w:sz w:val="24"/>
                <w:szCs w:val="24"/>
                <w:lang w:val="ru-RU"/>
              </w:rPr>
              <w:t>п.</w:t>
            </w:r>
          </w:p>
        </w:tc>
      </w:tr>
      <w:tr w:rsidR="00A06865" w:rsidRPr="0046186A" w:rsidTr="00D16DA3">
        <w:trPr>
          <w:trHeight w:val="316"/>
        </w:trPr>
        <w:tc>
          <w:tcPr>
            <w:tcW w:w="9584" w:type="dxa"/>
            <w:gridSpan w:val="2"/>
          </w:tcPr>
          <w:p w:rsidR="00A06865" w:rsidRPr="0046186A" w:rsidRDefault="00A06865" w:rsidP="00D16DA3">
            <w:pPr>
              <w:spacing w:line="275" w:lineRule="exact"/>
              <w:ind w:left="3511" w:right="3505"/>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Манера</w:t>
            </w:r>
            <w:r w:rsidRPr="0046186A">
              <w:rPr>
                <w:rFonts w:ascii="Times New Roman" w:eastAsia="Times New Roman" w:hAnsi="Times New Roman" w:cs="Times New Roman"/>
                <w:b/>
                <w:spacing w:val="-2"/>
                <w:sz w:val="24"/>
                <w:szCs w:val="24"/>
              </w:rPr>
              <w:t xml:space="preserve"> </w:t>
            </w:r>
            <w:r w:rsidRPr="0046186A">
              <w:rPr>
                <w:rFonts w:ascii="Times New Roman" w:eastAsia="Times New Roman" w:hAnsi="Times New Roman" w:cs="Times New Roman"/>
                <w:b/>
                <w:sz w:val="24"/>
                <w:szCs w:val="24"/>
              </w:rPr>
              <w:t>поведения</w:t>
            </w:r>
          </w:p>
        </w:tc>
      </w:tr>
      <w:tr w:rsidR="00A06865" w:rsidRPr="0046186A" w:rsidTr="00D16DA3">
        <w:trPr>
          <w:trHeight w:val="952"/>
        </w:trPr>
        <w:tc>
          <w:tcPr>
            <w:tcW w:w="4787" w:type="dxa"/>
          </w:tcPr>
          <w:p w:rsidR="00A06865" w:rsidRPr="0046186A" w:rsidRDefault="00A06865" w:rsidP="00D16DA3">
            <w:pPr>
              <w:spacing w:line="270" w:lineRule="exact"/>
              <w:ind w:left="10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Естественность</w:t>
            </w:r>
            <w:r w:rsidRPr="0046186A">
              <w:rPr>
                <w:rFonts w:ascii="Times New Roman" w:eastAsia="Times New Roman" w:hAnsi="Times New Roman" w:cs="Times New Roman"/>
                <w:spacing w:val="54"/>
                <w:sz w:val="24"/>
                <w:szCs w:val="24"/>
                <w:lang w:val="ru-RU"/>
              </w:rPr>
              <w:t xml:space="preserve"> </w:t>
            </w:r>
            <w:r w:rsidRPr="0046186A">
              <w:rPr>
                <w:rFonts w:ascii="Times New Roman" w:eastAsia="Times New Roman" w:hAnsi="Times New Roman" w:cs="Times New Roman"/>
                <w:sz w:val="24"/>
                <w:szCs w:val="24"/>
                <w:lang w:val="ru-RU"/>
              </w:rPr>
              <w:t>во</w:t>
            </w:r>
            <w:r w:rsidRPr="0046186A">
              <w:rPr>
                <w:rFonts w:ascii="Times New Roman" w:eastAsia="Times New Roman" w:hAnsi="Times New Roman" w:cs="Times New Roman"/>
                <w:spacing w:val="111"/>
                <w:sz w:val="24"/>
                <w:szCs w:val="24"/>
                <w:lang w:val="ru-RU"/>
              </w:rPr>
              <w:t xml:space="preserve"> </w:t>
            </w:r>
            <w:r w:rsidRPr="0046186A">
              <w:rPr>
                <w:rFonts w:ascii="Times New Roman" w:eastAsia="Times New Roman" w:hAnsi="Times New Roman" w:cs="Times New Roman"/>
                <w:sz w:val="24"/>
                <w:szCs w:val="24"/>
                <w:lang w:val="ru-RU"/>
              </w:rPr>
              <w:t>всем</w:t>
            </w:r>
            <w:r w:rsidRPr="0046186A">
              <w:rPr>
                <w:rFonts w:ascii="Times New Roman" w:eastAsia="Times New Roman" w:hAnsi="Times New Roman" w:cs="Times New Roman"/>
                <w:spacing w:val="112"/>
                <w:sz w:val="24"/>
                <w:szCs w:val="24"/>
                <w:lang w:val="ru-RU"/>
              </w:rPr>
              <w:t xml:space="preserve"> </w:t>
            </w:r>
            <w:r w:rsidRPr="0046186A">
              <w:rPr>
                <w:rFonts w:ascii="Times New Roman" w:eastAsia="Times New Roman" w:hAnsi="Times New Roman" w:cs="Times New Roman"/>
                <w:sz w:val="24"/>
                <w:szCs w:val="24"/>
                <w:lang w:val="ru-RU"/>
              </w:rPr>
              <w:t>(спит</w:t>
            </w:r>
            <w:r w:rsidRPr="0046186A">
              <w:rPr>
                <w:rFonts w:ascii="Times New Roman" w:eastAsia="Times New Roman" w:hAnsi="Times New Roman" w:cs="Times New Roman"/>
                <w:spacing w:val="113"/>
                <w:sz w:val="24"/>
                <w:szCs w:val="24"/>
                <w:lang w:val="ru-RU"/>
              </w:rPr>
              <w:t xml:space="preserve"> </w:t>
            </w:r>
            <w:r w:rsidRPr="0046186A">
              <w:rPr>
                <w:rFonts w:ascii="Times New Roman" w:eastAsia="Times New Roman" w:hAnsi="Times New Roman" w:cs="Times New Roman"/>
                <w:sz w:val="24"/>
                <w:szCs w:val="24"/>
                <w:lang w:val="ru-RU"/>
              </w:rPr>
              <w:t>во</w:t>
            </w:r>
            <w:r w:rsidRPr="0046186A">
              <w:rPr>
                <w:rFonts w:ascii="Times New Roman" w:eastAsia="Times New Roman" w:hAnsi="Times New Roman" w:cs="Times New Roman"/>
                <w:spacing w:val="112"/>
                <w:sz w:val="24"/>
                <w:szCs w:val="24"/>
                <w:lang w:val="ru-RU"/>
              </w:rPr>
              <w:t xml:space="preserve"> </w:t>
            </w:r>
            <w:r w:rsidRPr="0046186A">
              <w:rPr>
                <w:rFonts w:ascii="Times New Roman" w:eastAsia="Times New Roman" w:hAnsi="Times New Roman" w:cs="Times New Roman"/>
                <w:sz w:val="24"/>
                <w:szCs w:val="24"/>
                <w:lang w:val="ru-RU"/>
              </w:rPr>
              <w:t>время</w:t>
            </w:r>
          </w:p>
          <w:p w:rsidR="00A06865" w:rsidRPr="0046186A" w:rsidRDefault="00A06865" w:rsidP="00D16DA3">
            <w:pPr>
              <w:tabs>
                <w:tab w:val="left" w:pos="1249"/>
                <w:tab w:val="left" w:pos="2172"/>
                <w:tab w:val="left" w:pos="2697"/>
                <w:tab w:val="left" w:pos="3632"/>
                <w:tab w:val="left" w:pos="4071"/>
              </w:tabs>
              <w:spacing w:before="9" w:line="310" w:lineRule="atLeast"/>
              <w:ind w:left="107" w:right="101"/>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военного</w:t>
            </w:r>
            <w:r w:rsidRPr="0046186A">
              <w:rPr>
                <w:rFonts w:ascii="Times New Roman" w:eastAsia="Times New Roman" w:hAnsi="Times New Roman" w:cs="Times New Roman"/>
                <w:sz w:val="24"/>
                <w:szCs w:val="24"/>
                <w:lang w:val="ru-RU"/>
              </w:rPr>
              <w:tab/>
              <w:t>совета,</w:t>
            </w:r>
            <w:r w:rsidRPr="0046186A">
              <w:rPr>
                <w:rFonts w:ascii="Times New Roman" w:eastAsia="Times New Roman" w:hAnsi="Times New Roman" w:cs="Times New Roman"/>
                <w:sz w:val="24"/>
                <w:szCs w:val="24"/>
                <w:lang w:val="ru-RU"/>
              </w:rPr>
              <w:tab/>
              <w:t>ест</w:t>
            </w:r>
            <w:r w:rsidRPr="0046186A">
              <w:rPr>
                <w:rFonts w:ascii="Times New Roman" w:eastAsia="Times New Roman" w:hAnsi="Times New Roman" w:cs="Times New Roman"/>
                <w:sz w:val="24"/>
                <w:szCs w:val="24"/>
                <w:lang w:val="ru-RU"/>
              </w:rPr>
              <w:tab/>
              <w:t>курицу</w:t>
            </w:r>
            <w:r w:rsidRPr="0046186A">
              <w:rPr>
                <w:rFonts w:ascii="Times New Roman" w:eastAsia="Times New Roman" w:hAnsi="Times New Roman" w:cs="Times New Roman"/>
                <w:sz w:val="24"/>
                <w:szCs w:val="24"/>
                <w:lang w:val="ru-RU"/>
              </w:rPr>
              <w:tab/>
              <w:t>во</w:t>
            </w:r>
            <w:r w:rsidRPr="0046186A">
              <w:rPr>
                <w:rFonts w:ascii="Times New Roman" w:eastAsia="Times New Roman" w:hAnsi="Times New Roman" w:cs="Times New Roman"/>
                <w:sz w:val="24"/>
                <w:szCs w:val="24"/>
                <w:lang w:val="ru-RU"/>
              </w:rPr>
              <w:tab/>
            </w:r>
            <w:r w:rsidRPr="0046186A">
              <w:rPr>
                <w:rFonts w:ascii="Times New Roman" w:eastAsia="Times New Roman" w:hAnsi="Times New Roman" w:cs="Times New Roman"/>
                <w:spacing w:val="-1"/>
                <w:sz w:val="24"/>
                <w:szCs w:val="24"/>
                <w:lang w:val="ru-RU"/>
              </w:rPr>
              <w:t>время</w:t>
            </w:r>
            <w:r w:rsidRPr="0046186A">
              <w:rPr>
                <w:rFonts w:ascii="Times New Roman" w:eastAsia="Times New Roman" w:hAnsi="Times New Roman" w:cs="Times New Roman"/>
                <w:spacing w:val="-57"/>
                <w:sz w:val="24"/>
                <w:szCs w:val="24"/>
                <w:lang w:val="ru-RU"/>
              </w:rPr>
              <w:t xml:space="preserve"> </w:t>
            </w:r>
            <w:r w:rsidRPr="0046186A">
              <w:rPr>
                <w:rFonts w:ascii="Times New Roman" w:eastAsia="Times New Roman" w:hAnsi="Times New Roman" w:cs="Times New Roman"/>
                <w:sz w:val="24"/>
                <w:szCs w:val="24"/>
                <w:lang w:val="ru-RU"/>
              </w:rPr>
              <w:t>сражения).</w:t>
            </w:r>
          </w:p>
        </w:tc>
        <w:tc>
          <w:tcPr>
            <w:tcW w:w="4797" w:type="dxa"/>
          </w:tcPr>
          <w:p w:rsidR="00A06865" w:rsidRPr="0046186A" w:rsidRDefault="00A06865" w:rsidP="00D16DA3">
            <w:pPr>
              <w:spacing w:line="278" w:lineRule="auto"/>
              <w:ind w:left="107" w:right="9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Все</w:t>
            </w:r>
            <w:r w:rsidRPr="0046186A">
              <w:rPr>
                <w:rFonts w:ascii="Times New Roman" w:eastAsia="Times New Roman" w:hAnsi="Times New Roman" w:cs="Times New Roman"/>
                <w:spacing w:val="15"/>
                <w:sz w:val="24"/>
                <w:szCs w:val="24"/>
                <w:lang w:val="ru-RU"/>
              </w:rPr>
              <w:t xml:space="preserve"> </w:t>
            </w:r>
            <w:r w:rsidRPr="0046186A">
              <w:rPr>
                <w:rFonts w:ascii="Times New Roman" w:eastAsia="Times New Roman" w:hAnsi="Times New Roman" w:cs="Times New Roman"/>
                <w:sz w:val="24"/>
                <w:szCs w:val="24"/>
                <w:lang w:val="ru-RU"/>
              </w:rPr>
              <w:t>говорится</w:t>
            </w:r>
            <w:r w:rsidRPr="0046186A">
              <w:rPr>
                <w:rFonts w:ascii="Times New Roman" w:eastAsia="Times New Roman" w:hAnsi="Times New Roman" w:cs="Times New Roman"/>
                <w:spacing w:val="14"/>
                <w:sz w:val="24"/>
                <w:szCs w:val="24"/>
                <w:lang w:val="ru-RU"/>
              </w:rPr>
              <w:t xml:space="preserve"> </w:t>
            </w:r>
            <w:r w:rsidRPr="0046186A">
              <w:rPr>
                <w:rFonts w:ascii="Times New Roman" w:eastAsia="Times New Roman" w:hAnsi="Times New Roman" w:cs="Times New Roman"/>
                <w:sz w:val="24"/>
                <w:szCs w:val="24"/>
                <w:lang w:val="ru-RU"/>
              </w:rPr>
              <w:t>и</w:t>
            </w:r>
            <w:r w:rsidRPr="0046186A">
              <w:rPr>
                <w:rFonts w:ascii="Times New Roman" w:eastAsia="Times New Roman" w:hAnsi="Times New Roman" w:cs="Times New Roman"/>
                <w:spacing w:val="15"/>
                <w:sz w:val="24"/>
                <w:szCs w:val="24"/>
                <w:lang w:val="ru-RU"/>
              </w:rPr>
              <w:t xml:space="preserve"> </w:t>
            </w:r>
            <w:r w:rsidRPr="0046186A">
              <w:rPr>
                <w:rFonts w:ascii="Times New Roman" w:eastAsia="Times New Roman" w:hAnsi="Times New Roman" w:cs="Times New Roman"/>
                <w:sz w:val="24"/>
                <w:szCs w:val="24"/>
                <w:lang w:val="ru-RU"/>
              </w:rPr>
              <w:t>делается</w:t>
            </w:r>
            <w:r w:rsidRPr="0046186A">
              <w:rPr>
                <w:rFonts w:ascii="Times New Roman" w:eastAsia="Times New Roman" w:hAnsi="Times New Roman" w:cs="Times New Roman"/>
                <w:spacing w:val="14"/>
                <w:sz w:val="24"/>
                <w:szCs w:val="24"/>
                <w:lang w:val="ru-RU"/>
              </w:rPr>
              <w:t xml:space="preserve"> </w:t>
            </w:r>
            <w:r w:rsidRPr="0046186A">
              <w:rPr>
                <w:rFonts w:ascii="Times New Roman" w:eastAsia="Times New Roman" w:hAnsi="Times New Roman" w:cs="Times New Roman"/>
                <w:sz w:val="24"/>
                <w:szCs w:val="24"/>
                <w:lang w:val="ru-RU"/>
              </w:rPr>
              <w:t>для</w:t>
            </w:r>
            <w:r w:rsidRPr="0046186A">
              <w:rPr>
                <w:rFonts w:ascii="Times New Roman" w:eastAsia="Times New Roman" w:hAnsi="Times New Roman" w:cs="Times New Roman"/>
                <w:spacing w:val="15"/>
                <w:sz w:val="24"/>
                <w:szCs w:val="24"/>
                <w:lang w:val="ru-RU"/>
              </w:rPr>
              <w:t xml:space="preserve"> </w:t>
            </w:r>
            <w:r w:rsidRPr="0046186A">
              <w:rPr>
                <w:rFonts w:ascii="Times New Roman" w:eastAsia="Times New Roman" w:hAnsi="Times New Roman" w:cs="Times New Roman"/>
                <w:sz w:val="24"/>
                <w:szCs w:val="24"/>
                <w:lang w:val="ru-RU"/>
              </w:rPr>
              <w:t>истории</w:t>
            </w:r>
            <w:r w:rsidRPr="0046186A">
              <w:rPr>
                <w:rFonts w:ascii="Times New Roman" w:eastAsia="Times New Roman" w:hAnsi="Times New Roman" w:cs="Times New Roman"/>
                <w:spacing w:val="-57"/>
                <w:sz w:val="24"/>
                <w:szCs w:val="24"/>
                <w:lang w:val="ru-RU"/>
              </w:rPr>
              <w:t xml:space="preserve"> </w:t>
            </w:r>
            <w:r w:rsidRPr="0046186A">
              <w:rPr>
                <w:rFonts w:ascii="Times New Roman" w:eastAsia="Times New Roman" w:hAnsi="Times New Roman" w:cs="Times New Roman"/>
                <w:sz w:val="24"/>
                <w:szCs w:val="24"/>
                <w:lang w:val="ru-RU"/>
              </w:rPr>
              <w:t>(эпизод</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с</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портретом</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сына).</w:t>
            </w:r>
          </w:p>
        </w:tc>
      </w:tr>
      <w:tr w:rsidR="00A06865" w:rsidRPr="0046186A" w:rsidTr="00D16DA3">
        <w:trPr>
          <w:trHeight w:val="318"/>
        </w:trPr>
        <w:tc>
          <w:tcPr>
            <w:tcW w:w="9584" w:type="dxa"/>
            <w:gridSpan w:val="2"/>
          </w:tcPr>
          <w:p w:rsidR="00A06865" w:rsidRPr="0046186A" w:rsidRDefault="00A06865" w:rsidP="00D16DA3">
            <w:pPr>
              <w:spacing w:line="275" w:lineRule="exact"/>
              <w:ind w:left="3511" w:right="3508"/>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Отношение</w:t>
            </w:r>
            <w:r w:rsidRPr="0046186A">
              <w:rPr>
                <w:rFonts w:ascii="Times New Roman" w:eastAsia="Times New Roman" w:hAnsi="Times New Roman" w:cs="Times New Roman"/>
                <w:b/>
                <w:spacing w:val="-3"/>
                <w:sz w:val="24"/>
                <w:szCs w:val="24"/>
              </w:rPr>
              <w:t xml:space="preserve"> </w:t>
            </w:r>
            <w:r w:rsidRPr="0046186A">
              <w:rPr>
                <w:rFonts w:ascii="Times New Roman" w:eastAsia="Times New Roman" w:hAnsi="Times New Roman" w:cs="Times New Roman"/>
                <w:b/>
                <w:sz w:val="24"/>
                <w:szCs w:val="24"/>
              </w:rPr>
              <w:t>к</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b/>
                <w:sz w:val="24"/>
                <w:szCs w:val="24"/>
              </w:rPr>
              <w:t>солдатам</w:t>
            </w:r>
          </w:p>
        </w:tc>
      </w:tr>
      <w:tr w:rsidR="00A06865" w:rsidRPr="0046186A" w:rsidTr="00D16DA3">
        <w:trPr>
          <w:trHeight w:val="950"/>
        </w:trPr>
        <w:tc>
          <w:tcPr>
            <w:tcW w:w="4787" w:type="dxa"/>
          </w:tcPr>
          <w:p w:rsidR="00A06865" w:rsidRPr="0046186A" w:rsidRDefault="00A06865" w:rsidP="00D16DA3">
            <w:pPr>
              <w:ind w:left="107" w:right="9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Отеческая</w:t>
            </w:r>
            <w:r w:rsidRPr="0046186A">
              <w:rPr>
                <w:rFonts w:ascii="Times New Roman" w:eastAsia="Times New Roman" w:hAnsi="Times New Roman" w:cs="Times New Roman"/>
                <w:spacing w:val="10"/>
                <w:sz w:val="24"/>
                <w:szCs w:val="24"/>
                <w:lang w:val="ru-RU"/>
              </w:rPr>
              <w:t xml:space="preserve"> </w:t>
            </w:r>
            <w:r w:rsidRPr="0046186A">
              <w:rPr>
                <w:rFonts w:ascii="Times New Roman" w:eastAsia="Times New Roman" w:hAnsi="Times New Roman" w:cs="Times New Roman"/>
                <w:sz w:val="24"/>
                <w:szCs w:val="24"/>
                <w:lang w:val="ru-RU"/>
              </w:rPr>
              <w:t>забота,</w:t>
            </w:r>
            <w:r w:rsidRPr="0046186A">
              <w:rPr>
                <w:rFonts w:ascii="Times New Roman" w:eastAsia="Times New Roman" w:hAnsi="Times New Roman" w:cs="Times New Roman"/>
                <w:spacing w:val="8"/>
                <w:sz w:val="24"/>
                <w:szCs w:val="24"/>
                <w:lang w:val="ru-RU"/>
              </w:rPr>
              <w:t xml:space="preserve"> </w:t>
            </w:r>
            <w:r w:rsidRPr="0046186A">
              <w:rPr>
                <w:rFonts w:ascii="Times New Roman" w:eastAsia="Times New Roman" w:hAnsi="Times New Roman" w:cs="Times New Roman"/>
                <w:sz w:val="24"/>
                <w:szCs w:val="24"/>
                <w:lang w:val="ru-RU"/>
              </w:rPr>
              <w:t>стремление</w:t>
            </w:r>
            <w:r w:rsidRPr="0046186A">
              <w:rPr>
                <w:rFonts w:ascii="Times New Roman" w:eastAsia="Times New Roman" w:hAnsi="Times New Roman" w:cs="Times New Roman"/>
                <w:spacing w:val="7"/>
                <w:sz w:val="24"/>
                <w:szCs w:val="24"/>
                <w:lang w:val="ru-RU"/>
              </w:rPr>
              <w:t xml:space="preserve"> </w:t>
            </w:r>
            <w:r w:rsidRPr="0046186A">
              <w:rPr>
                <w:rFonts w:ascii="Times New Roman" w:eastAsia="Times New Roman" w:hAnsi="Times New Roman" w:cs="Times New Roman"/>
                <w:sz w:val="24"/>
                <w:szCs w:val="24"/>
                <w:lang w:val="ru-RU"/>
              </w:rPr>
              <w:t>сохранить</w:t>
            </w:r>
            <w:r w:rsidRPr="0046186A">
              <w:rPr>
                <w:rFonts w:ascii="Times New Roman" w:eastAsia="Times New Roman" w:hAnsi="Times New Roman" w:cs="Times New Roman"/>
                <w:spacing w:val="-57"/>
                <w:sz w:val="24"/>
                <w:szCs w:val="24"/>
                <w:lang w:val="ru-RU"/>
              </w:rPr>
              <w:t xml:space="preserve"> </w:t>
            </w:r>
            <w:r w:rsidRPr="0046186A">
              <w:rPr>
                <w:rFonts w:ascii="Times New Roman" w:eastAsia="Times New Roman" w:hAnsi="Times New Roman" w:cs="Times New Roman"/>
                <w:sz w:val="24"/>
                <w:szCs w:val="24"/>
                <w:lang w:val="ru-RU"/>
              </w:rPr>
              <w:t>жизни</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солдат (смотр</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в</w:t>
            </w:r>
            <w:r w:rsidRPr="0046186A">
              <w:rPr>
                <w:rFonts w:ascii="Times New Roman" w:eastAsia="Times New Roman" w:hAnsi="Times New Roman" w:cs="Times New Roman"/>
                <w:spacing w:val="-1"/>
                <w:sz w:val="24"/>
                <w:szCs w:val="24"/>
                <w:lang w:val="ru-RU"/>
              </w:rPr>
              <w:t xml:space="preserve"> </w:t>
            </w:r>
            <w:r w:rsidRPr="0046186A">
              <w:rPr>
                <w:rFonts w:ascii="Times New Roman" w:eastAsia="Times New Roman" w:hAnsi="Times New Roman" w:cs="Times New Roman"/>
                <w:sz w:val="24"/>
                <w:szCs w:val="24"/>
                <w:lang w:val="ru-RU"/>
              </w:rPr>
              <w:t>Браунау).</w:t>
            </w:r>
          </w:p>
        </w:tc>
        <w:tc>
          <w:tcPr>
            <w:tcW w:w="4797" w:type="dxa"/>
          </w:tcPr>
          <w:p w:rsidR="00A06865" w:rsidRPr="0046186A" w:rsidRDefault="00A06865" w:rsidP="00D16DA3">
            <w:pPr>
              <w:spacing w:line="270" w:lineRule="exact"/>
              <w:ind w:left="10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Солдаты</w:t>
            </w:r>
            <w:r w:rsidRPr="0046186A">
              <w:rPr>
                <w:rFonts w:ascii="Times New Roman" w:eastAsia="Times New Roman" w:hAnsi="Times New Roman" w:cs="Times New Roman"/>
                <w:spacing w:val="34"/>
                <w:sz w:val="24"/>
                <w:szCs w:val="24"/>
                <w:lang w:val="ru-RU"/>
              </w:rPr>
              <w:t xml:space="preserve"> </w:t>
            </w:r>
            <w:r w:rsidRPr="0046186A">
              <w:rPr>
                <w:rFonts w:ascii="Times New Roman" w:eastAsia="Times New Roman" w:hAnsi="Times New Roman" w:cs="Times New Roman"/>
                <w:sz w:val="24"/>
                <w:szCs w:val="24"/>
                <w:lang w:val="ru-RU"/>
              </w:rPr>
              <w:t>–</w:t>
            </w:r>
            <w:r w:rsidRPr="0046186A">
              <w:rPr>
                <w:rFonts w:ascii="Times New Roman" w:eastAsia="Times New Roman" w:hAnsi="Times New Roman" w:cs="Times New Roman"/>
                <w:spacing w:val="35"/>
                <w:sz w:val="24"/>
                <w:szCs w:val="24"/>
                <w:lang w:val="ru-RU"/>
              </w:rPr>
              <w:t xml:space="preserve"> </w:t>
            </w:r>
            <w:r w:rsidRPr="0046186A">
              <w:rPr>
                <w:rFonts w:ascii="Times New Roman" w:eastAsia="Times New Roman" w:hAnsi="Times New Roman" w:cs="Times New Roman"/>
                <w:sz w:val="24"/>
                <w:szCs w:val="24"/>
                <w:lang w:val="ru-RU"/>
              </w:rPr>
              <w:t>средство</w:t>
            </w:r>
            <w:r w:rsidRPr="0046186A">
              <w:rPr>
                <w:rFonts w:ascii="Times New Roman" w:eastAsia="Times New Roman" w:hAnsi="Times New Roman" w:cs="Times New Roman"/>
                <w:spacing w:val="34"/>
                <w:sz w:val="24"/>
                <w:szCs w:val="24"/>
                <w:lang w:val="ru-RU"/>
              </w:rPr>
              <w:t xml:space="preserve"> </w:t>
            </w:r>
            <w:r w:rsidRPr="0046186A">
              <w:rPr>
                <w:rFonts w:ascii="Times New Roman" w:eastAsia="Times New Roman" w:hAnsi="Times New Roman" w:cs="Times New Roman"/>
                <w:sz w:val="24"/>
                <w:szCs w:val="24"/>
                <w:lang w:val="ru-RU"/>
              </w:rPr>
              <w:t>для</w:t>
            </w:r>
            <w:r w:rsidRPr="0046186A">
              <w:rPr>
                <w:rFonts w:ascii="Times New Roman" w:eastAsia="Times New Roman" w:hAnsi="Times New Roman" w:cs="Times New Roman"/>
                <w:spacing w:val="34"/>
                <w:sz w:val="24"/>
                <w:szCs w:val="24"/>
                <w:lang w:val="ru-RU"/>
              </w:rPr>
              <w:t xml:space="preserve"> </w:t>
            </w:r>
            <w:r w:rsidRPr="0046186A">
              <w:rPr>
                <w:rFonts w:ascii="Times New Roman" w:eastAsia="Times New Roman" w:hAnsi="Times New Roman" w:cs="Times New Roman"/>
                <w:sz w:val="24"/>
                <w:szCs w:val="24"/>
                <w:lang w:val="ru-RU"/>
              </w:rPr>
              <w:t>достижения</w:t>
            </w:r>
            <w:r w:rsidRPr="0046186A">
              <w:rPr>
                <w:rFonts w:ascii="Times New Roman" w:eastAsia="Times New Roman" w:hAnsi="Times New Roman" w:cs="Times New Roman"/>
                <w:spacing w:val="38"/>
                <w:sz w:val="24"/>
                <w:szCs w:val="24"/>
                <w:lang w:val="ru-RU"/>
              </w:rPr>
              <w:t xml:space="preserve"> </w:t>
            </w:r>
            <w:r w:rsidRPr="0046186A">
              <w:rPr>
                <w:rFonts w:ascii="Times New Roman" w:eastAsia="Times New Roman" w:hAnsi="Times New Roman" w:cs="Times New Roman"/>
                <w:sz w:val="24"/>
                <w:szCs w:val="24"/>
                <w:lang w:val="ru-RU"/>
              </w:rPr>
              <w:t>славы</w:t>
            </w:r>
          </w:p>
          <w:p w:rsidR="00A06865" w:rsidRPr="0046186A" w:rsidRDefault="00A06865" w:rsidP="00D16DA3">
            <w:pPr>
              <w:spacing w:before="7" w:line="310" w:lineRule="atLeast"/>
              <w:ind w:left="107" w:right="9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и</w:t>
            </w:r>
            <w:r w:rsidRPr="0046186A">
              <w:rPr>
                <w:rFonts w:ascii="Times New Roman" w:eastAsia="Times New Roman" w:hAnsi="Times New Roman" w:cs="Times New Roman"/>
                <w:spacing w:val="12"/>
                <w:sz w:val="24"/>
                <w:szCs w:val="24"/>
                <w:lang w:val="ru-RU"/>
              </w:rPr>
              <w:t xml:space="preserve"> </w:t>
            </w:r>
            <w:r w:rsidRPr="0046186A">
              <w:rPr>
                <w:rFonts w:ascii="Times New Roman" w:eastAsia="Times New Roman" w:hAnsi="Times New Roman" w:cs="Times New Roman"/>
                <w:sz w:val="24"/>
                <w:szCs w:val="24"/>
                <w:lang w:val="ru-RU"/>
              </w:rPr>
              <w:t>власти</w:t>
            </w:r>
            <w:r w:rsidRPr="0046186A">
              <w:rPr>
                <w:rFonts w:ascii="Times New Roman" w:eastAsia="Times New Roman" w:hAnsi="Times New Roman" w:cs="Times New Roman"/>
                <w:spacing w:val="12"/>
                <w:sz w:val="24"/>
                <w:szCs w:val="24"/>
                <w:lang w:val="ru-RU"/>
              </w:rPr>
              <w:t xml:space="preserve"> </w:t>
            </w:r>
            <w:r w:rsidRPr="0046186A">
              <w:rPr>
                <w:rFonts w:ascii="Times New Roman" w:eastAsia="Times New Roman" w:hAnsi="Times New Roman" w:cs="Times New Roman"/>
                <w:sz w:val="24"/>
                <w:szCs w:val="24"/>
                <w:lang w:val="ru-RU"/>
              </w:rPr>
              <w:t>(гибель</w:t>
            </w:r>
            <w:r w:rsidRPr="0046186A">
              <w:rPr>
                <w:rFonts w:ascii="Times New Roman" w:eastAsia="Times New Roman" w:hAnsi="Times New Roman" w:cs="Times New Roman"/>
                <w:spacing w:val="12"/>
                <w:sz w:val="24"/>
                <w:szCs w:val="24"/>
                <w:lang w:val="ru-RU"/>
              </w:rPr>
              <w:t xml:space="preserve"> </w:t>
            </w:r>
            <w:r w:rsidRPr="0046186A">
              <w:rPr>
                <w:rFonts w:ascii="Times New Roman" w:eastAsia="Times New Roman" w:hAnsi="Times New Roman" w:cs="Times New Roman"/>
                <w:sz w:val="24"/>
                <w:szCs w:val="24"/>
                <w:lang w:val="ru-RU"/>
              </w:rPr>
              <w:t>польских</w:t>
            </w:r>
            <w:r w:rsidRPr="0046186A">
              <w:rPr>
                <w:rFonts w:ascii="Times New Roman" w:eastAsia="Times New Roman" w:hAnsi="Times New Roman" w:cs="Times New Roman"/>
                <w:spacing w:val="15"/>
                <w:sz w:val="24"/>
                <w:szCs w:val="24"/>
                <w:lang w:val="ru-RU"/>
              </w:rPr>
              <w:t xml:space="preserve"> </w:t>
            </w:r>
            <w:r w:rsidRPr="0046186A">
              <w:rPr>
                <w:rFonts w:ascii="Times New Roman" w:eastAsia="Times New Roman" w:hAnsi="Times New Roman" w:cs="Times New Roman"/>
                <w:sz w:val="24"/>
                <w:szCs w:val="24"/>
                <w:lang w:val="ru-RU"/>
              </w:rPr>
              <w:t>уланов</w:t>
            </w:r>
            <w:r w:rsidRPr="0046186A">
              <w:rPr>
                <w:rFonts w:ascii="Times New Roman" w:eastAsia="Times New Roman" w:hAnsi="Times New Roman" w:cs="Times New Roman"/>
                <w:spacing w:val="10"/>
                <w:sz w:val="24"/>
                <w:szCs w:val="24"/>
                <w:lang w:val="ru-RU"/>
              </w:rPr>
              <w:t xml:space="preserve"> </w:t>
            </w:r>
            <w:r w:rsidRPr="0046186A">
              <w:rPr>
                <w:rFonts w:ascii="Times New Roman" w:eastAsia="Times New Roman" w:hAnsi="Times New Roman" w:cs="Times New Roman"/>
                <w:sz w:val="24"/>
                <w:szCs w:val="24"/>
                <w:lang w:val="ru-RU"/>
              </w:rPr>
              <w:t>при</w:t>
            </w:r>
            <w:r w:rsidRPr="0046186A">
              <w:rPr>
                <w:rFonts w:ascii="Times New Roman" w:eastAsia="Times New Roman" w:hAnsi="Times New Roman" w:cs="Times New Roman"/>
                <w:spacing w:val="-57"/>
                <w:sz w:val="24"/>
                <w:szCs w:val="24"/>
                <w:lang w:val="ru-RU"/>
              </w:rPr>
              <w:t xml:space="preserve"> </w:t>
            </w:r>
            <w:r w:rsidRPr="0046186A">
              <w:rPr>
                <w:rFonts w:ascii="Times New Roman" w:eastAsia="Times New Roman" w:hAnsi="Times New Roman" w:cs="Times New Roman"/>
                <w:sz w:val="24"/>
                <w:szCs w:val="24"/>
                <w:lang w:val="ru-RU"/>
              </w:rPr>
              <w:t>переправе</w:t>
            </w:r>
            <w:r w:rsidRPr="0046186A">
              <w:rPr>
                <w:rFonts w:ascii="Times New Roman" w:eastAsia="Times New Roman" w:hAnsi="Times New Roman" w:cs="Times New Roman"/>
                <w:spacing w:val="-3"/>
                <w:sz w:val="24"/>
                <w:szCs w:val="24"/>
                <w:lang w:val="ru-RU"/>
              </w:rPr>
              <w:t xml:space="preserve"> </w:t>
            </w:r>
            <w:r w:rsidRPr="0046186A">
              <w:rPr>
                <w:rFonts w:ascii="Times New Roman" w:eastAsia="Times New Roman" w:hAnsi="Times New Roman" w:cs="Times New Roman"/>
                <w:sz w:val="24"/>
                <w:szCs w:val="24"/>
                <w:lang w:val="ru-RU"/>
              </w:rPr>
              <w:t>через</w:t>
            </w:r>
            <w:r w:rsidRPr="0046186A">
              <w:rPr>
                <w:rFonts w:ascii="Times New Roman" w:eastAsia="Times New Roman" w:hAnsi="Times New Roman" w:cs="Times New Roman"/>
                <w:spacing w:val="2"/>
                <w:sz w:val="24"/>
                <w:szCs w:val="24"/>
                <w:lang w:val="ru-RU"/>
              </w:rPr>
              <w:t xml:space="preserve"> </w:t>
            </w:r>
            <w:r w:rsidRPr="0046186A">
              <w:rPr>
                <w:rFonts w:ascii="Times New Roman" w:eastAsia="Times New Roman" w:hAnsi="Times New Roman" w:cs="Times New Roman"/>
                <w:sz w:val="24"/>
                <w:szCs w:val="24"/>
                <w:lang w:val="ru-RU"/>
              </w:rPr>
              <w:t>Неман).</w:t>
            </w:r>
          </w:p>
        </w:tc>
      </w:tr>
      <w:tr w:rsidR="00A06865" w:rsidRPr="0046186A" w:rsidTr="00D16DA3">
        <w:trPr>
          <w:trHeight w:val="318"/>
        </w:trPr>
        <w:tc>
          <w:tcPr>
            <w:tcW w:w="9584" w:type="dxa"/>
            <w:gridSpan w:val="2"/>
          </w:tcPr>
          <w:p w:rsidR="00A06865" w:rsidRPr="0046186A" w:rsidRDefault="00A06865" w:rsidP="00D16DA3">
            <w:pPr>
              <w:spacing w:before="1"/>
              <w:ind w:left="3511" w:right="3506"/>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Цели</w:t>
            </w:r>
            <w:r w:rsidRPr="0046186A">
              <w:rPr>
                <w:rFonts w:ascii="Times New Roman" w:eastAsia="Times New Roman" w:hAnsi="Times New Roman" w:cs="Times New Roman"/>
                <w:b/>
                <w:spacing w:val="-3"/>
                <w:sz w:val="24"/>
                <w:szCs w:val="24"/>
              </w:rPr>
              <w:t xml:space="preserve"> </w:t>
            </w:r>
            <w:r w:rsidRPr="0046186A">
              <w:rPr>
                <w:rFonts w:ascii="Times New Roman" w:eastAsia="Times New Roman" w:hAnsi="Times New Roman" w:cs="Times New Roman"/>
                <w:b/>
                <w:sz w:val="24"/>
                <w:szCs w:val="24"/>
              </w:rPr>
              <w:t>деятельности</w:t>
            </w:r>
          </w:p>
        </w:tc>
      </w:tr>
      <w:tr w:rsidR="00A06865" w:rsidRPr="0046186A" w:rsidTr="00D16DA3">
        <w:trPr>
          <w:trHeight w:val="316"/>
        </w:trPr>
        <w:tc>
          <w:tcPr>
            <w:tcW w:w="4787" w:type="dxa"/>
          </w:tcPr>
          <w:p w:rsidR="00A06865" w:rsidRPr="0046186A" w:rsidRDefault="00A06865" w:rsidP="00D16DA3">
            <w:pPr>
              <w:spacing w:line="270" w:lineRule="exact"/>
              <w:ind w:left="10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Защита</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Отечества</w:t>
            </w:r>
          </w:p>
        </w:tc>
        <w:tc>
          <w:tcPr>
            <w:tcW w:w="4797" w:type="dxa"/>
          </w:tcPr>
          <w:p w:rsidR="00A06865" w:rsidRPr="0046186A" w:rsidRDefault="00A06865" w:rsidP="00D16DA3">
            <w:pPr>
              <w:spacing w:line="270" w:lineRule="exact"/>
              <w:ind w:left="10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Слава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власть.</w:t>
            </w:r>
          </w:p>
        </w:tc>
      </w:tr>
      <w:tr w:rsidR="00A06865" w:rsidRPr="0046186A" w:rsidTr="00D16DA3">
        <w:trPr>
          <w:trHeight w:val="318"/>
        </w:trPr>
        <w:tc>
          <w:tcPr>
            <w:tcW w:w="9584" w:type="dxa"/>
            <w:gridSpan w:val="2"/>
          </w:tcPr>
          <w:p w:rsidR="00A06865" w:rsidRPr="0046186A" w:rsidRDefault="00A06865" w:rsidP="00D16DA3">
            <w:pPr>
              <w:spacing w:line="275" w:lineRule="exact"/>
              <w:ind w:left="3511" w:right="3506"/>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Тактика</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b/>
                <w:sz w:val="24"/>
                <w:szCs w:val="24"/>
              </w:rPr>
              <w:t>ведения</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b/>
                <w:sz w:val="24"/>
                <w:szCs w:val="24"/>
              </w:rPr>
              <w:t>боя.</w:t>
            </w:r>
          </w:p>
        </w:tc>
      </w:tr>
      <w:tr w:rsidR="00A06865" w:rsidRPr="0046186A" w:rsidTr="00D16DA3">
        <w:trPr>
          <w:trHeight w:val="633"/>
        </w:trPr>
        <w:tc>
          <w:tcPr>
            <w:tcW w:w="4787" w:type="dxa"/>
          </w:tcPr>
          <w:p w:rsidR="00A06865" w:rsidRPr="0046186A" w:rsidRDefault="00A06865" w:rsidP="00D16DA3">
            <w:pPr>
              <w:spacing w:line="271" w:lineRule="exact"/>
              <w:ind w:left="10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Поддерживает</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дух</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войска.</w:t>
            </w:r>
          </w:p>
        </w:tc>
        <w:tc>
          <w:tcPr>
            <w:tcW w:w="4797" w:type="dxa"/>
          </w:tcPr>
          <w:p w:rsidR="00A06865" w:rsidRPr="0046186A" w:rsidRDefault="00A06865" w:rsidP="00D16DA3">
            <w:pPr>
              <w:spacing w:line="271" w:lineRule="exact"/>
              <w:ind w:left="10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Властными</w:t>
            </w:r>
            <w:r w:rsidRPr="0046186A">
              <w:rPr>
                <w:rFonts w:ascii="Times New Roman" w:eastAsia="Times New Roman" w:hAnsi="Times New Roman" w:cs="Times New Roman"/>
                <w:spacing w:val="10"/>
                <w:sz w:val="24"/>
                <w:szCs w:val="24"/>
                <w:lang w:val="ru-RU"/>
              </w:rPr>
              <w:t xml:space="preserve"> </w:t>
            </w:r>
            <w:r w:rsidRPr="0046186A">
              <w:rPr>
                <w:rFonts w:ascii="Times New Roman" w:eastAsia="Times New Roman" w:hAnsi="Times New Roman" w:cs="Times New Roman"/>
                <w:sz w:val="24"/>
                <w:szCs w:val="24"/>
                <w:lang w:val="ru-RU"/>
              </w:rPr>
              <w:t>приказами</w:t>
            </w:r>
            <w:r w:rsidRPr="0046186A">
              <w:rPr>
                <w:rFonts w:ascii="Times New Roman" w:eastAsia="Times New Roman" w:hAnsi="Times New Roman" w:cs="Times New Roman"/>
                <w:spacing w:val="11"/>
                <w:sz w:val="24"/>
                <w:szCs w:val="24"/>
                <w:lang w:val="ru-RU"/>
              </w:rPr>
              <w:t xml:space="preserve"> </w:t>
            </w:r>
            <w:r w:rsidRPr="0046186A">
              <w:rPr>
                <w:rFonts w:ascii="Times New Roman" w:eastAsia="Times New Roman" w:hAnsi="Times New Roman" w:cs="Times New Roman"/>
                <w:sz w:val="24"/>
                <w:szCs w:val="24"/>
                <w:lang w:val="ru-RU"/>
              </w:rPr>
              <w:t>пытается</w:t>
            </w:r>
            <w:r w:rsidRPr="0046186A">
              <w:rPr>
                <w:rFonts w:ascii="Times New Roman" w:eastAsia="Times New Roman" w:hAnsi="Times New Roman" w:cs="Times New Roman"/>
                <w:spacing w:val="10"/>
                <w:sz w:val="24"/>
                <w:szCs w:val="24"/>
                <w:lang w:val="ru-RU"/>
              </w:rPr>
              <w:t xml:space="preserve"> </w:t>
            </w:r>
            <w:r w:rsidRPr="0046186A">
              <w:rPr>
                <w:rFonts w:ascii="Times New Roman" w:eastAsia="Times New Roman" w:hAnsi="Times New Roman" w:cs="Times New Roman"/>
                <w:sz w:val="24"/>
                <w:szCs w:val="24"/>
                <w:lang w:val="ru-RU"/>
              </w:rPr>
              <w:t>руководить</w:t>
            </w:r>
          </w:p>
          <w:p w:rsidR="00A06865" w:rsidRPr="0046186A" w:rsidRDefault="00A06865" w:rsidP="00D16DA3">
            <w:pPr>
              <w:spacing w:before="41"/>
              <w:ind w:left="10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сражением.</w:t>
            </w:r>
          </w:p>
        </w:tc>
      </w:tr>
      <w:tr w:rsidR="00A06865" w:rsidRPr="0046186A" w:rsidTr="00D16DA3">
        <w:trPr>
          <w:trHeight w:val="318"/>
        </w:trPr>
        <w:tc>
          <w:tcPr>
            <w:tcW w:w="9584" w:type="dxa"/>
            <w:gridSpan w:val="2"/>
          </w:tcPr>
          <w:p w:rsidR="00A06865" w:rsidRPr="0046186A" w:rsidRDefault="00A06865" w:rsidP="00D16DA3">
            <w:pPr>
              <w:spacing w:line="275" w:lineRule="exact"/>
              <w:ind w:left="3511" w:right="3508"/>
              <w:jc w:val="center"/>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Отношение</w:t>
            </w:r>
            <w:r w:rsidRPr="0046186A">
              <w:rPr>
                <w:rFonts w:ascii="Times New Roman" w:eastAsia="Times New Roman" w:hAnsi="Times New Roman" w:cs="Times New Roman"/>
                <w:b/>
                <w:spacing w:val="-3"/>
                <w:sz w:val="24"/>
                <w:szCs w:val="24"/>
              </w:rPr>
              <w:t xml:space="preserve"> </w:t>
            </w:r>
            <w:r w:rsidRPr="0046186A">
              <w:rPr>
                <w:rFonts w:ascii="Times New Roman" w:eastAsia="Times New Roman" w:hAnsi="Times New Roman" w:cs="Times New Roman"/>
                <w:b/>
                <w:sz w:val="24"/>
                <w:szCs w:val="24"/>
              </w:rPr>
              <w:t>автора</w:t>
            </w:r>
          </w:p>
        </w:tc>
      </w:tr>
      <w:tr w:rsidR="00A06865" w:rsidRPr="0046186A" w:rsidTr="00D16DA3">
        <w:trPr>
          <w:trHeight w:val="633"/>
        </w:trPr>
        <w:tc>
          <w:tcPr>
            <w:tcW w:w="4787" w:type="dxa"/>
          </w:tcPr>
          <w:p w:rsidR="00A06865" w:rsidRPr="0046186A" w:rsidRDefault="00A06865" w:rsidP="00D16DA3">
            <w:pPr>
              <w:tabs>
                <w:tab w:val="left" w:pos="1726"/>
                <w:tab w:val="left" w:pos="3544"/>
              </w:tabs>
              <w:spacing w:line="270" w:lineRule="exact"/>
              <w:ind w:left="10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lastRenderedPageBreak/>
              <w:t>«Народный</w:t>
            </w:r>
            <w:r w:rsidRPr="0046186A">
              <w:rPr>
                <w:rFonts w:ascii="Times New Roman" w:eastAsia="Times New Roman" w:hAnsi="Times New Roman" w:cs="Times New Roman"/>
                <w:sz w:val="24"/>
                <w:szCs w:val="24"/>
              </w:rPr>
              <w:tab/>
              <w:t>полководец»,</w:t>
            </w:r>
            <w:r w:rsidRPr="0046186A">
              <w:rPr>
                <w:rFonts w:ascii="Times New Roman" w:eastAsia="Times New Roman" w:hAnsi="Times New Roman" w:cs="Times New Roman"/>
                <w:sz w:val="24"/>
                <w:szCs w:val="24"/>
              </w:rPr>
              <w:tab/>
              <w:t>«спаситель</w:t>
            </w:r>
          </w:p>
          <w:p w:rsidR="00A06865" w:rsidRPr="0046186A" w:rsidRDefault="00A06865" w:rsidP="00D16DA3">
            <w:pPr>
              <w:spacing w:before="41"/>
              <w:ind w:left="10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отечества».</w:t>
            </w:r>
          </w:p>
        </w:tc>
        <w:tc>
          <w:tcPr>
            <w:tcW w:w="4797" w:type="dxa"/>
          </w:tcPr>
          <w:p w:rsidR="00A06865" w:rsidRPr="0046186A" w:rsidRDefault="00A06865" w:rsidP="00D16DA3">
            <w:pPr>
              <w:tabs>
                <w:tab w:val="left" w:pos="2635"/>
              </w:tabs>
              <w:spacing w:line="270" w:lineRule="exact"/>
              <w:ind w:left="107"/>
              <w:rPr>
                <w:rFonts w:ascii="Times New Roman" w:eastAsia="Times New Roman" w:hAnsi="Times New Roman" w:cs="Times New Roman"/>
                <w:sz w:val="24"/>
                <w:szCs w:val="24"/>
                <w:lang w:val="ru-RU"/>
              </w:rPr>
            </w:pPr>
            <w:r w:rsidRPr="0046186A">
              <w:rPr>
                <w:rFonts w:ascii="Times New Roman" w:eastAsia="Times New Roman" w:hAnsi="Times New Roman" w:cs="Times New Roman"/>
                <w:sz w:val="24"/>
                <w:szCs w:val="24"/>
                <w:lang w:val="ru-RU"/>
              </w:rPr>
              <w:t xml:space="preserve">Человек,  </w:t>
            </w:r>
            <w:r w:rsidRPr="0046186A">
              <w:rPr>
                <w:rFonts w:ascii="Times New Roman" w:eastAsia="Times New Roman" w:hAnsi="Times New Roman" w:cs="Times New Roman"/>
                <w:spacing w:val="16"/>
                <w:sz w:val="24"/>
                <w:szCs w:val="24"/>
                <w:lang w:val="ru-RU"/>
              </w:rPr>
              <w:t xml:space="preserve"> </w:t>
            </w:r>
            <w:r w:rsidRPr="0046186A">
              <w:rPr>
                <w:rFonts w:ascii="Times New Roman" w:eastAsia="Times New Roman" w:hAnsi="Times New Roman" w:cs="Times New Roman"/>
                <w:sz w:val="24"/>
                <w:szCs w:val="24"/>
                <w:lang w:val="ru-RU"/>
              </w:rPr>
              <w:t xml:space="preserve">у  </w:t>
            </w:r>
            <w:r w:rsidRPr="0046186A">
              <w:rPr>
                <w:rFonts w:ascii="Times New Roman" w:eastAsia="Times New Roman" w:hAnsi="Times New Roman" w:cs="Times New Roman"/>
                <w:spacing w:val="8"/>
                <w:sz w:val="24"/>
                <w:szCs w:val="24"/>
                <w:lang w:val="ru-RU"/>
              </w:rPr>
              <w:t xml:space="preserve"> </w:t>
            </w:r>
            <w:r w:rsidRPr="0046186A">
              <w:rPr>
                <w:rFonts w:ascii="Times New Roman" w:eastAsia="Times New Roman" w:hAnsi="Times New Roman" w:cs="Times New Roman"/>
                <w:sz w:val="24"/>
                <w:szCs w:val="24"/>
                <w:lang w:val="ru-RU"/>
              </w:rPr>
              <w:t>которого</w:t>
            </w:r>
            <w:r w:rsidRPr="0046186A">
              <w:rPr>
                <w:rFonts w:ascii="Times New Roman" w:eastAsia="Times New Roman" w:hAnsi="Times New Roman" w:cs="Times New Roman"/>
                <w:sz w:val="24"/>
                <w:szCs w:val="24"/>
                <w:lang w:val="ru-RU"/>
              </w:rPr>
              <w:tab/>
              <w:t>«помрачены</w:t>
            </w:r>
            <w:r w:rsidRPr="0046186A">
              <w:rPr>
                <w:rFonts w:ascii="Times New Roman" w:eastAsia="Times New Roman" w:hAnsi="Times New Roman" w:cs="Times New Roman"/>
                <w:spacing w:val="73"/>
                <w:sz w:val="24"/>
                <w:szCs w:val="24"/>
                <w:lang w:val="ru-RU"/>
              </w:rPr>
              <w:t xml:space="preserve"> </w:t>
            </w:r>
            <w:r w:rsidRPr="0046186A">
              <w:rPr>
                <w:rFonts w:ascii="Times New Roman" w:eastAsia="Times New Roman" w:hAnsi="Times New Roman" w:cs="Times New Roman"/>
                <w:sz w:val="24"/>
                <w:szCs w:val="24"/>
                <w:lang w:val="ru-RU"/>
              </w:rPr>
              <w:t xml:space="preserve">ум  </w:t>
            </w:r>
            <w:r w:rsidRPr="0046186A">
              <w:rPr>
                <w:rFonts w:ascii="Times New Roman" w:eastAsia="Times New Roman" w:hAnsi="Times New Roman" w:cs="Times New Roman"/>
                <w:spacing w:val="9"/>
                <w:sz w:val="24"/>
                <w:szCs w:val="24"/>
                <w:lang w:val="ru-RU"/>
              </w:rPr>
              <w:t xml:space="preserve"> </w:t>
            </w:r>
            <w:r w:rsidRPr="0046186A">
              <w:rPr>
                <w:rFonts w:ascii="Times New Roman" w:eastAsia="Times New Roman" w:hAnsi="Times New Roman" w:cs="Times New Roman"/>
                <w:sz w:val="24"/>
                <w:szCs w:val="24"/>
                <w:lang w:val="ru-RU"/>
              </w:rPr>
              <w:t>и</w:t>
            </w:r>
          </w:p>
          <w:p w:rsidR="00A06865" w:rsidRPr="0046186A" w:rsidRDefault="00A06865" w:rsidP="00D16DA3">
            <w:pPr>
              <w:spacing w:before="41"/>
              <w:ind w:left="107"/>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совесть»</w:t>
            </w:r>
          </w:p>
        </w:tc>
      </w:tr>
      <w:tr w:rsidR="00A06865" w:rsidRPr="0046186A" w:rsidTr="00D16DA3">
        <w:trPr>
          <w:trHeight w:val="318"/>
        </w:trPr>
        <w:tc>
          <w:tcPr>
            <w:tcW w:w="9584" w:type="dxa"/>
            <w:gridSpan w:val="2"/>
          </w:tcPr>
          <w:p w:rsidR="00A06865" w:rsidRPr="0046186A" w:rsidRDefault="00A06865" w:rsidP="00D16DA3">
            <w:pPr>
              <w:spacing w:before="1"/>
              <w:ind w:left="107"/>
              <w:rPr>
                <w:rFonts w:ascii="Times New Roman" w:eastAsia="Times New Roman" w:hAnsi="Times New Roman" w:cs="Times New Roman"/>
                <w:b/>
                <w:i/>
                <w:sz w:val="24"/>
                <w:szCs w:val="24"/>
                <w:lang w:val="ru-RU"/>
              </w:rPr>
            </w:pPr>
            <w:r w:rsidRPr="0046186A">
              <w:rPr>
                <w:rFonts w:ascii="Times New Roman" w:eastAsia="Times New Roman" w:hAnsi="Times New Roman" w:cs="Times New Roman"/>
                <w:b/>
                <w:sz w:val="24"/>
                <w:szCs w:val="24"/>
                <w:lang w:val="ru-RU"/>
              </w:rPr>
              <w:t>Вывод:</w:t>
            </w:r>
            <w:r w:rsidRPr="0046186A">
              <w:rPr>
                <w:rFonts w:ascii="Times New Roman" w:eastAsia="Times New Roman" w:hAnsi="Times New Roman" w:cs="Times New Roman"/>
                <w:b/>
                <w:spacing w:val="-3"/>
                <w:sz w:val="24"/>
                <w:szCs w:val="24"/>
                <w:lang w:val="ru-RU"/>
              </w:rPr>
              <w:t xml:space="preserve"> </w:t>
            </w:r>
            <w:r w:rsidRPr="0046186A">
              <w:rPr>
                <w:rFonts w:ascii="Times New Roman" w:eastAsia="Times New Roman" w:hAnsi="Times New Roman" w:cs="Times New Roman"/>
                <w:b/>
                <w:i/>
                <w:sz w:val="24"/>
                <w:szCs w:val="24"/>
                <w:lang w:val="ru-RU"/>
              </w:rPr>
              <w:t>«Нет</w:t>
            </w:r>
            <w:r w:rsidRPr="0046186A">
              <w:rPr>
                <w:rFonts w:ascii="Times New Roman" w:eastAsia="Times New Roman" w:hAnsi="Times New Roman" w:cs="Times New Roman"/>
                <w:b/>
                <w:i/>
                <w:spacing w:val="-3"/>
                <w:sz w:val="24"/>
                <w:szCs w:val="24"/>
                <w:lang w:val="ru-RU"/>
              </w:rPr>
              <w:t xml:space="preserve"> </w:t>
            </w:r>
            <w:r w:rsidRPr="0046186A">
              <w:rPr>
                <w:rFonts w:ascii="Times New Roman" w:eastAsia="Times New Roman" w:hAnsi="Times New Roman" w:cs="Times New Roman"/>
                <w:b/>
                <w:i/>
                <w:sz w:val="24"/>
                <w:szCs w:val="24"/>
                <w:lang w:val="ru-RU"/>
              </w:rPr>
              <w:t>величия</w:t>
            </w:r>
            <w:r w:rsidRPr="0046186A">
              <w:rPr>
                <w:rFonts w:ascii="Times New Roman" w:eastAsia="Times New Roman" w:hAnsi="Times New Roman" w:cs="Times New Roman"/>
                <w:b/>
                <w:i/>
                <w:spacing w:val="-4"/>
                <w:sz w:val="24"/>
                <w:szCs w:val="24"/>
                <w:lang w:val="ru-RU"/>
              </w:rPr>
              <w:t xml:space="preserve"> </w:t>
            </w:r>
            <w:r w:rsidRPr="0046186A">
              <w:rPr>
                <w:rFonts w:ascii="Times New Roman" w:eastAsia="Times New Roman" w:hAnsi="Times New Roman" w:cs="Times New Roman"/>
                <w:b/>
                <w:i/>
                <w:sz w:val="24"/>
                <w:szCs w:val="24"/>
                <w:lang w:val="ru-RU"/>
              </w:rPr>
              <w:t>там,</w:t>
            </w:r>
            <w:r w:rsidRPr="0046186A">
              <w:rPr>
                <w:rFonts w:ascii="Times New Roman" w:eastAsia="Times New Roman" w:hAnsi="Times New Roman" w:cs="Times New Roman"/>
                <w:b/>
                <w:i/>
                <w:spacing w:val="-2"/>
                <w:sz w:val="24"/>
                <w:szCs w:val="24"/>
                <w:lang w:val="ru-RU"/>
              </w:rPr>
              <w:t xml:space="preserve"> </w:t>
            </w:r>
            <w:r w:rsidRPr="0046186A">
              <w:rPr>
                <w:rFonts w:ascii="Times New Roman" w:eastAsia="Times New Roman" w:hAnsi="Times New Roman" w:cs="Times New Roman"/>
                <w:b/>
                <w:i/>
                <w:sz w:val="24"/>
                <w:szCs w:val="24"/>
                <w:lang w:val="ru-RU"/>
              </w:rPr>
              <w:t>где</w:t>
            </w:r>
            <w:r w:rsidRPr="0046186A">
              <w:rPr>
                <w:rFonts w:ascii="Times New Roman" w:eastAsia="Times New Roman" w:hAnsi="Times New Roman" w:cs="Times New Roman"/>
                <w:b/>
                <w:i/>
                <w:spacing w:val="-3"/>
                <w:sz w:val="24"/>
                <w:szCs w:val="24"/>
                <w:lang w:val="ru-RU"/>
              </w:rPr>
              <w:t xml:space="preserve"> </w:t>
            </w:r>
            <w:r w:rsidRPr="0046186A">
              <w:rPr>
                <w:rFonts w:ascii="Times New Roman" w:eastAsia="Times New Roman" w:hAnsi="Times New Roman" w:cs="Times New Roman"/>
                <w:b/>
                <w:i/>
                <w:sz w:val="24"/>
                <w:szCs w:val="24"/>
                <w:lang w:val="ru-RU"/>
              </w:rPr>
              <w:t>нет простоты,</w:t>
            </w:r>
            <w:r w:rsidRPr="0046186A">
              <w:rPr>
                <w:rFonts w:ascii="Times New Roman" w:eastAsia="Times New Roman" w:hAnsi="Times New Roman" w:cs="Times New Roman"/>
                <w:b/>
                <w:i/>
                <w:spacing w:val="-2"/>
                <w:sz w:val="24"/>
                <w:szCs w:val="24"/>
                <w:lang w:val="ru-RU"/>
              </w:rPr>
              <w:t xml:space="preserve"> </w:t>
            </w:r>
            <w:r w:rsidRPr="0046186A">
              <w:rPr>
                <w:rFonts w:ascii="Times New Roman" w:eastAsia="Times New Roman" w:hAnsi="Times New Roman" w:cs="Times New Roman"/>
                <w:b/>
                <w:i/>
                <w:sz w:val="24"/>
                <w:szCs w:val="24"/>
                <w:lang w:val="ru-RU"/>
              </w:rPr>
              <w:t>добра</w:t>
            </w:r>
            <w:r w:rsidRPr="0046186A">
              <w:rPr>
                <w:rFonts w:ascii="Times New Roman" w:eastAsia="Times New Roman" w:hAnsi="Times New Roman" w:cs="Times New Roman"/>
                <w:b/>
                <w:i/>
                <w:spacing w:val="-3"/>
                <w:sz w:val="24"/>
                <w:szCs w:val="24"/>
                <w:lang w:val="ru-RU"/>
              </w:rPr>
              <w:t xml:space="preserve"> </w:t>
            </w:r>
            <w:r w:rsidRPr="0046186A">
              <w:rPr>
                <w:rFonts w:ascii="Times New Roman" w:eastAsia="Times New Roman" w:hAnsi="Times New Roman" w:cs="Times New Roman"/>
                <w:b/>
                <w:i/>
                <w:sz w:val="24"/>
                <w:szCs w:val="24"/>
                <w:lang w:val="ru-RU"/>
              </w:rPr>
              <w:t>и</w:t>
            </w:r>
            <w:r w:rsidRPr="0046186A">
              <w:rPr>
                <w:rFonts w:ascii="Times New Roman" w:eastAsia="Times New Roman" w:hAnsi="Times New Roman" w:cs="Times New Roman"/>
                <w:b/>
                <w:i/>
                <w:spacing w:val="-2"/>
                <w:sz w:val="24"/>
                <w:szCs w:val="24"/>
                <w:lang w:val="ru-RU"/>
              </w:rPr>
              <w:t xml:space="preserve"> </w:t>
            </w:r>
            <w:r w:rsidRPr="0046186A">
              <w:rPr>
                <w:rFonts w:ascii="Times New Roman" w:eastAsia="Times New Roman" w:hAnsi="Times New Roman" w:cs="Times New Roman"/>
                <w:b/>
                <w:i/>
                <w:sz w:val="24"/>
                <w:szCs w:val="24"/>
                <w:lang w:val="ru-RU"/>
              </w:rPr>
              <w:t>правды»</w:t>
            </w:r>
          </w:p>
        </w:tc>
      </w:tr>
    </w:tbl>
    <w:p w:rsidR="00A06865" w:rsidRPr="0046186A" w:rsidRDefault="00A06865" w:rsidP="00A06865">
      <w:pPr>
        <w:widowControl w:val="0"/>
        <w:autoSpaceDE w:val="0"/>
        <w:autoSpaceDN w:val="0"/>
        <w:spacing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Перечень</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(образцы)</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раздаточного</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материала,</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используемого</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на</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занятии.</w:t>
      </w:r>
    </w:p>
    <w:p w:rsidR="00A06865" w:rsidRPr="0046186A" w:rsidRDefault="00A06865" w:rsidP="00A06865">
      <w:pPr>
        <w:widowControl w:val="0"/>
        <w:autoSpaceDE w:val="0"/>
        <w:autoSpaceDN w:val="0"/>
        <w:spacing w:before="35" w:after="0" w:line="240"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1.</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Текст</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романа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Л.Н.</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Толстого</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«Война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мир»</w:t>
      </w:r>
      <w:r w:rsidRPr="0046186A">
        <w:rPr>
          <w:rFonts w:ascii="Times New Roman" w:eastAsia="Times New Roman" w:hAnsi="Times New Roman" w:cs="Times New Roman"/>
          <w:spacing w:val="-7"/>
          <w:sz w:val="24"/>
          <w:szCs w:val="24"/>
        </w:rPr>
        <w:t xml:space="preserve"> </w:t>
      </w:r>
      <w:r w:rsidRPr="0046186A">
        <w:rPr>
          <w:rFonts w:ascii="Times New Roman" w:eastAsia="Times New Roman" w:hAnsi="Times New Roman" w:cs="Times New Roman"/>
          <w:sz w:val="24"/>
          <w:szCs w:val="24"/>
        </w:rPr>
        <w:t>3</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том.</w:t>
      </w:r>
    </w:p>
    <w:p w:rsidR="0046186A" w:rsidRPr="0046186A" w:rsidRDefault="0046186A" w:rsidP="0046186A">
      <w:pPr>
        <w:widowControl w:val="0"/>
        <w:autoSpaceDE w:val="0"/>
        <w:autoSpaceDN w:val="0"/>
        <w:spacing w:before="73" w:after="0" w:line="240"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1.</w:t>
      </w:r>
      <w:r w:rsidRPr="0046186A">
        <w:rPr>
          <w:rFonts w:ascii="Times New Roman" w:eastAsia="Times New Roman" w:hAnsi="Times New Roman" w:cs="Times New Roman"/>
          <w:b/>
          <w:spacing w:val="-2"/>
          <w:sz w:val="24"/>
          <w:szCs w:val="24"/>
        </w:rPr>
        <w:t xml:space="preserve"> </w:t>
      </w:r>
      <w:r w:rsidRPr="0046186A">
        <w:rPr>
          <w:rFonts w:ascii="Times New Roman" w:eastAsia="Times New Roman" w:hAnsi="Times New Roman" w:cs="Times New Roman"/>
          <w:b/>
          <w:sz w:val="24"/>
          <w:szCs w:val="24"/>
        </w:rPr>
        <w:t>Ответить</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b/>
          <w:sz w:val="24"/>
          <w:szCs w:val="24"/>
        </w:rPr>
        <w:t>устно</w:t>
      </w:r>
      <w:r w:rsidRPr="0046186A">
        <w:rPr>
          <w:rFonts w:ascii="Times New Roman" w:eastAsia="Times New Roman" w:hAnsi="Times New Roman" w:cs="Times New Roman"/>
          <w:b/>
          <w:spacing w:val="-2"/>
          <w:sz w:val="24"/>
          <w:szCs w:val="24"/>
        </w:rPr>
        <w:t xml:space="preserve"> </w:t>
      </w:r>
      <w:r w:rsidRPr="0046186A">
        <w:rPr>
          <w:rFonts w:ascii="Times New Roman" w:eastAsia="Times New Roman" w:hAnsi="Times New Roman" w:cs="Times New Roman"/>
          <w:b/>
          <w:sz w:val="24"/>
          <w:szCs w:val="24"/>
        </w:rPr>
        <w:t>на</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b/>
          <w:sz w:val="24"/>
          <w:szCs w:val="24"/>
        </w:rPr>
        <w:t>вопросы:</w:t>
      </w:r>
      <w:r w:rsidRPr="0046186A">
        <w:rPr>
          <w:rFonts w:ascii="Times New Roman" w:eastAsia="Times New Roman" w:hAnsi="Times New Roman" w:cs="Times New Roman"/>
          <w:sz w:val="24"/>
          <w:szCs w:val="24"/>
        </w:rPr>
        <w:t>Соответствуют</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ли</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реальным</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историческим</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личностям</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образы</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Кутузова</w:t>
      </w:r>
      <w:r w:rsidRPr="0046186A">
        <w:rPr>
          <w:rFonts w:ascii="Times New Roman" w:eastAsia="Times New Roman" w:hAnsi="Times New Roman" w:cs="Times New Roman"/>
          <w:spacing w:val="11"/>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Наполеона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романе?</w:t>
      </w:r>
    </w:p>
    <w:p w:rsidR="0046186A" w:rsidRPr="0046186A" w:rsidRDefault="0046186A" w:rsidP="00483F95">
      <w:pPr>
        <w:widowControl w:val="0"/>
        <w:numPr>
          <w:ilvl w:val="0"/>
          <w:numId w:val="15"/>
        </w:numPr>
        <w:tabs>
          <w:tab w:val="left" w:pos="964"/>
        </w:tabs>
        <w:autoSpaceDE w:val="0"/>
        <w:autoSpaceDN w:val="0"/>
        <w:spacing w:after="0" w:line="275" w:lineRule="exact"/>
        <w:ind w:left="963"/>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Покажите</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разницу</w:t>
      </w:r>
      <w:r w:rsidRPr="0046186A">
        <w:rPr>
          <w:rFonts w:ascii="Times New Roman" w:eastAsia="Times New Roman" w:hAnsi="Times New Roman" w:cs="Times New Roman"/>
          <w:spacing w:val="-8"/>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авторской</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оценке</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внешнего</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облика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Кутузова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Наполеона?</w:t>
      </w:r>
    </w:p>
    <w:p w:rsidR="0046186A" w:rsidRPr="0046186A" w:rsidRDefault="0046186A" w:rsidP="00483F95">
      <w:pPr>
        <w:widowControl w:val="0"/>
        <w:numPr>
          <w:ilvl w:val="0"/>
          <w:numId w:val="15"/>
        </w:numPr>
        <w:tabs>
          <w:tab w:val="left" w:pos="964"/>
        </w:tabs>
        <w:autoSpaceDE w:val="0"/>
        <w:autoSpaceDN w:val="0"/>
        <w:spacing w:before="40" w:after="0" w:line="240" w:lineRule="auto"/>
        <w:ind w:left="963"/>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Кому</w:t>
      </w:r>
      <w:r w:rsidRPr="0046186A">
        <w:rPr>
          <w:rFonts w:ascii="Times New Roman" w:eastAsia="Times New Roman" w:hAnsi="Times New Roman" w:cs="Times New Roman"/>
          <w:spacing w:val="-7"/>
          <w:sz w:val="24"/>
          <w:szCs w:val="24"/>
        </w:rPr>
        <w:t xml:space="preserve"> </w:t>
      </w:r>
      <w:r w:rsidRPr="0046186A">
        <w:rPr>
          <w:rFonts w:ascii="Times New Roman" w:eastAsia="Times New Roman" w:hAnsi="Times New Roman" w:cs="Times New Roman"/>
          <w:sz w:val="24"/>
          <w:szCs w:val="24"/>
        </w:rPr>
        <w:t>противопоставлены</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на</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кого</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похожи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романе</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эти</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герои?</w:t>
      </w:r>
    </w:p>
    <w:p w:rsidR="0046186A" w:rsidRPr="0046186A" w:rsidRDefault="0046186A" w:rsidP="00483F95">
      <w:pPr>
        <w:widowControl w:val="0"/>
        <w:numPr>
          <w:ilvl w:val="0"/>
          <w:numId w:val="15"/>
        </w:numPr>
        <w:tabs>
          <w:tab w:val="left" w:pos="1024"/>
        </w:tabs>
        <w:autoSpaceDE w:val="0"/>
        <w:autoSpaceDN w:val="0"/>
        <w:spacing w:before="44" w:after="0" w:line="240" w:lineRule="auto"/>
        <w:ind w:left="1023" w:hanging="344"/>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Почему</w:t>
      </w:r>
      <w:r w:rsidRPr="0046186A">
        <w:rPr>
          <w:rFonts w:ascii="Times New Roman" w:eastAsia="Times New Roman" w:hAnsi="Times New Roman" w:cs="Times New Roman"/>
          <w:spacing w:val="-7"/>
          <w:sz w:val="24"/>
          <w:szCs w:val="24"/>
        </w:rPr>
        <w:t xml:space="preserve"> </w:t>
      </w:r>
      <w:r w:rsidRPr="0046186A">
        <w:rPr>
          <w:rFonts w:ascii="Times New Roman" w:eastAsia="Times New Roman" w:hAnsi="Times New Roman" w:cs="Times New Roman"/>
          <w:sz w:val="24"/>
          <w:szCs w:val="24"/>
        </w:rPr>
        <w:t>Толстой</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отрицательно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относится</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к</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Наполеону</w:t>
      </w:r>
      <w:r w:rsidRPr="0046186A">
        <w:rPr>
          <w:rFonts w:ascii="Times New Roman" w:eastAsia="Times New Roman" w:hAnsi="Times New Roman" w:cs="Times New Roman"/>
          <w:spacing w:val="-10"/>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любовью</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к</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Кутузову?</w:t>
      </w:r>
    </w:p>
    <w:p w:rsidR="0046186A" w:rsidRPr="0046186A" w:rsidRDefault="0046186A" w:rsidP="00483F95">
      <w:pPr>
        <w:widowControl w:val="0"/>
        <w:numPr>
          <w:ilvl w:val="0"/>
          <w:numId w:val="15"/>
        </w:numPr>
        <w:tabs>
          <w:tab w:val="left" w:pos="964"/>
        </w:tabs>
        <w:autoSpaceDE w:val="0"/>
        <w:autoSpaceDN w:val="0"/>
        <w:spacing w:before="41" w:after="0" w:line="240" w:lineRule="auto"/>
        <w:ind w:left="963"/>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Претендует</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ли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Кутузов</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роль</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героя</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истории?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Наполеон?</w:t>
      </w:r>
    </w:p>
    <w:p w:rsidR="0046186A" w:rsidRPr="0046186A" w:rsidRDefault="0046186A" w:rsidP="0046186A">
      <w:pPr>
        <w:widowControl w:val="0"/>
        <w:autoSpaceDE w:val="0"/>
        <w:autoSpaceDN w:val="0"/>
        <w:spacing w:before="45"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Задания</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студентам</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для</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самостоятельной</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аудиторной</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работы.</w:t>
      </w:r>
    </w:p>
    <w:p w:rsidR="0046186A" w:rsidRPr="0046186A" w:rsidRDefault="0046186A" w:rsidP="0046186A">
      <w:pPr>
        <w:widowControl w:val="0"/>
        <w:autoSpaceDE w:val="0"/>
        <w:autoSpaceDN w:val="0"/>
        <w:spacing w:before="41" w:after="0" w:line="240" w:lineRule="auto"/>
        <w:ind w:left="680"/>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1.</w:t>
      </w:r>
      <w:r w:rsidRPr="0046186A">
        <w:rPr>
          <w:rFonts w:ascii="Times New Roman" w:eastAsia="Times New Roman" w:hAnsi="Times New Roman" w:cs="Times New Roman"/>
          <w:b/>
          <w:spacing w:val="-2"/>
          <w:sz w:val="24"/>
          <w:szCs w:val="24"/>
        </w:rPr>
        <w:t xml:space="preserve"> </w:t>
      </w:r>
      <w:r w:rsidRPr="0046186A">
        <w:rPr>
          <w:rFonts w:ascii="Times New Roman" w:eastAsia="Times New Roman" w:hAnsi="Times New Roman" w:cs="Times New Roman"/>
          <w:b/>
          <w:sz w:val="24"/>
          <w:szCs w:val="24"/>
        </w:rPr>
        <w:t>Составить</w:t>
      </w:r>
      <w:r w:rsidRPr="0046186A">
        <w:rPr>
          <w:rFonts w:ascii="Times New Roman" w:eastAsia="Times New Roman" w:hAnsi="Times New Roman" w:cs="Times New Roman"/>
          <w:b/>
          <w:spacing w:val="-3"/>
          <w:sz w:val="24"/>
          <w:szCs w:val="24"/>
        </w:rPr>
        <w:t xml:space="preserve"> </w:t>
      </w:r>
      <w:r w:rsidRPr="0046186A">
        <w:rPr>
          <w:rFonts w:ascii="Times New Roman" w:eastAsia="Times New Roman" w:hAnsi="Times New Roman" w:cs="Times New Roman"/>
          <w:b/>
          <w:sz w:val="24"/>
          <w:szCs w:val="24"/>
        </w:rPr>
        <w:t>отчет</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b/>
          <w:sz w:val="24"/>
          <w:szCs w:val="24"/>
        </w:rPr>
        <w:t>о</w:t>
      </w:r>
      <w:r w:rsidRPr="0046186A">
        <w:rPr>
          <w:rFonts w:ascii="Times New Roman" w:eastAsia="Times New Roman" w:hAnsi="Times New Roman" w:cs="Times New Roman"/>
          <w:b/>
          <w:spacing w:val="-2"/>
          <w:sz w:val="24"/>
          <w:szCs w:val="24"/>
        </w:rPr>
        <w:t xml:space="preserve"> </w:t>
      </w:r>
      <w:r w:rsidRPr="0046186A">
        <w:rPr>
          <w:rFonts w:ascii="Times New Roman" w:eastAsia="Times New Roman" w:hAnsi="Times New Roman" w:cs="Times New Roman"/>
          <w:b/>
          <w:sz w:val="24"/>
          <w:szCs w:val="24"/>
        </w:rPr>
        <w:t>заявленной</w:t>
      </w:r>
      <w:r w:rsidRPr="0046186A">
        <w:rPr>
          <w:rFonts w:ascii="Times New Roman" w:eastAsia="Times New Roman" w:hAnsi="Times New Roman" w:cs="Times New Roman"/>
          <w:b/>
          <w:spacing w:val="-2"/>
          <w:sz w:val="24"/>
          <w:szCs w:val="24"/>
        </w:rPr>
        <w:t xml:space="preserve"> </w:t>
      </w:r>
      <w:r w:rsidRPr="0046186A">
        <w:rPr>
          <w:rFonts w:ascii="Times New Roman" w:eastAsia="Times New Roman" w:hAnsi="Times New Roman" w:cs="Times New Roman"/>
          <w:b/>
          <w:sz w:val="24"/>
          <w:szCs w:val="24"/>
        </w:rPr>
        <w:t>в</w:t>
      </w:r>
      <w:r w:rsidRPr="0046186A">
        <w:rPr>
          <w:rFonts w:ascii="Times New Roman" w:eastAsia="Times New Roman" w:hAnsi="Times New Roman" w:cs="Times New Roman"/>
          <w:b/>
          <w:spacing w:val="-3"/>
          <w:sz w:val="24"/>
          <w:szCs w:val="24"/>
        </w:rPr>
        <w:t xml:space="preserve"> </w:t>
      </w:r>
      <w:r w:rsidRPr="0046186A">
        <w:rPr>
          <w:rFonts w:ascii="Times New Roman" w:eastAsia="Times New Roman" w:hAnsi="Times New Roman" w:cs="Times New Roman"/>
          <w:b/>
          <w:sz w:val="24"/>
          <w:szCs w:val="24"/>
        </w:rPr>
        <w:t>задании</w:t>
      </w:r>
      <w:r w:rsidRPr="0046186A">
        <w:rPr>
          <w:rFonts w:ascii="Times New Roman" w:eastAsia="Times New Roman" w:hAnsi="Times New Roman" w:cs="Times New Roman"/>
          <w:b/>
          <w:spacing w:val="-4"/>
          <w:sz w:val="24"/>
          <w:szCs w:val="24"/>
        </w:rPr>
        <w:t xml:space="preserve"> </w:t>
      </w:r>
      <w:r w:rsidRPr="0046186A">
        <w:rPr>
          <w:rFonts w:ascii="Times New Roman" w:eastAsia="Times New Roman" w:hAnsi="Times New Roman" w:cs="Times New Roman"/>
          <w:b/>
          <w:sz w:val="24"/>
          <w:szCs w:val="24"/>
        </w:rPr>
        <w:t>проблеме.</w:t>
      </w:r>
    </w:p>
    <w:p w:rsidR="0046186A" w:rsidRPr="0046186A" w:rsidRDefault="0046186A" w:rsidP="0046186A">
      <w:pPr>
        <w:widowControl w:val="0"/>
        <w:autoSpaceDE w:val="0"/>
        <w:autoSpaceDN w:val="0"/>
        <w:spacing w:before="38" w:after="0"/>
        <w:ind w:left="68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Проанализируйте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поведение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Кутузова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поведение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Наполеона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ходе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военных</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событий.</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Объясните,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почему</w:t>
      </w:r>
      <w:r w:rsidRPr="0046186A">
        <w:rPr>
          <w:rFonts w:ascii="Times New Roman" w:eastAsia="Times New Roman" w:hAnsi="Times New Roman" w:cs="Times New Roman"/>
          <w:spacing w:val="-6"/>
          <w:sz w:val="24"/>
          <w:szCs w:val="24"/>
        </w:rPr>
        <w:t xml:space="preserve"> </w:t>
      </w:r>
      <w:r w:rsidRPr="0046186A">
        <w:rPr>
          <w:rFonts w:ascii="Times New Roman" w:eastAsia="Times New Roman" w:hAnsi="Times New Roman" w:cs="Times New Roman"/>
          <w:sz w:val="24"/>
          <w:szCs w:val="24"/>
        </w:rPr>
        <w:t>Кутузова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можно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назвать слугой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народа,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а</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Наполеона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вождем</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толпы.</w:t>
      </w:r>
    </w:p>
    <w:p w:rsidR="0046186A" w:rsidRPr="0046186A" w:rsidRDefault="0046186A" w:rsidP="0046186A">
      <w:pPr>
        <w:widowControl w:val="0"/>
        <w:autoSpaceDE w:val="0"/>
        <w:autoSpaceDN w:val="0"/>
        <w:spacing w:before="4"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Контрольные</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вопросы,</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тесты,</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задания</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по</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теме</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занятия</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для</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самоконтроля.</w:t>
      </w:r>
    </w:p>
    <w:p w:rsidR="0046186A" w:rsidRPr="0046186A" w:rsidRDefault="0046186A" w:rsidP="0046186A">
      <w:pPr>
        <w:widowControl w:val="0"/>
        <w:autoSpaceDE w:val="0"/>
        <w:autoSpaceDN w:val="0"/>
        <w:spacing w:before="36" w:after="0" w:line="278"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Составление</w:t>
      </w:r>
      <w:r w:rsidRPr="0046186A">
        <w:rPr>
          <w:rFonts w:ascii="Times New Roman" w:eastAsia="Times New Roman" w:hAnsi="Times New Roman" w:cs="Times New Roman"/>
          <w:spacing w:val="31"/>
          <w:sz w:val="24"/>
          <w:szCs w:val="24"/>
        </w:rPr>
        <w:t xml:space="preserve"> </w:t>
      </w:r>
      <w:r w:rsidRPr="0046186A">
        <w:rPr>
          <w:rFonts w:ascii="Times New Roman" w:eastAsia="Times New Roman" w:hAnsi="Times New Roman" w:cs="Times New Roman"/>
          <w:sz w:val="24"/>
          <w:szCs w:val="24"/>
        </w:rPr>
        <w:t>синквейна</w:t>
      </w:r>
      <w:r w:rsidRPr="0046186A">
        <w:rPr>
          <w:rFonts w:ascii="Times New Roman" w:eastAsia="Times New Roman" w:hAnsi="Times New Roman" w:cs="Times New Roman"/>
          <w:spacing w:val="31"/>
          <w:sz w:val="24"/>
          <w:szCs w:val="24"/>
        </w:rPr>
        <w:t xml:space="preserve"> </w:t>
      </w:r>
      <w:r w:rsidRPr="0046186A">
        <w:rPr>
          <w:rFonts w:ascii="Times New Roman" w:eastAsia="Times New Roman" w:hAnsi="Times New Roman" w:cs="Times New Roman"/>
          <w:sz w:val="24"/>
          <w:szCs w:val="24"/>
        </w:rPr>
        <w:t>(опорные</w:t>
      </w:r>
      <w:r w:rsidRPr="0046186A">
        <w:rPr>
          <w:rFonts w:ascii="Times New Roman" w:eastAsia="Times New Roman" w:hAnsi="Times New Roman" w:cs="Times New Roman"/>
          <w:spacing w:val="31"/>
          <w:sz w:val="24"/>
          <w:szCs w:val="24"/>
        </w:rPr>
        <w:t xml:space="preserve"> </w:t>
      </w:r>
      <w:r w:rsidRPr="0046186A">
        <w:rPr>
          <w:rFonts w:ascii="Times New Roman" w:eastAsia="Times New Roman" w:hAnsi="Times New Roman" w:cs="Times New Roman"/>
          <w:sz w:val="24"/>
          <w:szCs w:val="24"/>
        </w:rPr>
        <w:t>слова:</w:t>
      </w:r>
      <w:r w:rsidRPr="0046186A">
        <w:rPr>
          <w:rFonts w:ascii="Times New Roman" w:eastAsia="Times New Roman" w:hAnsi="Times New Roman" w:cs="Times New Roman"/>
          <w:spacing w:val="33"/>
          <w:sz w:val="24"/>
          <w:szCs w:val="24"/>
        </w:rPr>
        <w:t xml:space="preserve"> </w:t>
      </w:r>
      <w:r w:rsidRPr="0046186A">
        <w:rPr>
          <w:rFonts w:ascii="Times New Roman" w:eastAsia="Times New Roman" w:hAnsi="Times New Roman" w:cs="Times New Roman"/>
          <w:sz w:val="24"/>
          <w:szCs w:val="24"/>
        </w:rPr>
        <w:t>Кутузов.</w:t>
      </w:r>
      <w:r w:rsidRPr="0046186A">
        <w:rPr>
          <w:rFonts w:ascii="Times New Roman" w:eastAsia="Times New Roman" w:hAnsi="Times New Roman" w:cs="Times New Roman"/>
          <w:spacing w:val="32"/>
          <w:sz w:val="24"/>
          <w:szCs w:val="24"/>
        </w:rPr>
        <w:t xml:space="preserve"> </w:t>
      </w:r>
      <w:r w:rsidRPr="0046186A">
        <w:rPr>
          <w:rFonts w:ascii="Times New Roman" w:eastAsia="Times New Roman" w:hAnsi="Times New Roman" w:cs="Times New Roman"/>
          <w:sz w:val="24"/>
          <w:szCs w:val="24"/>
        </w:rPr>
        <w:t>Наполеон,</w:t>
      </w:r>
      <w:r w:rsidRPr="0046186A">
        <w:rPr>
          <w:rFonts w:ascii="Times New Roman" w:eastAsia="Times New Roman" w:hAnsi="Times New Roman" w:cs="Times New Roman"/>
          <w:spacing w:val="32"/>
          <w:sz w:val="24"/>
          <w:szCs w:val="24"/>
        </w:rPr>
        <w:t xml:space="preserve"> </w:t>
      </w:r>
      <w:r w:rsidRPr="0046186A">
        <w:rPr>
          <w:rFonts w:ascii="Times New Roman" w:eastAsia="Times New Roman" w:hAnsi="Times New Roman" w:cs="Times New Roman"/>
          <w:sz w:val="24"/>
          <w:szCs w:val="24"/>
        </w:rPr>
        <w:t>Толстой,</w:t>
      </w:r>
      <w:r w:rsidRPr="0046186A">
        <w:rPr>
          <w:rFonts w:ascii="Times New Roman" w:eastAsia="Times New Roman" w:hAnsi="Times New Roman" w:cs="Times New Roman"/>
          <w:spacing w:val="32"/>
          <w:sz w:val="24"/>
          <w:szCs w:val="24"/>
        </w:rPr>
        <w:t xml:space="preserve"> </w:t>
      </w:r>
      <w:r w:rsidRPr="0046186A">
        <w:rPr>
          <w:rFonts w:ascii="Times New Roman" w:eastAsia="Times New Roman" w:hAnsi="Times New Roman" w:cs="Times New Roman"/>
          <w:sz w:val="24"/>
          <w:szCs w:val="24"/>
        </w:rPr>
        <w:t>Бородино,</w:t>
      </w:r>
      <w:r w:rsidRPr="0046186A">
        <w:rPr>
          <w:rFonts w:ascii="Times New Roman" w:eastAsia="Times New Roman" w:hAnsi="Times New Roman" w:cs="Times New Roman"/>
          <w:spacing w:val="30"/>
          <w:sz w:val="24"/>
          <w:szCs w:val="24"/>
        </w:rPr>
        <w:t xml:space="preserve"> </w:t>
      </w:r>
      <w:r w:rsidRPr="0046186A">
        <w:rPr>
          <w:rFonts w:ascii="Times New Roman" w:eastAsia="Times New Roman" w:hAnsi="Times New Roman" w:cs="Times New Roman"/>
          <w:sz w:val="24"/>
          <w:szCs w:val="24"/>
        </w:rPr>
        <w:t>народ,</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личность,</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«Война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и мир», личность).</w:t>
      </w:r>
    </w:p>
    <w:p w:rsidR="0046186A" w:rsidRPr="0046186A" w:rsidRDefault="0046186A" w:rsidP="0046186A">
      <w:pPr>
        <w:widowControl w:val="0"/>
        <w:autoSpaceDE w:val="0"/>
        <w:autoSpaceDN w:val="0"/>
        <w:spacing w:before="1"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Правила</w:t>
      </w:r>
      <w:r w:rsidRPr="0046186A">
        <w:rPr>
          <w:rFonts w:ascii="Times New Roman" w:eastAsia="Times New Roman" w:hAnsi="Times New Roman" w:cs="Times New Roman"/>
          <w:b/>
          <w:bCs/>
          <w:spacing w:val="-5"/>
          <w:sz w:val="24"/>
          <w:szCs w:val="24"/>
        </w:rPr>
        <w:t xml:space="preserve"> </w:t>
      </w:r>
      <w:r w:rsidRPr="0046186A">
        <w:rPr>
          <w:rFonts w:ascii="Times New Roman" w:eastAsia="Times New Roman" w:hAnsi="Times New Roman" w:cs="Times New Roman"/>
          <w:b/>
          <w:bCs/>
          <w:sz w:val="24"/>
          <w:szCs w:val="24"/>
        </w:rPr>
        <w:t>составления</w:t>
      </w:r>
      <w:r w:rsidRPr="0046186A">
        <w:rPr>
          <w:rFonts w:ascii="Times New Roman" w:eastAsia="Times New Roman" w:hAnsi="Times New Roman" w:cs="Times New Roman"/>
          <w:b/>
          <w:bCs/>
          <w:spacing w:val="-6"/>
          <w:sz w:val="24"/>
          <w:szCs w:val="24"/>
        </w:rPr>
        <w:t xml:space="preserve"> </w:t>
      </w:r>
      <w:r w:rsidRPr="0046186A">
        <w:rPr>
          <w:rFonts w:ascii="Times New Roman" w:eastAsia="Times New Roman" w:hAnsi="Times New Roman" w:cs="Times New Roman"/>
          <w:b/>
          <w:bCs/>
          <w:sz w:val="24"/>
          <w:szCs w:val="24"/>
        </w:rPr>
        <w:t>дидактического</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синквейна:</w:t>
      </w:r>
    </w:p>
    <w:p w:rsidR="0046186A" w:rsidRPr="0046186A" w:rsidRDefault="0046186A" w:rsidP="00483F95">
      <w:pPr>
        <w:widowControl w:val="0"/>
        <w:numPr>
          <w:ilvl w:val="0"/>
          <w:numId w:val="14"/>
        </w:numPr>
        <w:tabs>
          <w:tab w:val="left" w:pos="959"/>
        </w:tabs>
        <w:autoSpaceDE w:val="0"/>
        <w:autoSpaceDN w:val="0"/>
        <w:spacing w:before="36" w:after="0" w:line="240" w:lineRule="auto"/>
        <w:ind w:right="342"/>
        <w:jc w:val="both"/>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 xml:space="preserve">строчка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одно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ключевое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слово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название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стихотворения,</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заголовок,</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тема,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обычно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существительное, определяющее содержание (название предмета, произведения, имя героя 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т.д.);</w:t>
      </w:r>
    </w:p>
    <w:p w:rsidR="0046186A" w:rsidRPr="0046186A" w:rsidRDefault="0046186A" w:rsidP="00483F95">
      <w:pPr>
        <w:widowControl w:val="0"/>
        <w:numPr>
          <w:ilvl w:val="0"/>
          <w:numId w:val="14"/>
        </w:numPr>
        <w:tabs>
          <w:tab w:val="left" w:pos="863"/>
        </w:tabs>
        <w:autoSpaceDE w:val="0"/>
        <w:autoSpaceDN w:val="0"/>
        <w:spacing w:before="1" w:after="0" w:line="240" w:lineRule="auto"/>
        <w:ind w:right="343"/>
        <w:jc w:val="both"/>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 xml:space="preserve">строчка </w:t>
      </w:r>
      <w:r w:rsidRPr="0046186A">
        <w:rPr>
          <w:rFonts w:ascii="Times New Roman" w:eastAsia="Times New Roman" w:hAnsi="Times New Roman" w:cs="Times New Roman"/>
          <w:sz w:val="24"/>
          <w:szCs w:val="24"/>
        </w:rPr>
        <w:t>– два слова (прилагательные или причастия). Это описание признаков предмета или</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его</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свойства, раскрывающие</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тему</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синквейна,</w:t>
      </w:r>
    </w:p>
    <w:p w:rsidR="0046186A" w:rsidRPr="0046186A" w:rsidRDefault="0046186A" w:rsidP="0046186A">
      <w:pPr>
        <w:widowControl w:val="0"/>
        <w:autoSpaceDE w:val="0"/>
        <w:autoSpaceDN w:val="0"/>
        <w:spacing w:after="0" w:line="275" w:lineRule="exact"/>
        <w:ind w:left="680"/>
        <w:jc w:val="both"/>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слова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можно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соединять</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союзами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предлогами.</w:t>
      </w:r>
    </w:p>
    <w:p w:rsidR="0046186A" w:rsidRPr="0046186A" w:rsidRDefault="0046186A" w:rsidP="00483F95">
      <w:pPr>
        <w:widowControl w:val="0"/>
        <w:numPr>
          <w:ilvl w:val="0"/>
          <w:numId w:val="14"/>
        </w:numPr>
        <w:tabs>
          <w:tab w:val="left" w:pos="861"/>
        </w:tabs>
        <w:autoSpaceDE w:val="0"/>
        <w:autoSpaceDN w:val="0"/>
        <w:spacing w:before="43" w:after="0" w:line="240" w:lineRule="auto"/>
        <w:ind w:left="860" w:hanging="181"/>
        <w:jc w:val="both"/>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строчка</w:t>
      </w:r>
      <w:r w:rsidRPr="0046186A">
        <w:rPr>
          <w:rFonts w:ascii="Times New Roman" w:eastAsia="Times New Roman" w:hAnsi="Times New Roman" w:cs="Times New Roman"/>
          <w:b/>
          <w:spacing w:val="-3"/>
          <w:sz w:val="24"/>
          <w:szCs w:val="24"/>
        </w:rPr>
        <w:t xml:space="preserve">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три</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слова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(глаголы).</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Действия,</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относящиеся</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к</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теме.</w:t>
      </w:r>
    </w:p>
    <w:p w:rsidR="0046186A" w:rsidRPr="0046186A" w:rsidRDefault="0046186A" w:rsidP="00483F95">
      <w:pPr>
        <w:widowControl w:val="0"/>
        <w:numPr>
          <w:ilvl w:val="0"/>
          <w:numId w:val="14"/>
        </w:numPr>
        <w:tabs>
          <w:tab w:val="left" w:pos="914"/>
        </w:tabs>
        <w:autoSpaceDE w:val="0"/>
        <w:autoSpaceDN w:val="0"/>
        <w:spacing w:before="41" w:after="0" w:line="240" w:lineRule="auto"/>
        <w:ind w:right="345"/>
        <w:jc w:val="both"/>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строчка</w:t>
      </w:r>
      <w:r w:rsidRPr="0046186A">
        <w:rPr>
          <w:rFonts w:ascii="Times New Roman" w:eastAsia="Times New Roman" w:hAnsi="Times New Roman" w:cs="Times New Roman"/>
          <w:b/>
          <w:spacing w:val="-1"/>
          <w:sz w:val="24"/>
          <w:szCs w:val="24"/>
        </w:rPr>
        <w:t xml:space="preserve">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50"/>
          <w:sz w:val="24"/>
          <w:szCs w:val="24"/>
        </w:rPr>
        <w:t xml:space="preserve"> </w:t>
      </w:r>
      <w:r w:rsidRPr="0046186A">
        <w:rPr>
          <w:rFonts w:ascii="Times New Roman" w:eastAsia="Times New Roman" w:hAnsi="Times New Roman" w:cs="Times New Roman"/>
          <w:sz w:val="24"/>
          <w:szCs w:val="24"/>
        </w:rPr>
        <w:t>четыре</w:t>
      </w:r>
      <w:r w:rsidRPr="0046186A">
        <w:rPr>
          <w:rFonts w:ascii="Times New Roman" w:eastAsia="Times New Roman" w:hAnsi="Times New Roman" w:cs="Times New Roman"/>
          <w:spacing w:val="50"/>
          <w:sz w:val="24"/>
          <w:szCs w:val="24"/>
        </w:rPr>
        <w:t xml:space="preserve"> </w:t>
      </w:r>
      <w:r w:rsidRPr="0046186A">
        <w:rPr>
          <w:rFonts w:ascii="Times New Roman" w:eastAsia="Times New Roman" w:hAnsi="Times New Roman" w:cs="Times New Roman"/>
          <w:sz w:val="24"/>
          <w:szCs w:val="24"/>
        </w:rPr>
        <w:t>слова</w:t>
      </w:r>
      <w:r w:rsidRPr="0046186A">
        <w:rPr>
          <w:rFonts w:ascii="Times New Roman" w:eastAsia="Times New Roman" w:hAnsi="Times New Roman" w:cs="Times New Roman"/>
          <w:spacing w:val="50"/>
          <w:sz w:val="24"/>
          <w:szCs w:val="24"/>
        </w:rPr>
        <w:t xml:space="preserve">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51"/>
          <w:sz w:val="24"/>
          <w:szCs w:val="24"/>
        </w:rPr>
        <w:t xml:space="preserve"> </w:t>
      </w:r>
      <w:r w:rsidRPr="0046186A">
        <w:rPr>
          <w:rFonts w:ascii="Times New Roman" w:eastAsia="Times New Roman" w:hAnsi="Times New Roman" w:cs="Times New Roman"/>
          <w:sz w:val="24"/>
          <w:szCs w:val="24"/>
        </w:rPr>
        <w:t>предложение.</w:t>
      </w:r>
      <w:r w:rsidRPr="0046186A">
        <w:rPr>
          <w:rFonts w:ascii="Times New Roman" w:eastAsia="Times New Roman" w:hAnsi="Times New Roman" w:cs="Times New Roman"/>
          <w:spacing w:val="50"/>
          <w:sz w:val="24"/>
          <w:szCs w:val="24"/>
        </w:rPr>
        <w:t xml:space="preserve"> </w:t>
      </w:r>
      <w:r w:rsidRPr="0046186A">
        <w:rPr>
          <w:rFonts w:ascii="Times New Roman" w:eastAsia="Times New Roman" w:hAnsi="Times New Roman" w:cs="Times New Roman"/>
          <w:sz w:val="24"/>
          <w:szCs w:val="24"/>
        </w:rPr>
        <w:t>Фраза,</w:t>
      </w:r>
      <w:r w:rsidRPr="0046186A">
        <w:rPr>
          <w:rFonts w:ascii="Times New Roman" w:eastAsia="Times New Roman" w:hAnsi="Times New Roman" w:cs="Times New Roman"/>
          <w:spacing w:val="51"/>
          <w:sz w:val="24"/>
          <w:szCs w:val="24"/>
        </w:rPr>
        <w:t xml:space="preserve"> </w:t>
      </w:r>
      <w:r w:rsidRPr="0046186A">
        <w:rPr>
          <w:rFonts w:ascii="Times New Roman" w:eastAsia="Times New Roman" w:hAnsi="Times New Roman" w:cs="Times New Roman"/>
          <w:sz w:val="24"/>
          <w:szCs w:val="24"/>
        </w:rPr>
        <w:t>которая</w:t>
      </w:r>
      <w:r w:rsidRPr="0046186A">
        <w:rPr>
          <w:rFonts w:ascii="Times New Roman" w:eastAsia="Times New Roman" w:hAnsi="Times New Roman" w:cs="Times New Roman"/>
          <w:spacing w:val="50"/>
          <w:sz w:val="24"/>
          <w:szCs w:val="24"/>
        </w:rPr>
        <w:t xml:space="preserve"> </w:t>
      </w:r>
      <w:r w:rsidRPr="0046186A">
        <w:rPr>
          <w:rFonts w:ascii="Times New Roman" w:eastAsia="Times New Roman" w:hAnsi="Times New Roman" w:cs="Times New Roman"/>
          <w:sz w:val="24"/>
          <w:szCs w:val="24"/>
        </w:rPr>
        <w:t>показывает</w:t>
      </w:r>
      <w:r w:rsidRPr="0046186A">
        <w:rPr>
          <w:rFonts w:ascii="Times New Roman" w:eastAsia="Times New Roman" w:hAnsi="Times New Roman" w:cs="Times New Roman"/>
          <w:spacing w:val="52"/>
          <w:sz w:val="24"/>
          <w:szCs w:val="24"/>
        </w:rPr>
        <w:t xml:space="preserve"> </w:t>
      </w:r>
      <w:r w:rsidRPr="0046186A">
        <w:rPr>
          <w:rFonts w:ascii="Times New Roman" w:eastAsia="Times New Roman" w:hAnsi="Times New Roman" w:cs="Times New Roman"/>
          <w:sz w:val="24"/>
          <w:szCs w:val="24"/>
        </w:rPr>
        <w:t>отношение</w:t>
      </w:r>
      <w:r w:rsidRPr="0046186A">
        <w:rPr>
          <w:rFonts w:ascii="Times New Roman" w:eastAsia="Times New Roman" w:hAnsi="Times New Roman" w:cs="Times New Roman"/>
          <w:spacing w:val="49"/>
          <w:sz w:val="24"/>
          <w:szCs w:val="24"/>
        </w:rPr>
        <w:t xml:space="preserve"> </w:t>
      </w:r>
      <w:r w:rsidRPr="0046186A">
        <w:rPr>
          <w:rFonts w:ascii="Times New Roman" w:eastAsia="Times New Roman" w:hAnsi="Times New Roman" w:cs="Times New Roman"/>
          <w:sz w:val="24"/>
          <w:szCs w:val="24"/>
        </w:rPr>
        <w:t>автора</w:t>
      </w:r>
      <w:r w:rsidRPr="0046186A">
        <w:rPr>
          <w:rFonts w:ascii="Times New Roman" w:eastAsia="Times New Roman" w:hAnsi="Times New Roman" w:cs="Times New Roman"/>
          <w:spacing w:val="50"/>
          <w:sz w:val="24"/>
          <w:szCs w:val="24"/>
        </w:rPr>
        <w:t xml:space="preserve"> </w:t>
      </w:r>
      <w:r w:rsidRPr="0046186A">
        <w:rPr>
          <w:rFonts w:ascii="Times New Roman" w:eastAsia="Times New Roman" w:hAnsi="Times New Roman" w:cs="Times New Roman"/>
          <w:sz w:val="24"/>
          <w:szCs w:val="24"/>
        </w:rPr>
        <w:t>к</w:t>
      </w:r>
      <w:r w:rsidRPr="0046186A">
        <w:rPr>
          <w:rFonts w:ascii="Times New Roman" w:eastAsia="Times New Roman" w:hAnsi="Times New Roman" w:cs="Times New Roman"/>
          <w:spacing w:val="-58"/>
          <w:sz w:val="24"/>
          <w:szCs w:val="24"/>
        </w:rPr>
        <w:t xml:space="preserve"> </w:t>
      </w:r>
      <w:r w:rsidRPr="0046186A">
        <w:rPr>
          <w:rFonts w:ascii="Times New Roman" w:eastAsia="Times New Roman" w:hAnsi="Times New Roman" w:cs="Times New Roman"/>
          <w:sz w:val="24"/>
          <w:szCs w:val="24"/>
        </w:rPr>
        <w:t>теме.</w:t>
      </w:r>
    </w:p>
    <w:p w:rsidR="0046186A" w:rsidRPr="0046186A" w:rsidRDefault="0046186A" w:rsidP="00483F95">
      <w:pPr>
        <w:widowControl w:val="0"/>
        <w:numPr>
          <w:ilvl w:val="0"/>
          <w:numId w:val="14"/>
        </w:numPr>
        <w:tabs>
          <w:tab w:val="left" w:pos="921"/>
        </w:tabs>
        <w:autoSpaceDE w:val="0"/>
        <w:autoSpaceDN w:val="0"/>
        <w:spacing w:after="0" w:line="240" w:lineRule="auto"/>
        <w:ind w:right="340"/>
        <w:jc w:val="both"/>
        <w:rPr>
          <w:rFonts w:ascii="Times New Roman" w:eastAsia="Times New Roman" w:hAnsi="Times New Roman" w:cs="Times New Roman"/>
          <w:sz w:val="24"/>
          <w:szCs w:val="24"/>
        </w:rPr>
      </w:pPr>
      <w:r w:rsidRPr="0046186A">
        <w:rPr>
          <w:rFonts w:ascii="Times New Roman" w:eastAsia="Times New Roman" w:hAnsi="Times New Roman" w:cs="Times New Roman"/>
          <w:b/>
          <w:sz w:val="24"/>
          <w:szCs w:val="24"/>
        </w:rPr>
        <w:t xml:space="preserve">строчка </w:t>
      </w:r>
      <w:r w:rsidRPr="0046186A">
        <w:rPr>
          <w:rFonts w:ascii="Times New Roman" w:eastAsia="Times New Roman" w:hAnsi="Times New Roman" w:cs="Times New Roman"/>
          <w:sz w:val="24"/>
          <w:szCs w:val="24"/>
        </w:rPr>
        <w:t>–</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одно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слово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 xml:space="preserve">– </w:t>
      </w:r>
      <w:r w:rsidRPr="0046186A">
        <w:rPr>
          <w:rFonts w:ascii="Times New Roman" w:eastAsia="Times New Roman" w:hAnsi="Times New Roman" w:cs="Times New Roman"/>
          <w:i/>
          <w:sz w:val="24"/>
          <w:szCs w:val="24"/>
        </w:rPr>
        <w:t>слово-резюме</w:t>
      </w:r>
      <w:r w:rsidRPr="0046186A">
        <w:rPr>
          <w:rFonts w:ascii="Times New Roman" w:eastAsia="Times New Roman" w:hAnsi="Times New Roman" w:cs="Times New Roman"/>
          <w:b/>
          <w:sz w:val="24"/>
          <w:szCs w:val="24"/>
        </w:rPr>
        <w:t xml:space="preserve">, </w:t>
      </w:r>
      <w:r w:rsidRPr="0046186A">
        <w:rPr>
          <w:rFonts w:ascii="Times New Roman" w:eastAsia="Times New Roman" w:hAnsi="Times New Roman" w:cs="Times New Roman"/>
          <w:sz w:val="24"/>
          <w:szCs w:val="24"/>
        </w:rPr>
        <w:t>ассоциация,</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синоним,</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который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характеризует суть</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темы,</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философской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обобщение, выражает личное выражение 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эмоцию</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автора</w:t>
      </w:r>
      <w:r w:rsidRPr="0046186A">
        <w:rPr>
          <w:rFonts w:ascii="Times New Roman" w:eastAsia="Times New Roman" w:hAnsi="Times New Roman" w:cs="Times New Roman"/>
          <w:spacing w:val="60"/>
          <w:sz w:val="24"/>
          <w:szCs w:val="24"/>
        </w:rPr>
        <w:t xml:space="preserve"> </w:t>
      </w:r>
      <w:r w:rsidRPr="0046186A">
        <w:rPr>
          <w:rFonts w:ascii="Times New Roman" w:eastAsia="Times New Roman" w:hAnsi="Times New Roman" w:cs="Times New Roman"/>
          <w:sz w:val="24"/>
          <w:szCs w:val="24"/>
        </w:rPr>
        <w:t>к</w:t>
      </w:r>
      <w:r w:rsidRPr="0046186A">
        <w:rPr>
          <w:rFonts w:ascii="Times New Roman" w:eastAsia="Times New Roman" w:hAnsi="Times New Roman" w:cs="Times New Roman"/>
          <w:spacing w:val="60"/>
          <w:sz w:val="24"/>
          <w:szCs w:val="24"/>
        </w:rPr>
        <w:t xml:space="preserve"> </w:t>
      </w:r>
      <w:r w:rsidRPr="0046186A">
        <w:rPr>
          <w:rFonts w:ascii="Times New Roman" w:eastAsia="Times New Roman" w:hAnsi="Times New Roman" w:cs="Times New Roman"/>
          <w:sz w:val="24"/>
          <w:szCs w:val="24"/>
        </w:rPr>
        <w:t>теме в</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первой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строчке, обычно существительное.</w:t>
      </w:r>
    </w:p>
    <w:p w:rsidR="0046186A" w:rsidRPr="0046186A" w:rsidRDefault="0046186A" w:rsidP="0046186A">
      <w:pPr>
        <w:widowControl w:val="0"/>
        <w:autoSpaceDE w:val="0"/>
        <w:autoSpaceDN w:val="0"/>
        <w:spacing w:before="5" w:after="0"/>
        <w:ind w:left="680" w:right="3062"/>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Критерии оценки качества выполнения практического занятия.</w:t>
      </w:r>
      <w:r w:rsidRPr="0046186A">
        <w:rPr>
          <w:rFonts w:ascii="Times New Roman" w:eastAsia="Times New Roman" w:hAnsi="Times New Roman" w:cs="Times New Roman"/>
          <w:b/>
          <w:bCs/>
          <w:spacing w:val="-57"/>
          <w:sz w:val="24"/>
          <w:szCs w:val="24"/>
        </w:rPr>
        <w:t xml:space="preserve"> </w:t>
      </w:r>
      <w:r w:rsidRPr="0046186A">
        <w:rPr>
          <w:rFonts w:ascii="Times New Roman" w:eastAsia="Times New Roman" w:hAnsi="Times New Roman" w:cs="Times New Roman"/>
          <w:b/>
          <w:bCs/>
          <w:sz w:val="24"/>
          <w:szCs w:val="24"/>
        </w:rPr>
        <w:t>Критерии</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оценки синквейна</w:t>
      </w:r>
    </w:p>
    <w:p w:rsidR="0046186A" w:rsidRPr="0046186A" w:rsidRDefault="0046186A" w:rsidP="00483F95">
      <w:pPr>
        <w:widowControl w:val="0"/>
        <w:numPr>
          <w:ilvl w:val="0"/>
          <w:numId w:val="12"/>
        </w:numPr>
        <w:tabs>
          <w:tab w:val="left" w:pos="820"/>
        </w:tabs>
        <w:autoSpaceDE w:val="0"/>
        <w:autoSpaceDN w:val="0"/>
        <w:spacing w:after="0" w:line="270" w:lineRule="exact"/>
        <w:ind w:left="819" w:hanging="14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Соответствие</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тематике</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(тема</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урока,</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мероприятия</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синквейна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совпадают)</w:t>
      </w:r>
    </w:p>
    <w:p w:rsidR="0046186A" w:rsidRPr="0046186A" w:rsidRDefault="0046186A" w:rsidP="00483F95">
      <w:pPr>
        <w:widowControl w:val="0"/>
        <w:numPr>
          <w:ilvl w:val="0"/>
          <w:numId w:val="12"/>
        </w:numPr>
        <w:tabs>
          <w:tab w:val="left" w:pos="820"/>
        </w:tabs>
        <w:autoSpaceDE w:val="0"/>
        <w:autoSpaceDN w:val="0"/>
        <w:spacing w:before="43" w:after="0" w:line="240" w:lineRule="auto"/>
        <w:ind w:left="819" w:hanging="14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Содержание</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(нет</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фактических</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ошибок</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противоречий)</w:t>
      </w:r>
    </w:p>
    <w:p w:rsidR="0046186A" w:rsidRPr="0046186A" w:rsidRDefault="0046186A" w:rsidP="00483F95">
      <w:pPr>
        <w:widowControl w:val="0"/>
        <w:numPr>
          <w:ilvl w:val="0"/>
          <w:numId w:val="12"/>
        </w:numPr>
        <w:tabs>
          <w:tab w:val="left" w:pos="820"/>
        </w:tabs>
        <w:autoSpaceDE w:val="0"/>
        <w:autoSpaceDN w:val="0"/>
        <w:spacing w:before="41" w:after="0" w:line="240" w:lineRule="auto"/>
        <w:ind w:left="819" w:hanging="14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Грамотность</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(нет</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орфографических</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и</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пунктуационных</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ошибок)</w:t>
      </w:r>
    </w:p>
    <w:p w:rsidR="0046186A" w:rsidRPr="0046186A" w:rsidRDefault="0046186A" w:rsidP="00483F95">
      <w:pPr>
        <w:widowControl w:val="0"/>
        <w:numPr>
          <w:ilvl w:val="0"/>
          <w:numId w:val="12"/>
        </w:numPr>
        <w:tabs>
          <w:tab w:val="left" w:pos="820"/>
        </w:tabs>
        <w:autoSpaceDE w:val="0"/>
        <w:autoSpaceDN w:val="0"/>
        <w:spacing w:before="41" w:after="0" w:line="240" w:lineRule="auto"/>
        <w:ind w:left="819" w:hanging="14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Наличие</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афоризма</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синквейн</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включены</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цитата</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или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крылатое</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выражение)</w:t>
      </w:r>
    </w:p>
    <w:p w:rsidR="0046186A" w:rsidRPr="0046186A" w:rsidRDefault="0046186A" w:rsidP="00483F95">
      <w:pPr>
        <w:widowControl w:val="0"/>
        <w:numPr>
          <w:ilvl w:val="0"/>
          <w:numId w:val="12"/>
        </w:numPr>
        <w:tabs>
          <w:tab w:val="left" w:pos="820"/>
        </w:tabs>
        <w:autoSpaceDE w:val="0"/>
        <w:autoSpaceDN w:val="0"/>
        <w:spacing w:before="40" w:after="0" w:line="272" w:lineRule="exact"/>
        <w:ind w:left="819" w:right="386" w:hanging="14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Художественность</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образов</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(передача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настроения,</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состояния,</w:t>
      </w:r>
      <w:r w:rsidRPr="0046186A">
        <w:rPr>
          <w:rFonts w:ascii="Times New Roman" w:eastAsia="Times New Roman" w:hAnsi="Times New Roman" w:cs="Times New Roman"/>
          <w:spacing w:val="-7"/>
          <w:sz w:val="24"/>
          <w:szCs w:val="24"/>
        </w:rPr>
        <w:t xml:space="preserve"> </w:t>
      </w:r>
      <w:r w:rsidRPr="0046186A">
        <w:rPr>
          <w:rFonts w:ascii="Times New Roman" w:eastAsia="Times New Roman" w:hAnsi="Times New Roman" w:cs="Times New Roman"/>
          <w:sz w:val="24"/>
          <w:szCs w:val="24"/>
        </w:rPr>
        <w:t>характера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человека,</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животного,</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окружающей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среды)Оригинальность</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исполнения</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(общее</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впечатление</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о</w:t>
      </w:r>
      <w:r w:rsidRPr="0046186A">
        <w:rPr>
          <w:rFonts w:ascii="Times New Roman" w:eastAsia="Times New Roman" w:hAnsi="Times New Roman" w:cs="Times New Roman"/>
          <w:spacing w:val="-4"/>
          <w:sz w:val="24"/>
          <w:szCs w:val="24"/>
        </w:rPr>
        <w:t xml:space="preserve"> </w:t>
      </w:r>
      <w:r w:rsidRPr="0046186A">
        <w:rPr>
          <w:rFonts w:ascii="Times New Roman" w:eastAsia="Times New Roman" w:hAnsi="Times New Roman" w:cs="Times New Roman"/>
          <w:sz w:val="24"/>
          <w:szCs w:val="24"/>
        </w:rPr>
        <w:t>синквейне).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A06865" w:rsidRDefault="0046186A" w:rsidP="0046186A">
      <w:pPr>
        <w:spacing w:after="0" w:line="240" w:lineRule="auto"/>
        <w:ind w:left="360"/>
        <w:jc w:val="both"/>
        <w:rPr>
          <w:rFonts w:ascii="Times New Roman" w:eastAsia="Calibri" w:hAnsi="Times New Roman" w:cs="Times New Roman"/>
          <w:b/>
          <w:sz w:val="24"/>
          <w:szCs w:val="24"/>
        </w:rPr>
      </w:pPr>
      <w:r w:rsidRPr="00A06865">
        <w:rPr>
          <w:rFonts w:ascii="Times New Roman" w:eastAsia="Calibri" w:hAnsi="Times New Roman" w:cs="Times New Roman"/>
          <w:b/>
          <w:sz w:val="24"/>
          <w:szCs w:val="24"/>
        </w:rPr>
        <w:lastRenderedPageBreak/>
        <w:t xml:space="preserve">Практическая работа№ </w:t>
      </w:r>
      <w:r w:rsidR="00A06865">
        <w:rPr>
          <w:rFonts w:ascii="Times New Roman" w:eastAsia="Calibri" w:hAnsi="Times New Roman" w:cs="Times New Roman"/>
          <w:b/>
          <w:sz w:val="24"/>
          <w:szCs w:val="24"/>
        </w:rPr>
        <w:t>9</w:t>
      </w:r>
      <w:r w:rsidRPr="00A06865">
        <w:rPr>
          <w:rFonts w:ascii="Times New Roman" w:eastAsia="Calibri" w:hAnsi="Times New Roman" w:cs="Times New Roman"/>
          <w:b/>
          <w:sz w:val="24"/>
          <w:szCs w:val="24"/>
        </w:rPr>
        <w:t xml:space="preserve"> «Драматургия А.П.Чехова»</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bCs/>
          <w:sz w:val="24"/>
          <w:szCs w:val="24"/>
        </w:rPr>
        <w:t>Порядок выполнения работы: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 Повторить теоретические положения по теме.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 Ознакомиться с методикой выполнения работы.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3. Выполнить предложенные задания.</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4. Сделать выводы по результатам работы.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bCs/>
          <w:sz w:val="24"/>
          <w:szCs w:val="24"/>
        </w:rPr>
        <w:t>Теоретическая часть.</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К написанию драматургических произведений А. П. Чехов обращался на протяжении всей жизни — от первой незаконченной пьесы «Безотцовщина» (1878) до пьесы «Вишневый сад» (1903). Драматургическое наследие писателя составляет более 20 пьес. «Чайка» (1896), «Дядя Ваня» (1896), «Три сестры» (1900) и «Вишневый сад» открыли новую эпоху в русской и мировой драматургии. Чехов выступил в своих пьесах как реформатор классического театра. Хрестоматийно утверждение о том, что Чехов заложил основы «новой драмы», создал «театр философского настроения». Однако в начале века это положение не представлялось бесспорным. Современникам писателя его пьесы казались несценичными, лишенными действия, нарушающими традиции.</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Так, «собрат» Чехова по сцене Художественного театра М. Горький увидел в «Вишневом саде» перепевы старых мотивов: «Слушал пьесу Чехова — в чтении она не производит впечатления крупной вещи. Нового — ни слова. Все — настроения, идеи, — если можно говорить о них — лица, все это уже было в его пьесах. Конечно — красиво, и — разумеется — со сцены повеет на публику зеленой тоской. А — о чем тоска — не знаю».</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Вопреки таким прогнозам пьесы Чехова стали классикой отечественного театра и до сегодняшнего дня остаются одной из пленительных загадок.</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Принципы «новой драмы», созданной Чеховым-драматургом.</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В классической драматургии до Чехова преобладал театр действия. В основе конфликта, организующего пьесу, лежала обычно борьба характеров, столкновение героя с обстоятельствами. Чехов создал </w:t>
      </w:r>
      <w:r w:rsidRPr="0046186A">
        <w:rPr>
          <w:rFonts w:ascii="Times New Roman" w:eastAsia="Calibri" w:hAnsi="Times New Roman" w:cs="Times New Roman"/>
          <w:i/>
          <w:iCs/>
          <w:sz w:val="24"/>
          <w:szCs w:val="24"/>
        </w:rPr>
        <w:t>театр настроения.</w:t>
      </w:r>
      <w:r w:rsidRPr="0046186A">
        <w:rPr>
          <w:rFonts w:ascii="Times New Roman" w:eastAsia="Calibri" w:hAnsi="Times New Roman" w:cs="Times New Roman"/>
          <w:sz w:val="24"/>
          <w:szCs w:val="24"/>
        </w:rPr>
        <w:t> В его пьесах нет явных столкновений, нет противоборства сил. Внимание автора сосредоточено на внутреннем состоянии персонажей.</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Чехов осознавал необычность своих пьес. Так, работая над «Чайкой», он понимал, что пишет что-то «странное», что «страшно врет» против условий сцены. Он считал, что вышла комедия-повесть, написанная «вопреки всем правилам драматического искусства» (</w:t>
      </w:r>
      <w:r w:rsidRPr="0046186A">
        <w:rPr>
          <w:rFonts w:ascii="Times New Roman" w:eastAsia="Calibri" w:hAnsi="Times New Roman" w:cs="Times New Roman"/>
          <w:i/>
          <w:iCs/>
          <w:sz w:val="24"/>
          <w:szCs w:val="24"/>
        </w:rPr>
        <w:t>А. П. Чехов</w:t>
      </w:r>
      <w:r w:rsidRPr="0046186A">
        <w:rPr>
          <w:rFonts w:ascii="Times New Roman" w:eastAsia="Calibri" w:hAnsi="Times New Roman" w:cs="Times New Roman"/>
          <w:sz w:val="24"/>
          <w:szCs w:val="24"/>
        </w:rPr>
        <w:t>). Драматург не придавал решающего значения интриге, не строил действие на борьбе характеров, его интересовал внутренний мир персонажей.</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Точно понял авторский замысел «Чайки» А. Ф. Кони, едва ли не первым заметивший, что главное действующее лицо пьесы — «это сама жизнь... обыденная, всем доступная и почти никем не понимаемая в ее внутренней жесткой иронии».</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Л. Андреев воспринял новаторство Чехова-драматурга как создающего иллюзию потока жизни: «Взят кусок жизни такой, какова она есть, с ее медленным движением и потаптыванием на одном месте, когда люди успевают состариться, наплодить детей, умереть, а «действий» как будто никаких не совершить. Поступков много, а действий нет. Пьют, едят, разговаривают, ссорятся, сходятся и расходятся, являются участниками происшествий и сплошной копошащейся массой движутся куда-то вперед. И только тогда, когда увидишь, как все они ушли далеко вперед и как конец не похож на начало, — только </w:t>
      </w:r>
      <w:r w:rsidRPr="0046186A">
        <w:rPr>
          <w:rFonts w:ascii="Times New Roman" w:eastAsia="Calibri" w:hAnsi="Times New Roman" w:cs="Times New Roman"/>
          <w:sz w:val="24"/>
          <w:szCs w:val="24"/>
        </w:rPr>
        <w:lastRenderedPageBreak/>
        <w:t>тогда почувствуешь, поймешь, что за этим видимым отсутствием действия кроются могучие силы жизни, разрушающей, карающей, судящей и созидающей».</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В пьесах Чехова система образов принципиально отлична от классической драматургии. Писатель предупреждал, что в его пьесах не следует искать «ни святых, ни подлецов», что его правило — не выводить ни злодеев, ни ангелов, никого не обвинять, никого не оправдывать, а его задача состоит в том, чтобы нарисовать человека, простого и в то же время сложного — «как в жизни». Важную роль драматург отводит внесценическим персонажам. Они становятся незримыми участниками действия. Следует подчеркнуть, что в пьесах Чехова нет явного деления персонажей на главных и второстепенных, «каждый представлен один на один со своей судьбой» (</w:t>
      </w:r>
      <w:r w:rsidRPr="0046186A">
        <w:rPr>
          <w:rFonts w:ascii="Times New Roman" w:eastAsia="Calibri" w:hAnsi="Times New Roman" w:cs="Times New Roman"/>
          <w:i/>
          <w:iCs/>
          <w:sz w:val="24"/>
          <w:szCs w:val="24"/>
        </w:rPr>
        <w:t>Л. А. Иезуитова</w:t>
      </w:r>
      <w:r w:rsidRPr="0046186A">
        <w:rPr>
          <w:rFonts w:ascii="Times New Roman" w:eastAsia="Calibri" w:hAnsi="Times New Roman" w:cs="Times New Roman"/>
          <w:sz w:val="24"/>
          <w:szCs w:val="24"/>
        </w:rPr>
        <w:t>).</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В классической драме диалог движет действие и раскрывает характер персонажа. Это всегда разговор на общую тему, возможно, спор героев о чем-либо. Драматургию Чехова отличают диалоги, в которых каждый из участников ведет свою партию, произносит «случайные» реплики, тематически не связанные с высказываниями собеседников. Чеховский диалог полифоничен как внешне, так и внутренне. Благодаря этому приему автор развивает тему человеческой разъединенности, одиночества, создавал в то же время внутренний сюжет пьесы, формируя ее подводное течение.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«Подтекст является важной особенностью «новой драмы». В основе подтекста лежит контраст между нейтральностью (случайностью) высказанного слова и значительностью невысказанного содержания. Чехов в совершенстве владел искусством передавать настроение персонажа через быт, умел показать «за внешне бытовыми эпизодами и деталями присутствие непрерывного интимно-лирического потока» (</w:t>
      </w:r>
      <w:r w:rsidRPr="0046186A">
        <w:rPr>
          <w:rFonts w:ascii="Times New Roman" w:eastAsia="Calibri" w:hAnsi="Times New Roman" w:cs="Times New Roman"/>
          <w:i/>
          <w:iCs/>
          <w:sz w:val="24"/>
          <w:szCs w:val="24"/>
        </w:rPr>
        <w:t>А. П. Скафтымов</w:t>
      </w:r>
      <w:r w:rsidRPr="0046186A">
        <w:rPr>
          <w:rFonts w:ascii="Times New Roman" w:eastAsia="Calibri" w:hAnsi="Times New Roman" w:cs="Times New Roman"/>
          <w:sz w:val="24"/>
          <w:szCs w:val="24"/>
        </w:rPr>
        <w:t>).</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Для Чехова значимы каждая реплика, каждый штрих. В его пьесах нет ничего случайного: каждое слово, каждая деталь непременно играет определенную роль в раскрытии авторского замысла. «Нельзя ставить на сцене заряженное ружье, если никто не имеет в виду выстрелить из него», — считал драматург.</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Особая роль в создании «театра настроения» принадлежит </w:t>
      </w:r>
      <w:r w:rsidRPr="0046186A">
        <w:rPr>
          <w:rFonts w:ascii="Times New Roman" w:eastAsia="Calibri" w:hAnsi="Times New Roman" w:cs="Times New Roman"/>
          <w:i/>
          <w:iCs/>
          <w:sz w:val="24"/>
          <w:szCs w:val="24"/>
        </w:rPr>
        <w:t>ремаркам</w:t>
      </w:r>
      <w:r w:rsidRPr="0046186A">
        <w:rPr>
          <w:rFonts w:ascii="Times New Roman" w:eastAsia="Calibri" w:hAnsi="Times New Roman" w:cs="Times New Roman"/>
          <w:sz w:val="24"/>
          <w:szCs w:val="24"/>
        </w:rPr>
        <w:t>. Они выполняют не только информационную функцию (классическая драма), но выражают внутреннее состояние персонажей, озвучивают пьесу. Принципиально иное значение по сравнению с классической драматургией приобретает у Чехова ремарка-«пауза». Если до Чехова это было молчаливое выражение недоумения или удивления героя, то у Чехова пауза лишается этих функций и становится важным временным фактором, за которым скрывается собственно течение жизни, с одной стороны; скрывает драму непонимания или комедию «утраченных иллюзий» — с другой.</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Важным способом выражения авторской позиции становятся у Чехова </w:t>
      </w:r>
      <w:r w:rsidRPr="0046186A">
        <w:rPr>
          <w:rFonts w:ascii="Times New Roman" w:eastAsia="Calibri" w:hAnsi="Times New Roman" w:cs="Times New Roman"/>
          <w:i/>
          <w:iCs/>
          <w:sz w:val="24"/>
          <w:szCs w:val="24"/>
        </w:rPr>
        <w:t>ключевые символы</w:t>
      </w:r>
      <w:r w:rsidRPr="0046186A">
        <w:rPr>
          <w:rFonts w:ascii="Times New Roman" w:eastAsia="Calibri" w:hAnsi="Times New Roman" w:cs="Times New Roman"/>
          <w:sz w:val="24"/>
          <w:szCs w:val="24"/>
        </w:rPr>
        <w:t>: «чайка» («Чайка»), «дом» («Три сестры») «сад» («Вишневый сад»)». Символы Чехова восходят к реалистическим символам (вспомним «Грозу» А. Н. Островского), но в то же время существенно от них отличаются «почти музыкальным сочетанием лирической тонкости, зыбкости, философской глубины и способностью связывать будничное и вечное в неразложимое поэтическое целое».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Каждый образ-мотив создает вокруг себя семантическое поле символических значений. При взаимодействии друг с другом они получают новое освещение, и в то же время это самостоятельные грани философской темы Чехова, его размышлений о соотношении мечты и действительности, духовного и материального». Поиск «общей идеи», «за которую можно </w:t>
      </w:r>
      <w:r w:rsidRPr="0046186A">
        <w:rPr>
          <w:rFonts w:ascii="Times New Roman" w:eastAsia="Calibri" w:hAnsi="Times New Roman" w:cs="Times New Roman"/>
          <w:sz w:val="24"/>
          <w:szCs w:val="24"/>
        </w:rPr>
        <w:lastRenderedPageBreak/>
        <w:t>отдать душу, искание силы, которая могла бы преодолеть холод всемирного одиночества» — постоянный мотив творчества Чехова».</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Художественные открытия Чехова в драматургии и его особая «оптика» отчетливо проявились в «Вишневом саде». Характер конфликта, персонажи, поэтика чеховской драмы — все было неожиданно и ново. Последняя пьеса А. П. Чехова — его поэтическое завещание».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bCs/>
          <w:sz w:val="24"/>
          <w:szCs w:val="24"/>
        </w:rPr>
        <w:t>Выполните задание.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i/>
          <w:iCs/>
          <w:sz w:val="24"/>
          <w:szCs w:val="24"/>
        </w:rPr>
        <w:t>Прочитайте теоретический материал, ответьте на вопросы.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1.Можем ли мы сказать, что А.П. Чехов заложил основы «новой драмы»? Почему?</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2.Перечислите принципы «новой драмы», созданной Чеховым-драматургом.</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3.Что такое «театр настроения» Чехова?</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4. В каком произведении А.П. Чехова особенно ярко проявились принципы «новой драмы»?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i/>
          <w:iCs/>
          <w:sz w:val="24"/>
          <w:szCs w:val="24"/>
        </w:rPr>
        <w:t>Особенности «новой драмы».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а) создание «театра настроения» (вместо «театра действия»);</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б) новый тип конфликта, своеобразие развития действия;</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в) жанровые особенности: синтез лирического, трагического и комического начал;</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г) неоднозначность созданных образов;</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д) наличие лирико-психологического подтекста («подводное течение»);</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е) символическая образность пьес;</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ж) новый тип диалога, наполненность текста «случайными» репликами;</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з) особенности выражения авторской позиции.</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bCs/>
          <w:sz w:val="24"/>
          <w:szCs w:val="24"/>
        </w:rPr>
        <w:t>Список литературы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i/>
          <w:iCs/>
          <w:sz w:val="24"/>
          <w:szCs w:val="24"/>
        </w:rPr>
        <w:t>1. Капитанова Л.А. </w:t>
      </w:r>
      <w:r w:rsidRPr="0046186A">
        <w:rPr>
          <w:rFonts w:ascii="Times New Roman" w:eastAsia="Calibri" w:hAnsi="Times New Roman" w:cs="Times New Roman"/>
          <w:sz w:val="24"/>
          <w:szCs w:val="24"/>
        </w:rPr>
        <w:t>А.П.Чехов в жизни и творчестве. Учеб. Пособие для школ, гимназий, лицеев и колледжей/ Л.А.Капитанова. – М., 2013.</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i/>
          <w:iCs/>
          <w:sz w:val="24"/>
          <w:szCs w:val="24"/>
        </w:rPr>
        <w:t>2.Страда В.</w:t>
      </w:r>
      <w:r w:rsidRPr="0046186A">
        <w:rPr>
          <w:rFonts w:ascii="Times New Roman" w:eastAsia="Calibri" w:hAnsi="Times New Roman" w:cs="Times New Roman"/>
          <w:sz w:val="24"/>
          <w:szCs w:val="24"/>
        </w:rPr>
        <w:t> Антон Чехов// История русской литературы: ХХ век: Серебряный век. – М., 1995.</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bCs/>
          <w:sz w:val="24"/>
          <w:szCs w:val="24"/>
        </w:rPr>
        <w:t>3.Интернет-ресурсы:</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bCs/>
          <w:sz w:val="24"/>
          <w:szCs w:val="24"/>
        </w:rPr>
        <w:t>Русская виртуальная библиотека</w:t>
      </w:r>
    </w:p>
    <w:p w:rsidR="0046186A" w:rsidRPr="0046186A" w:rsidRDefault="004C216A" w:rsidP="0046186A">
      <w:pPr>
        <w:spacing w:after="0" w:line="240" w:lineRule="auto"/>
        <w:ind w:left="360"/>
        <w:jc w:val="both"/>
        <w:rPr>
          <w:rFonts w:ascii="Times New Roman" w:eastAsia="Calibri" w:hAnsi="Times New Roman" w:cs="Times New Roman"/>
          <w:sz w:val="24"/>
          <w:szCs w:val="24"/>
        </w:rPr>
      </w:pPr>
      <w:hyperlink r:id="rId11" w:history="1">
        <w:r w:rsidR="0046186A" w:rsidRPr="0046186A">
          <w:rPr>
            <w:rFonts w:ascii="Times New Roman" w:eastAsia="Calibri" w:hAnsi="Times New Roman" w:cs="Times New Roman"/>
            <w:color w:val="0000FF" w:themeColor="hyperlink"/>
            <w:sz w:val="24"/>
            <w:szCs w:val="24"/>
            <w:u w:val="single"/>
          </w:rPr>
          <w:t>http://www.rvb.ru</w:t>
        </w:r>
      </w:hyperlink>
    </w:p>
    <w:p w:rsidR="0046186A" w:rsidRPr="0046186A" w:rsidRDefault="004C216A" w:rsidP="0046186A">
      <w:pPr>
        <w:spacing w:after="0" w:line="240" w:lineRule="auto"/>
        <w:ind w:left="360"/>
        <w:jc w:val="both"/>
        <w:rPr>
          <w:rFonts w:ascii="Times New Roman" w:eastAsia="Calibri" w:hAnsi="Times New Roman" w:cs="Times New Roman"/>
          <w:sz w:val="24"/>
          <w:szCs w:val="24"/>
        </w:rPr>
      </w:pPr>
      <w:hyperlink r:id="rId12" w:history="1">
        <w:r w:rsidR="0046186A" w:rsidRPr="0046186A">
          <w:rPr>
            <w:rFonts w:ascii="Times New Roman" w:eastAsia="Calibri" w:hAnsi="Times New Roman" w:cs="Times New Roman"/>
            <w:color w:val="0000FF" w:themeColor="hyperlink"/>
            <w:sz w:val="24"/>
            <w:szCs w:val="24"/>
            <w:u w:val="single"/>
          </w:rPr>
          <w:t>http://litera.edu.ru/</w:t>
        </w:r>
      </w:hyperlink>
    </w:p>
    <w:p w:rsidR="0046186A" w:rsidRPr="0046186A" w:rsidRDefault="004C216A" w:rsidP="0046186A">
      <w:pPr>
        <w:spacing w:after="0" w:line="240" w:lineRule="auto"/>
        <w:ind w:left="360"/>
        <w:jc w:val="both"/>
        <w:rPr>
          <w:rFonts w:ascii="Times New Roman" w:eastAsia="Calibri" w:hAnsi="Times New Roman" w:cs="Times New Roman"/>
          <w:sz w:val="24"/>
          <w:szCs w:val="24"/>
        </w:rPr>
      </w:pPr>
      <w:hyperlink r:id="rId13" w:history="1">
        <w:r w:rsidR="0046186A" w:rsidRPr="0046186A">
          <w:rPr>
            <w:rFonts w:ascii="Times New Roman" w:eastAsia="Calibri" w:hAnsi="Times New Roman" w:cs="Times New Roman"/>
            <w:color w:val="0000FF" w:themeColor="hyperlink"/>
            <w:sz w:val="24"/>
            <w:szCs w:val="24"/>
            <w:u w:val="single"/>
          </w:rPr>
          <w:t>http://chehov</w:t>
        </w:r>
      </w:hyperlink>
      <w:r w:rsidR="0046186A" w:rsidRPr="0046186A">
        <w:rPr>
          <w:rFonts w:ascii="Times New Roman" w:eastAsia="Calibri" w:hAnsi="Times New Roman" w:cs="Times New Roman"/>
          <w:sz w:val="24"/>
          <w:szCs w:val="24"/>
        </w:rPr>
        <w:t>.niv.ru/</w:t>
      </w:r>
    </w:p>
    <w:p w:rsidR="0046186A" w:rsidRPr="0046186A" w:rsidRDefault="004C216A" w:rsidP="0046186A">
      <w:pPr>
        <w:spacing w:after="0" w:line="240" w:lineRule="auto"/>
        <w:ind w:left="360"/>
        <w:jc w:val="both"/>
        <w:rPr>
          <w:rFonts w:ascii="Times New Roman" w:eastAsia="Calibri" w:hAnsi="Times New Roman" w:cs="Times New Roman"/>
          <w:sz w:val="24"/>
          <w:szCs w:val="24"/>
        </w:rPr>
      </w:pPr>
      <w:hyperlink r:id="rId14" w:history="1">
        <w:r w:rsidR="0046186A" w:rsidRPr="0046186A">
          <w:rPr>
            <w:rFonts w:ascii="Times New Roman" w:eastAsia="Calibri" w:hAnsi="Times New Roman" w:cs="Times New Roman"/>
            <w:color w:val="0000FF" w:themeColor="hyperlink"/>
            <w:sz w:val="24"/>
            <w:szCs w:val="24"/>
            <w:u w:val="single"/>
          </w:rPr>
          <w:t>http://www</w:t>
        </w:r>
      </w:hyperlink>
      <w:r w:rsidR="0046186A" w:rsidRPr="0046186A">
        <w:rPr>
          <w:rFonts w:ascii="Times New Roman" w:eastAsia="Calibri" w:hAnsi="Times New Roman" w:cs="Times New Roman"/>
          <w:sz w:val="24"/>
          <w:szCs w:val="24"/>
        </w:rPr>
        <w:t>.nnre.ru/</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hd w:val="clear" w:color="auto" w:fill="FFFFFF"/>
        <w:spacing w:after="0" w:line="240" w:lineRule="auto"/>
        <w:jc w:val="both"/>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lastRenderedPageBreak/>
        <w:t>Практическая работа</w:t>
      </w:r>
      <w:r w:rsidR="00A06865">
        <w:rPr>
          <w:rFonts w:ascii="Times New Roman" w:eastAsia="Times New Roman" w:hAnsi="Times New Roman" w:cs="Times New Roman"/>
          <w:b/>
          <w:sz w:val="24"/>
          <w:szCs w:val="24"/>
          <w:lang w:eastAsia="ru-RU"/>
        </w:rPr>
        <w:t xml:space="preserve">10 </w:t>
      </w:r>
      <w:r w:rsidRPr="0046186A">
        <w:rPr>
          <w:rFonts w:ascii="Times New Roman" w:eastAsia="Times New Roman" w:hAnsi="Times New Roman" w:cs="Times New Roman"/>
          <w:b/>
          <w:sz w:val="24"/>
          <w:szCs w:val="24"/>
          <w:lang w:eastAsia="ru-RU"/>
        </w:rPr>
        <w:t xml:space="preserve"> </w:t>
      </w:r>
      <w:r w:rsidR="00A06865">
        <w:rPr>
          <w:rFonts w:ascii="Times New Roman" w:eastAsia="Times New Roman" w:hAnsi="Times New Roman" w:cs="Times New Roman"/>
          <w:sz w:val="24"/>
          <w:szCs w:val="24"/>
          <w:lang w:eastAsia="ru-RU"/>
        </w:rPr>
        <w:t>Любовная лирика Ф.И.Тютчева</w:t>
      </w:r>
      <w:r w:rsidRPr="0046186A">
        <w:rPr>
          <w:rFonts w:ascii="Times New Roman" w:eastAsia="Times New Roman" w:hAnsi="Times New Roman" w:cs="Times New Roman"/>
          <w:b/>
          <w:sz w:val="24"/>
          <w:szCs w:val="24"/>
          <w:lang w:eastAsia="ru-RU"/>
        </w:rPr>
        <w:t>.</w:t>
      </w:r>
    </w:p>
    <w:p w:rsidR="0046186A" w:rsidRPr="0046186A" w:rsidRDefault="0046186A" w:rsidP="0046186A">
      <w:pPr>
        <w:spacing w:after="0" w:line="240" w:lineRule="auto"/>
        <w:rPr>
          <w:rFonts w:ascii="Times New Roman" w:eastAsia="Times New Roman" w:hAnsi="Times New Roman" w:cs="Times New Roman"/>
          <w:color w:val="000000"/>
          <w:sz w:val="24"/>
          <w:szCs w:val="24"/>
          <w:lang w:eastAsia="ru-RU"/>
        </w:rPr>
      </w:pPr>
      <w:r w:rsidRPr="0046186A">
        <w:rPr>
          <w:rFonts w:ascii="Times New Roman" w:eastAsia="Calibri" w:hAnsi="Times New Roman" w:cs="Times New Roman"/>
          <w:b/>
          <w:bCs/>
          <w:sz w:val="24"/>
          <w:szCs w:val="24"/>
          <w:lang w:eastAsia="ru-RU"/>
        </w:rPr>
        <w:t xml:space="preserve">Цели: </w:t>
      </w:r>
      <w:r w:rsidRPr="0046186A">
        <w:rPr>
          <w:rFonts w:ascii="Times New Roman" w:eastAsia="Times New Roman" w:hAnsi="Times New Roman" w:cs="Times New Roman"/>
          <w:color w:val="000000"/>
          <w:sz w:val="24"/>
          <w:szCs w:val="24"/>
          <w:lang w:eastAsia="ru-RU"/>
        </w:rPr>
        <w:t>познакомить с любовной лирикой Тютчева, определить, что вбирает в себя понятие "любовь" у Тютчева, познакомить с некоторыми страницами биографии Тютчева.</w:t>
      </w:r>
    </w:p>
    <w:p w:rsidR="0046186A" w:rsidRPr="0046186A" w:rsidRDefault="0046186A" w:rsidP="0046186A">
      <w:pPr>
        <w:spacing w:after="0" w:line="240" w:lineRule="auto"/>
        <w:rPr>
          <w:rFonts w:ascii="Times New Roman" w:eastAsia="Times New Roman" w:hAnsi="Times New Roman" w:cs="Times New Roman"/>
          <w:sz w:val="24"/>
          <w:szCs w:val="24"/>
          <w:lang w:eastAsia="ru-RU"/>
        </w:rPr>
      </w:pP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Задание 1. Чтение и анализ стихотворения «Cache-Cache».</w:t>
      </w:r>
    </w:p>
    <w:p w:rsidR="0046186A" w:rsidRPr="0046186A" w:rsidRDefault="0046186A" w:rsidP="0046186A">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u w:val="single"/>
          <w:lang w:eastAsia="ru-RU"/>
        </w:rPr>
        <w:t>Вопросы к классу после прочтения:</w:t>
      </w:r>
    </w:p>
    <w:p w:rsidR="0046186A" w:rsidRPr="0046186A" w:rsidRDefault="0046186A" w:rsidP="0046186A">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 Каким настроением проникнуты строки о любовном свидании?</w:t>
      </w:r>
    </w:p>
    <w:p w:rsidR="0046186A" w:rsidRPr="0046186A" w:rsidRDefault="0046186A" w:rsidP="0046186A">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 Какие художественно-изобразительные приёмы помогают нам убедиться в этом?</w:t>
      </w:r>
    </w:p>
    <w:p w:rsidR="0046186A" w:rsidRPr="0046186A" w:rsidRDefault="0046186A" w:rsidP="0046186A">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 Что придаёт лёгкость, воздушность изображаемому? (обратите внимание на звукопись этой строфы.)</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i/>
          <w:iCs/>
          <w:color w:val="000000"/>
          <w:sz w:val="24"/>
          <w:szCs w:val="24"/>
          <w:lang w:eastAsia="ru-RU"/>
        </w:rPr>
        <w:t>Возможные варианты ответов</w:t>
      </w:r>
      <w:r w:rsidRPr="0046186A">
        <w:rPr>
          <w:rFonts w:ascii="Times New Roman" w:eastAsia="Times New Roman" w:hAnsi="Times New Roman" w:cs="Times New Roman"/>
          <w:color w:val="000000"/>
          <w:sz w:val="24"/>
          <w:szCs w:val="24"/>
          <w:lang w:eastAsia="ru-RU"/>
        </w:rPr>
        <w:t>.</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i/>
          <w:iCs/>
          <w:color w:val="000000"/>
          <w:sz w:val="24"/>
          <w:szCs w:val="24"/>
          <w:lang w:eastAsia="ru-RU"/>
        </w:rPr>
        <w:t>- Каким настроением проникнуты строки о любовном свидании?</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Это стихотворение проникнуто трепетным, радостным ожиданием любимой. Возлюбленной лирического героя ещё нет, но ему кажется, что она присутствует во всём, всё окружающее полно её незримым присутствием:</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Волшебную близость, как бы благодать,</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Разлитую в воздухе, чувствую я.</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Переизбыток чувств, охвативший влюблённого героя, делает это стихотворение очень эмоциональным.</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i/>
          <w:iCs/>
          <w:color w:val="000000"/>
          <w:sz w:val="24"/>
          <w:szCs w:val="24"/>
          <w:lang w:eastAsia="ru-RU"/>
        </w:rPr>
        <w:t>- Какие художественно-изобразительные приёмы помогают нам убедиться в этом?</w:t>
      </w:r>
      <w:r w:rsidRPr="0046186A">
        <w:rPr>
          <w:rFonts w:ascii="Times New Roman" w:eastAsia="Times New Roman" w:hAnsi="Times New Roman" w:cs="Times New Roman"/>
          <w:color w:val="000000"/>
          <w:sz w:val="24"/>
          <w:szCs w:val="24"/>
          <w:lang w:eastAsia="ru-RU"/>
        </w:rPr>
        <w:t> Многократное использование восклицательных (5) и вопросительных предложений (5), использование междометия «О». Игривый, шутливый тон придают этому стихотворению метафоры: «лукаво глядят гвоздики», «пылают румянцем розы»; поэтому поэт догадывается, «кто скрылся, зарылся в цветах». Даже сверкающие и дрожащие пылинки напоминают о возлюбленной лирического героя, о задорных огоньках в ее глазах:</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Как пляшут пылинки в полдневных лучах,</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Как искры живые в родимом огне!</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Видал я сей пламень в знакомых очах,</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Его упованье известно и мне.</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Любовь лирического героя настолько целомудренна, что и его возлюбленная представляется ему каким-то бесплотным созданием - «сильфидой», которая не только может, никем не замеченная, прятаться в цветах и колебать струны арфы, но и преображаться в легкокрылую бабочку:</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Влете</w:t>
      </w:r>
      <w:r w:rsidRPr="0046186A">
        <w:rPr>
          <w:rFonts w:ascii="Times New Roman" w:eastAsia="Times New Roman" w:hAnsi="Times New Roman" w:cs="Times New Roman"/>
          <w:color w:val="000000"/>
          <w:sz w:val="24"/>
          <w:szCs w:val="24"/>
          <w:u w:val="single"/>
          <w:lang w:eastAsia="ru-RU"/>
        </w:rPr>
        <w:t>л</w:t>
      </w:r>
      <w:r w:rsidRPr="0046186A">
        <w:rPr>
          <w:rFonts w:ascii="Times New Roman" w:eastAsia="Times New Roman" w:hAnsi="Times New Roman" w:cs="Times New Roman"/>
          <w:color w:val="000000"/>
          <w:sz w:val="24"/>
          <w:szCs w:val="24"/>
          <w:lang w:eastAsia="ru-RU"/>
        </w:rPr>
        <w:t> моты</w:t>
      </w:r>
      <w:r w:rsidRPr="0046186A">
        <w:rPr>
          <w:rFonts w:ascii="Times New Roman" w:eastAsia="Times New Roman" w:hAnsi="Times New Roman" w:cs="Times New Roman"/>
          <w:color w:val="000000"/>
          <w:sz w:val="24"/>
          <w:szCs w:val="24"/>
          <w:u w:val="single"/>
          <w:lang w:eastAsia="ru-RU"/>
        </w:rPr>
        <w:t>л</w:t>
      </w:r>
      <w:r w:rsidRPr="0046186A">
        <w:rPr>
          <w:rFonts w:ascii="Times New Roman" w:eastAsia="Times New Roman" w:hAnsi="Times New Roman" w:cs="Times New Roman"/>
          <w:color w:val="000000"/>
          <w:sz w:val="24"/>
          <w:szCs w:val="24"/>
          <w:lang w:eastAsia="ru-RU"/>
        </w:rPr>
        <w:t>ёк, и с цветка на другой,</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Притв</w:t>
      </w:r>
      <w:r w:rsidRPr="0046186A">
        <w:rPr>
          <w:rFonts w:ascii="Times New Roman" w:eastAsia="Times New Roman" w:hAnsi="Times New Roman" w:cs="Times New Roman"/>
          <w:color w:val="000000"/>
          <w:sz w:val="24"/>
          <w:szCs w:val="24"/>
          <w:u w:val="single"/>
          <w:lang w:eastAsia="ru-RU"/>
        </w:rPr>
        <w:t>ор</w:t>
      </w:r>
      <w:r w:rsidRPr="0046186A">
        <w:rPr>
          <w:rFonts w:ascii="Times New Roman" w:eastAsia="Times New Roman" w:hAnsi="Times New Roman" w:cs="Times New Roman"/>
          <w:color w:val="000000"/>
          <w:sz w:val="24"/>
          <w:szCs w:val="24"/>
          <w:lang w:eastAsia="ru-RU"/>
        </w:rPr>
        <w:t>но-беспечный, он начал порхать.</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О, п</w:t>
      </w:r>
      <w:r w:rsidRPr="0046186A">
        <w:rPr>
          <w:rFonts w:ascii="Times New Roman" w:eastAsia="Times New Roman" w:hAnsi="Times New Roman" w:cs="Times New Roman"/>
          <w:color w:val="000000"/>
          <w:sz w:val="24"/>
          <w:szCs w:val="24"/>
          <w:u w:val="single"/>
          <w:lang w:eastAsia="ru-RU"/>
        </w:rPr>
        <w:t>ол</w:t>
      </w:r>
      <w:r w:rsidRPr="0046186A">
        <w:rPr>
          <w:rFonts w:ascii="Times New Roman" w:eastAsia="Times New Roman" w:hAnsi="Times New Roman" w:cs="Times New Roman"/>
          <w:color w:val="000000"/>
          <w:sz w:val="24"/>
          <w:szCs w:val="24"/>
          <w:lang w:eastAsia="ru-RU"/>
        </w:rPr>
        <w:t>н</w:t>
      </w:r>
      <w:r w:rsidRPr="0046186A">
        <w:rPr>
          <w:rFonts w:ascii="Times New Roman" w:eastAsia="Times New Roman" w:hAnsi="Times New Roman" w:cs="Times New Roman"/>
          <w:color w:val="000000"/>
          <w:sz w:val="24"/>
          <w:szCs w:val="24"/>
          <w:u w:val="single"/>
          <w:lang w:eastAsia="ru-RU"/>
        </w:rPr>
        <w:t>о</w:t>
      </w:r>
      <w:r w:rsidRPr="0046186A">
        <w:rPr>
          <w:rFonts w:ascii="Times New Roman" w:eastAsia="Times New Roman" w:hAnsi="Times New Roman" w:cs="Times New Roman"/>
          <w:color w:val="000000"/>
          <w:sz w:val="24"/>
          <w:szCs w:val="24"/>
          <w:lang w:eastAsia="ru-RU"/>
        </w:rPr>
        <w:t> кружиться, мой гость д</w:t>
      </w:r>
      <w:r w:rsidRPr="0046186A">
        <w:rPr>
          <w:rFonts w:ascii="Times New Roman" w:eastAsia="Times New Roman" w:hAnsi="Times New Roman" w:cs="Times New Roman"/>
          <w:color w:val="000000"/>
          <w:sz w:val="24"/>
          <w:szCs w:val="24"/>
          <w:u w:val="single"/>
          <w:lang w:eastAsia="ru-RU"/>
        </w:rPr>
        <w:t>о</w:t>
      </w:r>
      <w:r w:rsidRPr="0046186A">
        <w:rPr>
          <w:rFonts w:ascii="Times New Roman" w:eastAsia="Times New Roman" w:hAnsi="Times New Roman" w:cs="Times New Roman"/>
          <w:color w:val="000000"/>
          <w:sz w:val="24"/>
          <w:szCs w:val="24"/>
          <w:lang w:eastAsia="ru-RU"/>
        </w:rPr>
        <w:t>р</w:t>
      </w:r>
      <w:r w:rsidRPr="0046186A">
        <w:rPr>
          <w:rFonts w:ascii="Times New Roman" w:eastAsia="Times New Roman" w:hAnsi="Times New Roman" w:cs="Times New Roman"/>
          <w:color w:val="000000"/>
          <w:sz w:val="24"/>
          <w:szCs w:val="24"/>
          <w:u w:val="single"/>
          <w:lang w:eastAsia="ru-RU"/>
        </w:rPr>
        <w:t>о</w:t>
      </w:r>
      <w:r w:rsidRPr="0046186A">
        <w:rPr>
          <w:rFonts w:ascii="Times New Roman" w:eastAsia="Times New Roman" w:hAnsi="Times New Roman" w:cs="Times New Roman"/>
          <w:color w:val="000000"/>
          <w:sz w:val="24"/>
          <w:szCs w:val="24"/>
          <w:lang w:eastAsia="ru-RU"/>
        </w:rPr>
        <w:t>гой!</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М</w:t>
      </w:r>
      <w:r w:rsidRPr="0046186A">
        <w:rPr>
          <w:rFonts w:ascii="Times New Roman" w:eastAsia="Times New Roman" w:hAnsi="Times New Roman" w:cs="Times New Roman"/>
          <w:color w:val="000000"/>
          <w:sz w:val="24"/>
          <w:szCs w:val="24"/>
          <w:u w:val="single"/>
          <w:lang w:eastAsia="ru-RU"/>
        </w:rPr>
        <w:t>о</w:t>
      </w:r>
      <w:r w:rsidRPr="0046186A">
        <w:rPr>
          <w:rFonts w:ascii="Times New Roman" w:eastAsia="Times New Roman" w:hAnsi="Times New Roman" w:cs="Times New Roman"/>
          <w:color w:val="000000"/>
          <w:sz w:val="24"/>
          <w:szCs w:val="24"/>
          <w:lang w:eastAsia="ru-RU"/>
        </w:rPr>
        <w:t>гу </w:t>
      </w:r>
      <w:r w:rsidRPr="0046186A">
        <w:rPr>
          <w:rFonts w:ascii="Times New Roman" w:eastAsia="Times New Roman" w:hAnsi="Times New Roman" w:cs="Times New Roman"/>
          <w:color w:val="000000"/>
          <w:sz w:val="24"/>
          <w:szCs w:val="24"/>
          <w:u w:val="single"/>
          <w:lang w:eastAsia="ru-RU"/>
        </w:rPr>
        <w:t>л</w:t>
      </w:r>
      <w:r w:rsidRPr="0046186A">
        <w:rPr>
          <w:rFonts w:ascii="Times New Roman" w:eastAsia="Times New Roman" w:hAnsi="Times New Roman" w:cs="Times New Roman"/>
          <w:color w:val="000000"/>
          <w:sz w:val="24"/>
          <w:szCs w:val="24"/>
          <w:lang w:eastAsia="ru-RU"/>
        </w:rPr>
        <w:t>и, воздушный, тебя не узнать?</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i/>
          <w:iCs/>
          <w:color w:val="000000"/>
          <w:sz w:val="24"/>
          <w:szCs w:val="24"/>
          <w:lang w:eastAsia="ru-RU"/>
        </w:rPr>
        <w:t>- Что придаёт лёгкость, воздушность изображаемому?</w:t>
      </w:r>
      <w:r w:rsidRPr="0046186A">
        <w:rPr>
          <w:rFonts w:ascii="Times New Roman" w:eastAsia="Times New Roman" w:hAnsi="Times New Roman" w:cs="Times New Roman"/>
          <w:color w:val="000000"/>
          <w:sz w:val="24"/>
          <w:szCs w:val="24"/>
          <w:lang w:eastAsia="ru-RU"/>
        </w:rPr>
        <w:t> (обратите внимание на звукопись этой строфы.) (Чередование [л], [л’])</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Использование аллитерации придаёт этой строфе необычайную звучность и лёгкость, а часто повторяющийся [о] (ассонанс) передает состояние восторга лирического героя. И этот восторг, и приподнятость настроения можно наблюдать во многих ранних стихотворениях.</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Вывод</w:t>
      </w:r>
      <w:r w:rsidRPr="0046186A">
        <w:rPr>
          <w:rFonts w:ascii="Times New Roman" w:eastAsia="Times New Roman" w:hAnsi="Times New Roman" w:cs="Times New Roman"/>
          <w:color w:val="000000"/>
          <w:sz w:val="24"/>
          <w:szCs w:val="24"/>
          <w:lang w:eastAsia="ru-RU"/>
        </w:rPr>
        <w:t xml:space="preserve">. Любовь раннего периода воспета поэтом как ничем не омрачаемое, ясное и светлое чувство. По словам Тютчева, это годы «душевной полноты». И об этом свидетельствуют его </w:t>
      </w:r>
      <w:r w:rsidRPr="0046186A">
        <w:rPr>
          <w:rFonts w:ascii="Times New Roman" w:eastAsia="Times New Roman" w:hAnsi="Times New Roman" w:cs="Times New Roman"/>
          <w:color w:val="000000"/>
          <w:sz w:val="24"/>
          <w:szCs w:val="24"/>
          <w:lang w:eastAsia="ru-RU"/>
        </w:rPr>
        <w:lastRenderedPageBreak/>
        <w:t>произведения. Одно из них «Я помню время золотое...». Оно было написано Тютчевым спустя 13 лет после первой встречи с Амалией Лерхенфельд.</w:t>
      </w:r>
    </w:p>
    <w:p w:rsidR="0046186A" w:rsidRPr="0046186A" w:rsidRDefault="0046186A" w:rsidP="0046186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Задание 2. Чтение стихотворения</w:t>
      </w:r>
      <w:r w:rsidRPr="0046186A">
        <w:rPr>
          <w:rFonts w:ascii="Times New Roman" w:eastAsia="Times New Roman" w:hAnsi="Times New Roman" w:cs="Times New Roman"/>
          <w:color w:val="000000"/>
          <w:sz w:val="24"/>
          <w:szCs w:val="24"/>
          <w:lang w:eastAsia="ru-RU"/>
        </w:rPr>
        <w:t> «Я помню время золотое...» (читает учащийся).</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Вопрос. Какие чувства переданы в данном стихотворении (совпадают они с предыдущим, написанным 13 лет назад, или изменились?)</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i/>
          <w:iCs/>
          <w:color w:val="000000"/>
          <w:sz w:val="24"/>
          <w:szCs w:val="24"/>
          <w:lang w:eastAsia="ru-RU"/>
        </w:rPr>
        <w:t>Возможный вариант ответа:</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Стихотворение «Я помню время золотое…» воссоздает атмосферу прежней влюбленности.</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Общий вывод по 1 вопросу. </w:t>
      </w:r>
      <w:r w:rsidRPr="0046186A">
        <w:rPr>
          <w:rFonts w:ascii="Times New Roman" w:eastAsia="Times New Roman" w:hAnsi="Times New Roman" w:cs="Times New Roman"/>
          <w:color w:val="000000"/>
          <w:sz w:val="24"/>
          <w:szCs w:val="24"/>
          <w:lang w:eastAsia="ru-RU"/>
        </w:rPr>
        <w:t>Я думаю, вы поняли, что чувства поэта даже по прошествии более чем десятилетия не остыли. И трудно не согласиться с известным литературоведом Вадимом Кожиным, который писал «... сразу же уместно сказать, предваряя всё дальнейшее, что, полюбив, Тютчев уже не умел, не мог разлюбить. Любимая женщина являла для него как бы полнозвучное воплощение целого мира </w:t>
      </w:r>
      <w:r w:rsidRPr="0046186A">
        <w:rPr>
          <w:rFonts w:ascii="Times New Roman" w:eastAsia="Times New Roman" w:hAnsi="Times New Roman" w:cs="Times New Roman"/>
          <w:color w:val="512275"/>
          <w:sz w:val="24"/>
          <w:szCs w:val="24"/>
          <w:lang w:eastAsia="ru-RU"/>
        </w:rPr>
        <w:t>- </w:t>
      </w:r>
      <w:r w:rsidRPr="0046186A">
        <w:rPr>
          <w:rFonts w:ascii="Times New Roman" w:eastAsia="Times New Roman" w:hAnsi="Times New Roman" w:cs="Times New Roman"/>
          <w:color w:val="000000"/>
          <w:sz w:val="24"/>
          <w:szCs w:val="24"/>
          <w:lang w:eastAsia="ru-RU"/>
        </w:rPr>
        <w:t>неповторимое, но всё же несущее в себе именно всё богатство мира, воплощение».</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3.3.</w:t>
      </w:r>
      <w:r w:rsidRPr="0046186A">
        <w:rPr>
          <w:rFonts w:ascii="Times New Roman" w:eastAsia="Times New Roman" w:hAnsi="Times New Roman" w:cs="Times New Roman"/>
          <w:color w:val="000000"/>
          <w:sz w:val="24"/>
          <w:szCs w:val="24"/>
          <w:lang w:eastAsia="ru-RU"/>
        </w:rPr>
        <w:t> </w:t>
      </w:r>
      <w:r w:rsidRPr="0046186A">
        <w:rPr>
          <w:rFonts w:ascii="Times New Roman" w:eastAsia="Times New Roman" w:hAnsi="Times New Roman" w:cs="Times New Roman"/>
          <w:b/>
          <w:bCs/>
          <w:color w:val="000000"/>
          <w:sz w:val="24"/>
          <w:szCs w:val="24"/>
          <w:lang w:eastAsia="ru-RU"/>
        </w:rPr>
        <w:t>Вопрос классу</w:t>
      </w:r>
      <w:r w:rsidRPr="0046186A">
        <w:rPr>
          <w:rFonts w:ascii="Times New Roman" w:eastAsia="Times New Roman" w:hAnsi="Times New Roman" w:cs="Times New Roman"/>
          <w:color w:val="000000"/>
          <w:sz w:val="24"/>
          <w:szCs w:val="24"/>
          <w:lang w:eastAsia="ru-RU"/>
        </w:rPr>
        <w:t>: Прослушайте информацию и подготовьте ответ на вопрос: Что дало повод говорить о появлении трагизма в лирике поэта?</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 Были в жизни Тютчева встречи и с другими любившими его и любимыми им женщинами. И следующая страница нашего урока - это стихотворения, посвященные первой жене поэта Элеоноре Петерсон. (Сообщение учащегося о Э. Петерсон из книги К. В. Пигарева «Ф. И. Тютчев и его время» (стр.56), М, «Современник», 1978 г.)</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До нас, к сожалению, мало дошло стихотворений, адресованных Элеоноре Петерсон, но даже те, которые были написаны после её смерти, свидетельствуют о том, насколько было сильно чувство любви к Элеоноре.</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Стихотворение</w:t>
      </w:r>
      <w:r w:rsidRPr="0046186A">
        <w:rPr>
          <w:rFonts w:ascii="Times New Roman" w:eastAsia="Times New Roman" w:hAnsi="Times New Roman" w:cs="Times New Roman"/>
          <w:color w:val="000000"/>
          <w:sz w:val="24"/>
          <w:szCs w:val="24"/>
          <w:lang w:eastAsia="ru-RU"/>
        </w:rPr>
        <w:t> «</w:t>
      </w:r>
      <w:r w:rsidRPr="0046186A">
        <w:rPr>
          <w:rFonts w:ascii="Times New Roman" w:eastAsia="Times New Roman" w:hAnsi="Times New Roman" w:cs="Times New Roman"/>
          <w:b/>
          <w:bCs/>
          <w:color w:val="000000"/>
          <w:sz w:val="24"/>
          <w:szCs w:val="24"/>
          <w:lang w:eastAsia="ru-RU"/>
        </w:rPr>
        <w:t>Ещё томлюсь тоской желаний» (</w:t>
      </w:r>
      <w:r w:rsidRPr="0046186A">
        <w:rPr>
          <w:rFonts w:ascii="Times New Roman" w:eastAsia="Times New Roman" w:hAnsi="Times New Roman" w:cs="Times New Roman"/>
          <w:color w:val="000000"/>
          <w:sz w:val="24"/>
          <w:szCs w:val="24"/>
          <w:lang w:eastAsia="ru-RU"/>
        </w:rPr>
        <w:t>читает учащийся).</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Проверка выполнения задания.</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Вывод:</w:t>
      </w:r>
      <w:r w:rsidRPr="0046186A">
        <w:rPr>
          <w:rFonts w:ascii="Times New Roman" w:eastAsia="Times New Roman" w:hAnsi="Times New Roman" w:cs="Times New Roman"/>
          <w:color w:val="000000"/>
          <w:sz w:val="24"/>
          <w:szCs w:val="24"/>
          <w:lang w:eastAsia="ru-RU"/>
        </w:rPr>
        <w:t> Это не просто стихотворение, это своеобразное моление, обращенное к тени Элеоноры; оно продиктовано вовсе не какими-то укорами совести, а «тоской желаний», живой, неутихающей любовью, великой сохранностью некогда вспыхнувшего чувства. А спустя 30 лет поэт будет сравнивать любовь к нему его жены с солнечным лучом, озарившим стены комнаты:</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color w:val="000000"/>
          <w:sz w:val="24"/>
          <w:szCs w:val="24"/>
          <w:lang w:eastAsia="ru-RU"/>
        </w:rPr>
        <w:t>И всё-таки своеобразие любовной лирики Тютчева заключается не в тех немногих стихотворениях раннего периода, в которых </w:t>
      </w:r>
      <w:r w:rsidRPr="0046186A">
        <w:rPr>
          <w:rFonts w:ascii="Times New Roman" w:eastAsia="Times New Roman" w:hAnsi="Times New Roman" w:cs="Times New Roman"/>
          <w:b/>
          <w:bCs/>
          <w:color w:val="000000"/>
          <w:sz w:val="24"/>
          <w:szCs w:val="24"/>
          <w:lang w:eastAsia="ru-RU"/>
        </w:rPr>
        <w:t xml:space="preserve">любовь описывается как гармоническое, светлое чувство, а в тех, в которых она изображается как </w:t>
      </w:r>
      <w:r w:rsidRPr="0046186A">
        <w:rPr>
          <w:rFonts w:ascii="Times New Roman" w:eastAsia="Times New Roman" w:hAnsi="Times New Roman" w:cs="Times New Roman"/>
          <w:b/>
          <w:bCs/>
          <w:color w:val="000000"/>
          <w:sz w:val="24"/>
          <w:szCs w:val="24"/>
          <w:u w:val="single"/>
          <w:lang w:eastAsia="ru-RU"/>
        </w:rPr>
        <w:t>«роковая страсть, приносящая боль, душевные муки и даже гибель.</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3.4.</w:t>
      </w:r>
      <w:r w:rsidRPr="0046186A">
        <w:rPr>
          <w:rFonts w:ascii="Times New Roman" w:eastAsia="Times New Roman" w:hAnsi="Times New Roman" w:cs="Times New Roman"/>
          <w:color w:val="000000"/>
          <w:sz w:val="24"/>
          <w:szCs w:val="24"/>
          <w:lang w:eastAsia="ru-RU"/>
        </w:rPr>
        <w:t> После смерти его первой жены на жизненном небосклоне поэта засверкали две звезды; одинаковые по силе и неизбывности своего чувства, высоте женского самопожертвования и великого Всепрощения. Два милосердных существа, два ангела, охраняющее его творчество и жизнь. Это Эрнестина Дёрнберг и Елена Денисьева</w:t>
      </w:r>
    </w:p>
    <w:p w:rsidR="0046186A" w:rsidRPr="0046186A" w:rsidRDefault="0046186A" w:rsidP="0046186A">
      <w:pPr>
        <w:shd w:val="clear" w:color="auto" w:fill="FFFFFF"/>
        <w:spacing w:after="0" w:line="240" w:lineRule="auto"/>
        <w:rPr>
          <w:rFonts w:ascii="Times New Roman" w:eastAsia="Times New Roman" w:hAnsi="Times New Roman" w:cs="Times New Roman"/>
          <w:color w:val="000000"/>
          <w:sz w:val="24"/>
          <w:szCs w:val="24"/>
          <w:lang w:eastAsia="ru-RU"/>
        </w:rPr>
      </w:pPr>
      <w:r w:rsidRPr="0046186A">
        <w:rPr>
          <w:rFonts w:ascii="Times New Roman" w:eastAsia="Times New Roman" w:hAnsi="Times New Roman" w:cs="Times New Roman"/>
          <w:b/>
          <w:bCs/>
          <w:color w:val="000000"/>
          <w:sz w:val="24"/>
          <w:szCs w:val="24"/>
          <w:lang w:eastAsia="ru-RU"/>
        </w:rPr>
        <w:t>- Сообщение</w:t>
      </w:r>
      <w:r w:rsidRPr="0046186A">
        <w:rPr>
          <w:rFonts w:ascii="Times New Roman" w:eastAsia="Times New Roman" w:hAnsi="Times New Roman" w:cs="Times New Roman"/>
          <w:color w:val="000000"/>
          <w:sz w:val="24"/>
          <w:szCs w:val="24"/>
          <w:lang w:eastAsia="ru-RU"/>
        </w:rPr>
        <w:t> ученика об Эрнестине Дёрнберг и о Елене Александровне Денисьевой (из книги К. В. Пигарева «Ф.И. Тютчев и его время» стр. 91-92, с. 154-156.), М «Современник» 1978 г.</w:t>
      </w:r>
    </w:p>
    <w:p w:rsidR="0046186A" w:rsidRPr="0046186A" w:rsidRDefault="0046186A" w:rsidP="0046186A">
      <w:pPr>
        <w:spacing w:after="0" w:line="240" w:lineRule="auto"/>
        <w:jc w:val="both"/>
        <w:rPr>
          <w:rFonts w:ascii="Times New Roman" w:hAnsi="Times New Roman" w:cs="Times New Roman"/>
          <w:sz w:val="24"/>
          <w:szCs w:val="24"/>
        </w:rPr>
      </w:pPr>
      <w:r w:rsidRPr="0046186A">
        <w:rPr>
          <w:rFonts w:ascii="Times New Roman" w:hAnsi="Times New Roman" w:cs="Times New Roman"/>
          <w:b/>
          <w:sz w:val="24"/>
          <w:szCs w:val="24"/>
        </w:rPr>
        <w:t>Задание 5.Сделай вывод по теме</w:t>
      </w:r>
      <w:r w:rsidRPr="0046186A">
        <w:rPr>
          <w:rFonts w:ascii="Times New Roman" w:hAnsi="Times New Roman" w:cs="Times New Roman"/>
          <w:sz w:val="24"/>
          <w:szCs w:val="24"/>
        </w:rPr>
        <w:t>: «Любовная лирика Ф.И.Тютчева»</w:t>
      </w:r>
    </w:p>
    <w:p w:rsidR="0046186A" w:rsidRPr="0046186A" w:rsidRDefault="0046186A" w:rsidP="0046186A">
      <w:pPr>
        <w:shd w:val="clear" w:color="auto" w:fill="FFFFFF"/>
        <w:spacing w:after="0" w:line="240" w:lineRule="auto"/>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t>Литература</w:t>
      </w:r>
    </w:p>
    <w:p w:rsidR="0046186A" w:rsidRPr="0046186A" w:rsidRDefault="0046186A" w:rsidP="00483F95">
      <w:pPr>
        <w:widowControl w:val="0"/>
        <w:numPr>
          <w:ilvl w:val="0"/>
          <w:numId w:val="16"/>
        </w:numPr>
        <w:tabs>
          <w:tab w:val="left" w:pos="0"/>
        </w:tabs>
        <w:spacing w:after="0" w:line="274" w:lineRule="exact"/>
        <w:ind w:left="284" w:right="500" w:hanging="284"/>
        <w:rPr>
          <w:rFonts w:ascii="Times New Roman" w:hAnsi="Times New Roman" w:cs="Times New Roman"/>
          <w:sz w:val="24"/>
          <w:szCs w:val="24"/>
        </w:rPr>
      </w:pPr>
      <w:r w:rsidRPr="0046186A">
        <w:rPr>
          <w:rFonts w:ascii="Times New Roman" w:hAnsi="Times New Roman" w:cs="Times New Roman"/>
          <w:i/>
          <w:iCs/>
          <w:color w:val="000000"/>
          <w:sz w:val="24"/>
          <w:szCs w:val="24"/>
          <w:shd w:val="clear" w:color="auto" w:fill="FFFFFF"/>
          <w:lang w:eastAsia="ru-RU" w:bidi="ru-RU"/>
        </w:rPr>
        <w:t>Агеносов В. В. и др.</w:t>
      </w:r>
      <w:r w:rsidRPr="0046186A">
        <w:rPr>
          <w:rFonts w:ascii="Times New Roman" w:hAnsi="Times New Roman" w:cs="Times New Roman"/>
          <w:sz w:val="24"/>
          <w:szCs w:val="24"/>
        </w:rPr>
        <w:t xml:space="preserve"> Русский язык и литература. Литература (углубленный уровень). 11 класс. — М., 2014.</w:t>
      </w:r>
    </w:p>
    <w:p w:rsidR="0046186A" w:rsidRPr="0046186A" w:rsidRDefault="0046186A" w:rsidP="00483F95">
      <w:pPr>
        <w:widowControl w:val="0"/>
        <w:numPr>
          <w:ilvl w:val="0"/>
          <w:numId w:val="16"/>
        </w:numPr>
        <w:tabs>
          <w:tab w:val="left" w:pos="0"/>
        </w:tabs>
        <w:spacing w:after="0" w:line="274" w:lineRule="exact"/>
        <w:ind w:left="284" w:right="500" w:hanging="284"/>
        <w:rPr>
          <w:rFonts w:ascii="Times New Roman" w:hAnsi="Times New Roman" w:cs="Times New Roman"/>
          <w:sz w:val="24"/>
          <w:szCs w:val="24"/>
        </w:rPr>
      </w:pPr>
      <w:r w:rsidRPr="0046186A">
        <w:rPr>
          <w:rFonts w:ascii="Times New Roman" w:hAnsi="Times New Roman" w:cs="Times New Roman"/>
          <w:i/>
          <w:iCs/>
          <w:color w:val="000000"/>
          <w:sz w:val="24"/>
          <w:szCs w:val="24"/>
          <w:shd w:val="clear" w:color="auto" w:fill="FFFFFF"/>
          <w:lang w:eastAsia="ru-RU" w:bidi="ru-RU"/>
        </w:rPr>
        <w:t>Архангельский А.Н. и</w:t>
      </w:r>
      <w:r w:rsidRPr="0046186A">
        <w:rPr>
          <w:rFonts w:ascii="Times New Roman" w:hAnsi="Times New Roman" w:cs="Times New Roman"/>
          <w:sz w:val="24"/>
          <w:szCs w:val="24"/>
        </w:rPr>
        <w:t xml:space="preserve"> ф. Русский язык и литература. Литература (углубленный уровень). 10 класс. — М., 2014.</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r w:rsidRPr="0046186A">
        <w:rPr>
          <w:rFonts w:ascii="Times New Roman" w:eastAsia="Calibri" w:hAnsi="Times New Roman" w:cs="Times New Roman"/>
          <w:b/>
          <w:sz w:val="24"/>
          <w:szCs w:val="24"/>
        </w:rPr>
        <w:lastRenderedPageBreak/>
        <w:t>Практическая работа</w:t>
      </w:r>
      <w:r w:rsidR="00027DF2">
        <w:rPr>
          <w:rFonts w:ascii="Times New Roman" w:eastAsia="Calibri" w:hAnsi="Times New Roman" w:cs="Times New Roman"/>
          <w:b/>
          <w:sz w:val="24"/>
          <w:szCs w:val="24"/>
        </w:rPr>
        <w:t xml:space="preserve">11 </w:t>
      </w:r>
      <w:r w:rsidRPr="0046186A">
        <w:rPr>
          <w:rFonts w:ascii="Times New Roman" w:eastAsia="Calibri" w:hAnsi="Times New Roman" w:cs="Times New Roman"/>
          <w:b/>
          <w:sz w:val="24"/>
          <w:szCs w:val="24"/>
        </w:rPr>
        <w:t>.«Лирика Некрасова.</w:t>
      </w:r>
      <w:r w:rsidRPr="0046186A">
        <w:rPr>
          <w:rFonts w:ascii="Times New Roman" w:eastAsia="Calibri" w:hAnsi="Times New Roman" w:cs="Times New Roman"/>
          <w:sz w:val="24"/>
          <w:szCs w:val="24"/>
        </w:rPr>
        <w:t xml:space="preserve"> Элегия - жанр стих-ия, в котором выражены настроения раздумья, скорбь, философские размышления. Анализ одного стихотворения.»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Задачи практической работы: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1.      Выполнить анализ стихотворений Н.А. Некрасова и определить с основные темы и мотивы лирики поэта.</w:t>
      </w:r>
    </w:p>
    <w:p w:rsidR="0046186A" w:rsidRPr="0046186A" w:rsidRDefault="0046186A" w:rsidP="0046186A">
      <w:pPr>
        <w:spacing w:after="0" w:line="240" w:lineRule="auto"/>
        <w:ind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Повторить основные литературоведческие термины, связанные с анализом поэтического текста.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Обеспеченность занятия: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i/>
          <w:iCs/>
          <w:color w:val="111115"/>
          <w:sz w:val="24"/>
          <w:szCs w:val="24"/>
          <w:bdr w:val="none" w:sz="0" w:space="0" w:color="auto" w:frame="1"/>
          <w:lang w:eastAsia="ru-RU"/>
        </w:rPr>
        <w:t> </w:t>
      </w:r>
      <w:r w:rsidRPr="0046186A">
        <w:rPr>
          <w:rFonts w:ascii="Times New Roman" w:eastAsia="Times New Roman" w:hAnsi="Times New Roman" w:cs="Times New Roman"/>
          <w:color w:val="111115"/>
          <w:sz w:val="24"/>
          <w:szCs w:val="24"/>
          <w:bdr w:val="none" w:sz="0" w:space="0" w:color="auto" w:frame="1"/>
          <w:lang w:eastAsia="ru-RU"/>
        </w:rPr>
        <w:t>1.      Учебно-методическая литература:</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Г.А.Обернихина, А.Г.Антонова. Литература. Часть 1. Учебник для СПО. Изд.: «Академия», 2014 г.</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сборник стихотворений Н.А. Некрасова.</w:t>
      </w:r>
    </w:p>
    <w:p w:rsidR="0046186A" w:rsidRPr="0046186A" w:rsidRDefault="0046186A" w:rsidP="0046186A">
      <w:pPr>
        <w:spacing w:after="0" w:line="240" w:lineRule="auto"/>
        <w:ind w:hanging="360"/>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Справочная литература:</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словарик литературоведческих терминов «Тропы и фигуры речи» (приложение 1);</w:t>
      </w:r>
    </w:p>
    <w:p w:rsidR="0046186A" w:rsidRPr="0046186A" w:rsidRDefault="0046186A" w:rsidP="0046186A">
      <w:pPr>
        <w:spacing w:after="0" w:line="240" w:lineRule="auto"/>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план анализа лирического произведения (приложение 2).</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Краткие теоретические и учебно-методические материалы по теме практической  работы: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firstLine="709"/>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Некрасов является преемником и продолжателем лучших традиций русской поэзии — ее патриотизма, гражданственности и гуманности. </w:t>
      </w:r>
      <w:r w:rsidRPr="0046186A">
        <w:rPr>
          <w:rFonts w:ascii="Times New Roman" w:eastAsia="Times New Roman" w:hAnsi="Times New Roman" w:cs="Times New Roman"/>
          <w:color w:val="111115"/>
          <w:sz w:val="24"/>
          <w:szCs w:val="24"/>
          <w:u w:val="single"/>
          <w:bdr w:val="none" w:sz="0" w:space="0" w:color="auto" w:frame="1"/>
          <w:lang w:eastAsia="ru-RU"/>
        </w:rPr>
        <w:t>Тема о назначении поэзии</w:t>
      </w:r>
      <w:r w:rsidRPr="0046186A">
        <w:rPr>
          <w:rFonts w:ascii="Times New Roman" w:eastAsia="Times New Roman" w:hAnsi="Times New Roman" w:cs="Times New Roman"/>
          <w:color w:val="111115"/>
          <w:sz w:val="24"/>
          <w:szCs w:val="24"/>
          <w:bdr w:val="none" w:sz="0" w:space="0" w:color="auto" w:frame="1"/>
          <w:lang w:eastAsia="ru-RU"/>
        </w:rPr>
        <w:t> — одна из основных в лирике Некрасова.</w:t>
      </w:r>
    </w:p>
    <w:p w:rsidR="0046186A" w:rsidRPr="0046186A" w:rsidRDefault="0046186A" w:rsidP="0046186A">
      <w:pPr>
        <w:spacing w:after="0" w:line="240" w:lineRule="auto"/>
        <w:ind w:left="-567" w:firstLine="709"/>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В литературу XIX века вошла </w:t>
      </w:r>
      <w:r w:rsidRPr="0046186A">
        <w:rPr>
          <w:rFonts w:ascii="Times New Roman" w:eastAsia="Times New Roman" w:hAnsi="Times New Roman" w:cs="Times New Roman"/>
          <w:color w:val="111115"/>
          <w:sz w:val="24"/>
          <w:szCs w:val="24"/>
          <w:u w:val="single"/>
          <w:bdr w:val="none" w:sz="0" w:space="0" w:color="auto" w:frame="1"/>
          <w:lang w:eastAsia="ru-RU"/>
        </w:rPr>
        <w:t>Муза</w:t>
      </w:r>
      <w:r w:rsidRPr="0046186A">
        <w:rPr>
          <w:rFonts w:ascii="Times New Roman" w:eastAsia="Times New Roman" w:hAnsi="Times New Roman" w:cs="Times New Roman"/>
          <w:color w:val="111115"/>
          <w:sz w:val="24"/>
          <w:szCs w:val="24"/>
          <w:bdr w:val="none" w:sz="0" w:space="0" w:color="auto" w:frame="1"/>
          <w:lang w:eastAsia="ru-RU"/>
        </w:rPr>
        <w:t> Некрасова — сестра страдающего, истерзанного, угнетенного народа (“Вчерашний день, часу в шестом…”). Муза Некрасова не только сочувствует народу, она протестует и зовет к борьбе.</w:t>
      </w:r>
    </w:p>
    <w:p w:rsidR="0046186A" w:rsidRPr="0046186A" w:rsidRDefault="0046186A" w:rsidP="0046186A">
      <w:pPr>
        <w:spacing w:after="0" w:line="240" w:lineRule="auto"/>
        <w:ind w:left="-567" w:firstLine="709"/>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u w:val="single"/>
          <w:bdr w:val="none" w:sz="0" w:space="0" w:color="auto" w:frame="1"/>
          <w:lang w:eastAsia="ru-RU"/>
        </w:rPr>
        <w:t>Тема народа</w:t>
      </w:r>
      <w:r w:rsidRPr="0046186A">
        <w:rPr>
          <w:rFonts w:ascii="Times New Roman" w:eastAsia="Times New Roman" w:hAnsi="Times New Roman" w:cs="Times New Roman"/>
          <w:color w:val="111115"/>
          <w:sz w:val="24"/>
          <w:szCs w:val="24"/>
          <w:bdr w:val="none" w:sz="0" w:space="0" w:color="auto" w:frame="1"/>
          <w:lang w:eastAsia="ru-RU"/>
        </w:rPr>
        <w:t> традиционно считается некрасовской темой. Аполлон Григорьев назвал Некрасова “человеком с народным сердцем”. По словам Достоевского, поэт “любил всех тех, кто страдал от насилья”.</w:t>
      </w:r>
    </w:p>
    <w:p w:rsidR="0046186A" w:rsidRPr="0046186A" w:rsidRDefault="0046186A" w:rsidP="0046186A">
      <w:pPr>
        <w:spacing w:after="0" w:line="240" w:lineRule="auto"/>
        <w:ind w:left="-567" w:firstLine="709"/>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Очень важна для понимания особенностей поэзии Некрасова так называемая </w:t>
      </w:r>
      <w:r w:rsidRPr="0046186A">
        <w:rPr>
          <w:rFonts w:ascii="Times New Roman" w:eastAsia="Times New Roman" w:hAnsi="Times New Roman" w:cs="Times New Roman"/>
          <w:color w:val="111115"/>
          <w:sz w:val="24"/>
          <w:szCs w:val="24"/>
          <w:u w:val="single"/>
          <w:bdr w:val="none" w:sz="0" w:space="0" w:color="auto" w:frame="1"/>
          <w:lang w:eastAsia="ru-RU"/>
        </w:rPr>
        <w:t>покаянная лирика</w:t>
      </w:r>
      <w:r w:rsidRPr="0046186A">
        <w:rPr>
          <w:rFonts w:ascii="Times New Roman" w:eastAsia="Times New Roman" w:hAnsi="Times New Roman" w:cs="Times New Roman"/>
          <w:color w:val="111115"/>
          <w:sz w:val="24"/>
          <w:szCs w:val="24"/>
          <w:bdr w:val="none" w:sz="0" w:space="0" w:color="auto" w:frame="1"/>
          <w:lang w:eastAsia="ru-RU"/>
        </w:rPr>
        <w:t> (“Умру я скоро. Жалкое наследство…”, “Рыцарь на час”, “Я за то глубоко презираю себя…”). Именно некрасовский герой явил образец мужества и пример попытки преодоления трагического разлада с самим собой, потому что ему все казалось, что он не соответствует высокому идеалу поэта и человека. Особое место в “покаянной лирике” занимает </w:t>
      </w:r>
      <w:r w:rsidRPr="0046186A">
        <w:rPr>
          <w:rFonts w:ascii="Times New Roman" w:eastAsia="Times New Roman" w:hAnsi="Times New Roman" w:cs="Times New Roman"/>
          <w:color w:val="111115"/>
          <w:sz w:val="24"/>
          <w:szCs w:val="24"/>
          <w:u w:val="single"/>
          <w:bdr w:val="none" w:sz="0" w:space="0" w:color="auto" w:frame="1"/>
          <w:lang w:eastAsia="ru-RU"/>
        </w:rPr>
        <w:t>тема нравственного идеала</w:t>
      </w:r>
      <w:r w:rsidRPr="0046186A">
        <w:rPr>
          <w:rFonts w:ascii="Times New Roman" w:eastAsia="Times New Roman" w:hAnsi="Times New Roman" w:cs="Times New Roman"/>
          <w:color w:val="111115"/>
          <w:sz w:val="24"/>
          <w:szCs w:val="24"/>
          <w:bdr w:val="none" w:sz="0" w:space="0" w:color="auto" w:frame="1"/>
          <w:lang w:eastAsia="ru-RU"/>
        </w:rPr>
        <w:t>, в поисках которого лирический герой обращается прежде всего к тем, кто несет в себе боль о человеке, боль о России (“На смерть Шевченко”, “Памяти Добролюбова”, “Пророк”). Он — народный заступник-страдалец, идущий на жертву. Для лирики Некрасова характерен мотив избранности, исключительности великих людей, которые проносятся “звездой падучей”, но без которых “заглохла б нива жизни”. В образе народных заступников проявляются их глубокий демократизм, органичная связь с народной культурой.</w:t>
      </w:r>
    </w:p>
    <w:p w:rsidR="0046186A" w:rsidRPr="0046186A" w:rsidRDefault="0046186A" w:rsidP="0046186A">
      <w:pPr>
        <w:spacing w:after="0" w:line="240" w:lineRule="auto"/>
        <w:ind w:left="-567" w:firstLine="709"/>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По-новому Некрасов писал о </w:t>
      </w:r>
      <w:r w:rsidRPr="0046186A">
        <w:rPr>
          <w:rFonts w:ascii="Times New Roman" w:eastAsia="Times New Roman" w:hAnsi="Times New Roman" w:cs="Times New Roman"/>
          <w:color w:val="111115"/>
          <w:sz w:val="24"/>
          <w:szCs w:val="24"/>
          <w:u w:val="single"/>
          <w:bdr w:val="none" w:sz="0" w:space="0" w:color="auto" w:frame="1"/>
          <w:lang w:eastAsia="ru-RU"/>
        </w:rPr>
        <w:t>любви</w:t>
      </w:r>
      <w:r w:rsidRPr="0046186A">
        <w:rPr>
          <w:rFonts w:ascii="Times New Roman" w:eastAsia="Times New Roman" w:hAnsi="Times New Roman" w:cs="Times New Roman"/>
          <w:color w:val="111115"/>
          <w:sz w:val="24"/>
          <w:szCs w:val="24"/>
          <w:bdr w:val="none" w:sz="0" w:space="0" w:color="auto" w:frame="1"/>
          <w:lang w:eastAsia="ru-RU"/>
        </w:rPr>
        <w:t>. Поэтизируя взлеты любви, он не обошел вниманием ту “прозу”, которая “в любви неизбежна”. В его стихах появился образ независимой героини, подчас своенравной и неприступной (“Я не люблю иронии твоей…”). Отношения между любящими стали в лирике Некрасова более сложными: духовная близость сменяется размолвкой и ссорой, герои часто не понимают друг друга, и это непонимание омрачает их чувство.</w:t>
      </w:r>
    </w:p>
    <w:p w:rsidR="0046186A" w:rsidRPr="0046186A" w:rsidRDefault="0046186A" w:rsidP="0046186A">
      <w:pPr>
        <w:spacing w:after="0" w:line="240" w:lineRule="auto"/>
        <w:ind w:left="-567" w:firstLine="709"/>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lastRenderedPageBreak/>
        <w:t> </w:t>
      </w:r>
      <w:r w:rsidRPr="0046186A">
        <w:rPr>
          <w:rFonts w:ascii="Times New Roman" w:eastAsia="Times New Roman" w:hAnsi="Times New Roman" w:cs="Times New Roman"/>
          <w:i/>
          <w:iCs/>
          <w:color w:val="111115"/>
          <w:sz w:val="24"/>
          <w:szCs w:val="24"/>
          <w:bdr w:val="none" w:sz="0" w:space="0" w:color="auto" w:frame="1"/>
          <w:lang w:eastAsia="ru-RU"/>
        </w:rPr>
        <w:t>Трагическое восприятие жизни, сострадание ближнему, безудержная жажда счастья</w:t>
      </w:r>
      <w:r w:rsidRPr="0046186A">
        <w:rPr>
          <w:rFonts w:ascii="Times New Roman" w:eastAsia="Times New Roman" w:hAnsi="Times New Roman" w:cs="Times New Roman"/>
          <w:color w:val="111115"/>
          <w:sz w:val="24"/>
          <w:szCs w:val="24"/>
          <w:bdr w:val="none" w:sz="0" w:space="0" w:color="auto" w:frame="1"/>
          <w:lang w:eastAsia="ru-RU"/>
        </w:rPr>
        <w:t> — вот отличительные черты поэзии Некрасова.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Вопросы для закрепления теоретического материала к практическому занятию:</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Каковы общие темы и мотивы лирики Некрасова?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В чем заключается индивидуальность творческой манеры поэта?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3. Какая тема является главной в лирике Некрасова?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4. В чем заключается новаторство творчества поэта?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Задания для практического занятия:</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Задача №1 Ответить на вопросы.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В чём особенность «демократической поэзии»?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Традиционная для русской литературы тема назначения поэта и поэзии решается Некрасовым по-своему. Прочитайте программное стихотворение «Поэт и гражданин» и выясните, как понимает Некрасов назначение поэта в современном обществе.</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3.       Как звучит крестьянская тема в лирике Некрасова? (Стихотворения «Элегия», «Вчерашний день…»)</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4.       В чём особенности любовной лирики Некрасова? Кому посвящён «Панаевский цикл» стихов?</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Задача №2 Подготовить выразительное чтение одного из стихотворении Некрасова. Произвести его анализ (см. приложение 2)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Стихотворения для анализа: «Родина», «Памяти Добролюбова», «Элегия» («Пускай нам говорит изменчивая мода…»), «Вчерашний день, часу в шестом…», «В дороге», «Мы с тобой бестолковые люди», «Тройка», «Поэт и гражданин», «Плач детей», «О Муза, я у двери гроба..», «Я не люблю иронии твоей…», «Блажен незлобивый поэт…», «Внимая ужасам войны…».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Форма контроля выполнения практических работ:</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Выполненная работа представляется преподавателю в тетради для выполнения практических работ по дисциплине «Русский язык и литература».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Список рекомендуемой литературы: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153"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Сборники стихотворений Н.А. Некрасова.</w:t>
      </w:r>
    </w:p>
    <w:p w:rsidR="0046186A" w:rsidRPr="0046186A" w:rsidRDefault="0046186A" w:rsidP="0046186A">
      <w:pPr>
        <w:spacing w:after="0" w:line="240" w:lineRule="auto"/>
        <w:ind w:left="153"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Интернет-ресурсы:</w:t>
      </w:r>
    </w:p>
    <w:p w:rsidR="0046186A" w:rsidRPr="0046186A" w:rsidRDefault="0046186A" w:rsidP="0046186A">
      <w:pPr>
        <w:spacing w:after="0" w:line="240" w:lineRule="auto"/>
        <w:ind w:left="153"/>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http://rupoem.ru/nekrasov/all.aspx</w:t>
      </w:r>
    </w:p>
    <w:p w:rsidR="0046186A" w:rsidRPr="0046186A" w:rsidRDefault="0046186A" w:rsidP="0046186A">
      <w:pPr>
        <w:spacing w:after="0" w:line="240" w:lineRule="auto"/>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46186A" w:rsidRPr="0046186A" w:rsidRDefault="0046186A" w:rsidP="0046186A">
      <w:pPr>
        <w:spacing w:after="0" w:line="240" w:lineRule="auto"/>
        <w:ind w:left="360"/>
        <w:jc w:val="both"/>
        <w:rPr>
          <w:rFonts w:ascii="Times New Roman" w:eastAsia="Calibri" w:hAnsi="Times New Roman" w:cs="Times New Roman"/>
          <w:sz w:val="24"/>
          <w:szCs w:val="24"/>
        </w:rPr>
      </w:pPr>
    </w:p>
    <w:p w:rsidR="00027DF2" w:rsidRPr="00027DF2" w:rsidRDefault="00027DF2" w:rsidP="00027DF2">
      <w:pPr>
        <w:spacing w:after="0" w:line="240" w:lineRule="auto"/>
        <w:ind w:left="-567"/>
        <w:jc w:val="both"/>
        <w:rPr>
          <w:rFonts w:ascii="Times New Roman" w:eastAsia="Times New Roman" w:hAnsi="Times New Roman" w:cs="Times New Roman"/>
          <w:b/>
          <w:color w:val="111115"/>
          <w:sz w:val="20"/>
          <w:szCs w:val="20"/>
          <w:lang w:eastAsia="ru-RU"/>
        </w:rPr>
      </w:pPr>
      <w:r w:rsidRPr="00027DF2">
        <w:rPr>
          <w:rFonts w:ascii="Times New Roman" w:eastAsia="Times New Roman" w:hAnsi="Times New Roman" w:cs="Times New Roman"/>
          <w:b/>
          <w:color w:val="111115"/>
          <w:sz w:val="24"/>
          <w:szCs w:val="24"/>
          <w:bdr w:val="none" w:sz="0" w:space="0" w:color="auto" w:frame="1"/>
          <w:lang w:eastAsia="ru-RU"/>
        </w:rPr>
        <w:lastRenderedPageBreak/>
        <w:t>Практическая работа №12,13</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«Презентация творчества одного из писателей или поэтов зарубежной литературы 19 века»</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Учебная цель:   выполнить обзор развития зарубежной литературы 19 века на примере творчества писателей и поэтов этого периода, представить его в виде проектной работы.</w:t>
      </w:r>
    </w:p>
    <w:p w:rsidR="00027DF2" w:rsidRPr="00027DF2" w:rsidRDefault="00027DF2" w:rsidP="00027DF2">
      <w:pPr>
        <w:spacing w:after="0" w:line="240" w:lineRule="auto"/>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Задачи практической работы:</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1.</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Изучить учебную литературу и интернет-источники о развитии зарубежной литературы 19 века.</w:t>
      </w:r>
    </w:p>
    <w:p w:rsidR="00027DF2" w:rsidRPr="00027DF2" w:rsidRDefault="00027DF2" w:rsidP="00027DF2">
      <w:pPr>
        <w:spacing w:after="0" w:line="240" w:lineRule="auto"/>
        <w:ind w:left="513" w:hanging="360"/>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2.</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Составить обзорную характеристику творчества одного из писателей или поэтов зарубежной литературы.</w:t>
      </w:r>
    </w:p>
    <w:p w:rsidR="00027DF2" w:rsidRPr="00027DF2" w:rsidRDefault="00027DF2" w:rsidP="00027DF2">
      <w:pPr>
        <w:spacing w:after="0" w:line="240" w:lineRule="auto"/>
        <w:ind w:left="513" w:hanging="360"/>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3.</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Выполнить сжатый анализ одного из произведений выбранного автора.</w:t>
      </w:r>
    </w:p>
    <w:p w:rsidR="00027DF2" w:rsidRPr="00027DF2" w:rsidRDefault="00027DF2" w:rsidP="00027DF2">
      <w:pPr>
        <w:spacing w:after="0" w:line="240" w:lineRule="auto"/>
        <w:ind w:left="513" w:hanging="360"/>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4.</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Составить проект и защитить его перед аудиторией.</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207" w:hanging="360"/>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1.</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Учебно-методическая литература:</w:t>
      </w:r>
    </w:p>
    <w:p w:rsidR="00027DF2" w:rsidRPr="00027DF2" w:rsidRDefault="00027DF2" w:rsidP="00027DF2">
      <w:pPr>
        <w:spacing w:after="0" w:line="240" w:lineRule="auto"/>
        <w:ind w:left="1440"/>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Г.А.Обернихина, А.Г.Антонова. Литература. Часть 1. Учебник для СПО. Изд.: «Академия», 2014 г.</w:t>
      </w:r>
    </w:p>
    <w:p w:rsidR="00027DF2" w:rsidRPr="00027DF2" w:rsidRDefault="00027DF2" w:rsidP="00027DF2">
      <w:pPr>
        <w:spacing w:after="0" w:line="240" w:lineRule="auto"/>
        <w:ind w:left="1440"/>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xml:space="preserve"> тексты произведений зарубежных авторов 19 века.</w:t>
      </w:r>
    </w:p>
    <w:p w:rsidR="00027DF2" w:rsidRPr="00027DF2" w:rsidRDefault="00027DF2" w:rsidP="00027DF2">
      <w:pPr>
        <w:spacing w:after="0" w:line="240" w:lineRule="auto"/>
        <w:ind w:left="-207" w:hanging="360"/>
        <w:rPr>
          <w:rFonts w:ascii="Times New Roman" w:eastAsia="Times New Roman" w:hAnsi="Times New Roman" w:cs="Times New Roman"/>
          <w:color w:val="111115"/>
          <w:sz w:val="20"/>
          <w:szCs w:val="20"/>
          <w:lang w:eastAsia="ru-RU"/>
        </w:rPr>
      </w:pP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Краткие теоретические и учебно-методические материалы по теме практической  работы:</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567" w:firstLine="709"/>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В зарубежной литературе 19 века выделяются два основных течения: романтизм и реализм. Так как эти течения развивались почти одновременно, они наложили друг на друга заметный отпечаток. Особенно это относится к литературе 1-й половины 19 века: творчество многих писателей-романтиков (Вальтер Скотт, Гюго, Жорж Санд) имеет целый ряд реалистических особенностей, тогда как творчество писателей-реалистов (Стендаль, Бальзак, Мериме) нередко окрашено романтизмом. Не всегда бывает легко определить, куда следует отнести творчество того или иного писателя — к романтизму или реализму. Только во 2-й половине  19 века романтизм окончательно уступает место реализму.</w:t>
      </w:r>
    </w:p>
    <w:p w:rsidR="00027DF2" w:rsidRPr="00027DF2" w:rsidRDefault="00027DF2" w:rsidP="00027DF2">
      <w:pPr>
        <w:spacing w:after="0" w:line="240" w:lineRule="auto"/>
        <w:ind w:left="-567" w:firstLine="709"/>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Романтизм связан французской буржуазной революцией 1789 года, с идеями этой революции. На первых порах романтики  приняли революцию восторженно и возлагали очень большие надежды на новое буржуазное общество. Отсюда характерная для произведений романтиков мечтательность, восторженность. Однако скоро стало очевидно, что революция не оправдала надежд, возлагавшихся на нее. Люди не получили ни свободы, ни равенства. Огромную роль в судьбах людей стали играть деньги, которые, в сущности, поработили их. Для того, кто был богат, открылись все пути, удел бедняков по-прежнему оставался печальным. Началась страшная борьба за деньги, жажда наживы. Все это вызвало у романтиков жестокие разочарования. Они стали искать новых идеалов — одни из них обратились к прошлому, начали идеализировать его, другие, наиболее прогрессивные, устремились в будущее, которое им рисовалось чаще всего туманно и неопределенно. Неудовлетворенность настоящим, ожидание чего-то нового, стремление показать идеальные отношения между людьми, сильные характеры — вот что характерно для писателей-романтиков. Не зная  путей, которыми человечество может построить лучшее общество, романтики часто обращались к сказке (Андерсон), горячо интересовались народным творчеством и нередко подражали ему (Лонгфелло, Мицкевич). Лучшие представители романтизма, такие как Байрон, например, призывали к продолжению борьбы, и новой революции.</w:t>
      </w:r>
    </w:p>
    <w:p w:rsidR="00027DF2" w:rsidRPr="00027DF2" w:rsidRDefault="00027DF2" w:rsidP="00027DF2">
      <w:pPr>
        <w:spacing w:after="0" w:line="240" w:lineRule="auto"/>
        <w:ind w:left="-567" w:firstLine="709"/>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xml:space="preserve">Реализм в противоположность романтизму интересовался преимущественно сегодняшним днем. Стремясь возможно более полно отразить в своих произведениях действительность, писатели-реалисты создали большие произведения (самым любимым их жанром был роман) со множеством </w:t>
      </w:r>
      <w:r w:rsidRPr="00027DF2">
        <w:rPr>
          <w:rFonts w:ascii="Times New Roman" w:eastAsia="Times New Roman" w:hAnsi="Times New Roman" w:cs="Times New Roman"/>
          <w:color w:val="111115"/>
          <w:sz w:val="24"/>
          <w:szCs w:val="24"/>
          <w:bdr w:val="none" w:sz="0" w:space="0" w:color="auto" w:frame="1"/>
          <w:lang w:eastAsia="ru-RU"/>
        </w:rPr>
        <w:lastRenderedPageBreak/>
        <w:t>событий и героев. Они стремились отразить в своих произведениях характерные для эпохи события. Если романтики изображали героев, наделенных какими-то остро индивидуальными чертами, героев, резко отличавшихся от окружающих людей, то реалисты, наоборот, стремились наделить своих героев чертами, типичными для множества людей, принадлежавших к тому или другому классу, к той или другой социальной группе. «Реализм предполагает,-  писал Ф.Энгельс, — кроме правдивости деталей, верность передачи типичных характеров в типичных обстоятельствах».</w:t>
      </w:r>
    </w:p>
    <w:p w:rsidR="00027DF2" w:rsidRPr="00027DF2" w:rsidRDefault="00027DF2" w:rsidP="00027DF2">
      <w:pPr>
        <w:spacing w:after="0" w:line="240" w:lineRule="auto"/>
        <w:ind w:left="-567" w:firstLine="709"/>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Реалисты не призывали к уничтожению буржуазного общества, но они изображали его с беспощадной правдивостью, резко критикуя его пороки, поэтому реализм 19 века принято называть критическим реализмом.</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Вопросы для закрепления теоретического материала к практическому занятию:</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1. Каковы основные направления развития зарубежной литературы 19 века?</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2. В чем заключается преемственность развития русской и зарубежной литературы 19 века?</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3. Какие исторические события повлияли на развитие зарубежной литературы 19 века?</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Задания для практического занятия:</w:t>
      </w:r>
    </w:p>
    <w:p w:rsidR="00027DF2" w:rsidRPr="00027DF2" w:rsidRDefault="00027DF2" w:rsidP="00027DF2">
      <w:pPr>
        <w:spacing w:after="0" w:line="240" w:lineRule="auto"/>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Задача №1 Распределиться по группам и составить проектную работу по заданию группы по следующим направлениям:</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Биографические сведения о писателе.</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Общая характеристика творчества.</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Краткий анализ одного произведения.</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1 группа: В. Шекспир «Гамлет».</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2 группа: О. Бальзак «Гобсек».</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3 группа: Г. Флобер «Саламбо».</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4 группа: Поэты-импрессионисты (Ш. Бодлер, А. Рембо О. Ренуар, П. Малларме и др.).</w:t>
      </w:r>
    </w:p>
    <w:p w:rsidR="00027DF2" w:rsidRPr="00027DF2" w:rsidRDefault="00027DF2" w:rsidP="00027DF2">
      <w:pPr>
        <w:spacing w:after="0" w:line="240" w:lineRule="auto"/>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Задача №2 Защитить проектную работу перед группой.</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Форма контроля выполнения практических работ:</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Выполненная работа представляется преподавателю в тетради для выполнения практических работ по дисциплине «Русский язык и литература».</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w:t>
      </w:r>
    </w:p>
    <w:p w:rsidR="00027DF2" w:rsidRPr="00027DF2" w:rsidRDefault="00027DF2" w:rsidP="00027DF2">
      <w:pPr>
        <w:spacing w:after="0" w:line="240" w:lineRule="auto"/>
        <w:ind w:left="-56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Список рекомендуемой литературы:</w:t>
      </w:r>
    </w:p>
    <w:p w:rsidR="00027DF2" w:rsidRPr="00027DF2" w:rsidRDefault="00027DF2" w:rsidP="00027DF2">
      <w:pPr>
        <w:spacing w:after="0" w:line="240" w:lineRule="auto"/>
        <w:ind w:left="-207" w:hanging="360"/>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1.</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Г.А.Обернихина, А.Г.Антонова. Литература. Часть 1. Учебник для СПО. Изд.: «Академия», 2014 г.</w:t>
      </w:r>
    </w:p>
    <w:p w:rsidR="00027DF2" w:rsidRPr="00027DF2" w:rsidRDefault="00027DF2" w:rsidP="00027DF2">
      <w:pPr>
        <w:spacing w:after="0" w:line="240" w:lineRule="auto"/>
        <w:ind w:left="-207" w:hanging="360"/>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2.</w:t>
      </w:r>
      <w:r w:rsidRPr="00027DF2">
        <w:rPr>
          <w:rFonts w:ascii="Times New Roman" w:eastAsia="Times New Roman" w:hAnsi="Times New Roman" w:cs="Times New Roman"/>
          <w:color w:val="111115"/>
          <w:sz w:val="14"/>
          <w:szCs w:val="14"/>
          <w:bdr w:val="none" w:sz="0" w:space="0" w:color="auto" w:frame="1"/>
          <w:lang w:eastAsia="ru-RU"/>
        </w:rPr>
        <w:t>      </w:t>
      </w:r>
      <w:r w:rsidRPr="00027DF2">
        <w:rPr>
          <w:rFonts w:ascii="Times New Roman" w:eastAsia="Times New Roman" w:hAnsi="Times New Roman" w:cs="Times New Roman"/>
          <w:color w:val="111115"/>
          <w:sz w:val="24"/>
          <w:szCs w:val="24"/>
          <w:bdr w:val="none" w:sz="0" w:space="0" w:color="auto" w:frame="1"/>
          <w:lang w:eastAsia="ru-RU"/>
        </w:rPr>
        <w:t>Интернет-ресурсы:</w:t>
      </w:r>
    </w:p>
    <w:p w:rsidR="00027DF2" w:rsidRPr="00027DF2" w:rsidRDefault="00027DF2" w:rsidP="00027DF2">
      <w:pPr>
        <w:spacing w:after="0" w:line="240" w:lineRule="auto"/>
        <w:ind w:left="-20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http://inolit.ru/17-041-00.html</w:t>
      </w:r>
    </w:p>
    <w:p w:rsidR="00027DF2" w:rsidRPr="00027DF2" w:rsidRDefault="00027DF2" w:rsidP="00027DF2">
      <w:pPr>
        <w:spacing w:after="0" w:line="240" w:lineRule="auto"/>
        <w:ind w:left="-20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http://www.infoliolib.info/brief/briefizl3/</w:t>
      </w:r>
    </w:p>
    <w:p w:rsidR="00027DF2" w:rsidRPr="00027DF2" w:rsidRDefault="00027DF2" w:rsidP="00027DF2">
      <w:pPr>
        <w:spacing w:after="0" w:line="240" w:lineRule="auto"/>
        <w:ind w:left="-20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http://stuki-druki.com/authors/Shakespeare.php</w:t>
      </w:r>
    </w:p>
    <w:p w:rsidR="00027DF2" w:rsidRPr="00027DF2" w:rsidRDefault="00027DF2" w:rsidP="00027DF2">
      <w:pPr>
        <w:spacing w:after="0" w:line="240" w:lineRule="auto"/>
        <w:ind w:left="-20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http://stuki-druki.com/authors/Balzac.php</w:t>
      </w:r>
    </w:p>
    <w:p w:rsidR="00027DF2" w:rsidRPr="00027DF2" w:rsidRDefault="00027DF2" w:rsidP="00027DF2">
      <w:pPr>
        <w:spacing w:after="0" w:line="240" w:lineRule="auto"/>
        <w:ind w:left="-207"/>
        <w:jc w:val="both"/>
        <w:rPr>
          <w:rFonts w:ascii="Times New Roman" w:eastAsia="Times New Roman" w:hAnsi="Times New Roman" w:cs="Times New Roman"/>
          <w:color w:val="111115"/>
          <w:sz w:val="20"/>
          <w:szCs w:val="20"/>
          <w:lang w:eastAsia="ru-RU"/>
        </w:rPr>
      </w:pPr>
      <w:r w:rsidRPr="00027DF2">
        <w:rPr>
          <w:rFonts w:ascii="Times New Roman" w:eastAsia="Times New Roman" w:hAnsi="Times New Roman" w:cs="Times New Roman"/>
          <w:color w:val="111115"/>
          <w:sz w:val="24"/>
          <w:szCs w:val="24"/>
          <w:bdr w:val="none" w:sz="0" w:space="0" w:color="auto" w:frame="1"/>
          <w:lang w:eastAsia="ru-RU"/>
        </w:rPr>
        <w:t>- http://stuki-druki.com/authors/Flaubert.php</w:t>
      </w:r>
    </w:p>
    <w:p w:rsidR="0046186A" w:rsidRPr="0046186A" w:rsidRDefault="0046186A" w:rsidP="0046186A">
      <w:pPr>
        <w:jc w:val="both"/>
        <w:rPr>
          <w:rFonts w:ascii="Times New Roman" w:eastAsia="Times New Roman" w:hAnsi="Times New Roman" w:cs="Times New Roman"/>
          <w:b/>
          <w:sz w:val="24"/>
          <w:szCs w:val="24"/>
          <w:lang w:eastAsia="ru-RU"/>
        </w:rPr>
      </w:pPr>
    </w:p>
    <w:p w:rsidR="0046186A" w:rsidRPr="0046186A" w:rsidRDefault="0046186A" w:rsidP="0046186A">
      <w:pPr>
        <w:jc w:val="both"/>
        <w:rPr>
          <w:rFonts w:ascii="Times New Roman" w:eastAsia="Times New Roman" w:hAnsi="Times New Roman" w:cs="Times New Roman"/>
          <w:b/>
          <w:sz w:val="24"/>
          <w:szCs w:val="24"/>
          <w:lang w:eastAsia="ru-RU"/>
        </w:rPr>
      </w:pPr>
    </w:p>
    <w:p w:rsidR="0046186A" w:rsidRPr="0046186A" w:rsidRDefault="0046186A" w:rsidP="0046186A">
      <w:pPr>
        <w:jc w:val="both"/>
        <w:rPr>
          <w:rFonts w:ascii="Times New Roman" w:eastAsia="Times New Roman" w:hAnsi="Times New Roman" w:cs="Times New Roman"/>
          <w:b/>
          <w:sz w:val="24"/>
          <w:szCs w:val="24"/>
          <w:lang w:eastAsia="ru-RU"/>
        </w:rPr>
      </w:pPr>
      <w:r w:rsidRPr="0046186A">
        <w:rPr>
          <w:rFonts w:ascii="Times New Roman" w:eastAsia="Times New Roman" w:hAnsi="Times New Roman" w:cs="Times New Roman"/>
          <w:b/>
          <w:sz w:val="24"/>
          <w:szCs w:val="24"/>
          <w:lang w:eastAsia="ru-RU"/>
        </w:rPr>
        <w:lastRenderedPageBreak/>
        <w:t>Практическая работа</w:t>
      </w:r>
      <w:r w:rsidR="00027DF2">
        <w:rPr>
          <w:rFonts w:ascii="Times New Roman" w:eastAsia="Times New Roman" w:hAnsi="Times New Roman" w:cs="Times New Roman"/>
          <w:b/>
          <w:sz w:val="24"/>
          <w:szCs w:val="24"/>
          <w:lang w:eastAsia="ru-RU"/>
        </w:rPr>
        <w:t xml:space="preserve"> 14</w:t>
      </w:r>
      <w:r w:rsidRPr="0046186A">
        <w:rPr>
          <w:rFonts w:ascii="Times New Roman" w:eastAsia="Times New Roman" w:hAnsi="Times New Roman" w:cs="Times New Roman"/>
          <w:b/>
          <w:sz w:val="24"/>
          <w:szCs w:val="24"/>
          <w:lang w:eastAsia="ru-RU"/>
        </w:rPr>
        <w:t xml:space="preserve"> Судьбы мира и цивилизации в творчестве И. А. Бунина</w:t>
      </w:r>
      <w:r w:rsidRPr="0046186A">
        <w:rPr>
          <w:rFonts w:ascii="Times New Roman" w:eastAsia="Times New Roman" w:hAnsi="Times New Roman" w:cs="Times New Roman"/>
          <w:sz w:val="24"/>
          <w:szCs w:val="24"/>
          <w:lang w:eastAsia="ru-RU"/>
        </w:rPr>
        <w:t xml:space="preserve">, </w:t>
      </w:r>
      <w:r w:rsidRPr="0046186A">
        <w:rPr>
          <w:rFonts w:ascii="Times New Roman" w:eastAsia="Times New Roman" w:hAnsi="Times New Roman" w:cs="Times New Roman"/>
          <w:b/>
          <w:sz w:val="24"/>
          <w:szCs w:val="24"/>
          <w:lang w:eastAsia="ru-RU"/>
        </w:rPr>
        <w:t>рассказ «Господин из Сан-Франциско».</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 1.</w:t>
      </w:r>
      <w:r w:rsidRPr="0046186A">
        <w:rPr>
          <w:rFonts w:ascii="Times New Roman" w:eastAsia="Times New Roman" w:hAnsi="Times New Roman" w:cs="Times New Roman"/>
          <w:color w:val="111115"/>
          <w:sz w:val="24"/>
          <w:szCs w:val="24"/>
          <w:bdr w:val="none" w:sz="0" w:space="0" w:color="auto" w:frame="1"/>
          <w:lang w:eastAsia="ru-RU"/>
        </w:rPr>
        <w:tab/>
        <w:t>Познакомьтесь с историей создания рассказа. Подумайте, по- чему И.А. Бунин заменяет название «Смерть на Капри» на последнее? Как смещаются акценты в понимании произведения?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2.</w:t>
      </w:r>
      <w:r w:rsidRPr="0046186A">
        <w:rPr>
          <w:rFonts w:ascii="Times New Roman" w:eastAsia="Times New Roman" w:hAnsi="Times New Roman" w:cs="Times New Roman"/>
          <w:color w:val="111115"/>
          <w:sz w:val="24"/>
          <w:szCs w:val="24"/>
          <w:bdr w:val="none" w:sz="0" w:space="0" w:color="auto" w:frame="1"/>
          <w:lang w:eastAsia="ru-RU"/>
        </w:rPr>
        <w:tab/>
        <w:t>Почему герой не получает имени? Какой приём использует автор, создавая историю господина из Сан-Франциско? В каких литературных произведениях факты жизни героев подвергались обобщению, типизации?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 xml:space="preserve"> 3.</w:t>
      </w:r>
      <w:r w:rsidRPr="0046186A">
        <w:rPr>
          <w:rFonts w:ascii="Times New Roman" w:eastAsia="Times New Roman" w:hAnsi="Times New Roman" w:cs="Times New Roman"/>
          <w:color w:val="111115"/>
          <w:sz w:val="24"/>
          <w:szCs w:val="24"/>
          <w:bdr w:val="none" w:sz="0" w:space="0" w:color="auto" w:frame="1"/>
          <w:lang w:eastAsia="ru-RU"/>
        </w:rPr>
        <w:tab/>
        <w:t>Как создан образ героя? Найдите упоминание об истории его жизни, портретные характеристики.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4.</w:t>
      </w:r>
      <w:r w:rsidRPr="0046186A">
        <w:rPr>
          <w:rFonts w:ascii="Times New Roman" w:eastAsia="Times New Roman" w:hAnsi="Times New Roman" w:cs="Times New Roman"/>
          <w:color w:val="111115"/>
          <w:sz w:val="24"/>
          <w:szCs w:val="24"/>
          <w:bdr w:val="none" w:sz="0" w:space="0" w:color="auto" w:frame="1"/>
          <w:lang w:eastAsia="ru-RU"/>
        </w:rPr>
        <w:tab/>
        <w:t>Как представлена семья господина? Можно ли назвать счаст- ливыми дочь и жену?</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5.</w:t>
      </w:r>
      <w:r w:rsidRPr="0046186A">
        <w:rPr>
          <w:rFonts w:ascii="Times New Roman" w:eastAsia="Times New Roman" w:hAnsi="Times New Roman" w:cs="Times New Roman"/>
          <w:color w:val="111115"/>
          <w:sz w:val="24"/>
          <w:szCs w:val="24"/>
          <w:bdr w:val="none" w:sz="0" w:space="0" w:color="auto" w:frame="1"/>
          <w:lang w:eastAsia="ru-RU"/>
        </w:rPr>
        <w:tab/>
        <w:t>Выделите в рассказе «Господин из Сан-Франциско» этапы раз- вития сюжета, составьте его план.</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6.</w:t>
      </w:r>
      <w:r w:rsidRPr="0046186A">
        <w:rPr>
          <w:rFonts w:ascii="Times New Roman" w:eastAsia="Times New Roman" w:hAnsi="Times New Roman" w:cs="Times New Roman"/>
          <w:color w:val="111115"/>
          <w:sz w:val="24"/>
          <w:szCs w:val="24"/>
          <w:bdr w:val="none" w:sz="0" w:space="0" w:color="auto" w:frame="1"/>
          <w:lang w:eastAsia="ru-RU"/>
        </w:rPr>
        <w:tab/>
        <w:t>Почему писатель прибегает  к  такому  детальному  описа- нию плана путешествия? Каковы  причины,  побудившие  господи- на собраться в путешествие? Соответствуют ли ожидания господина реальности?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7.</w:t>
      </w:r>
      <w:r w:rsidRPr="0046186A">
        <w:rPr>
          <w:rFonts w:ascii="Times New Roman" w:eastAsia="Times New Roman" w:hAnsi="Times New Roman" w:cs="Times New Roman"/>
          <w:color w:val="111115"/>
          <w:sz w:val="24"/>
          <w:szCs w:val="24"/>
          <w:bdr w:val="none" w:sz="0" w:space="0" w:color="auto" w:frame="1"/>
          <w:lang w:eastAsia="ru-RU"/>
        </w:rPr>
        <w:tab/>
        <w:t>Как проходит плавание «Атлантиды»? Расскажите о жизни на корабле. Символом чего является «Атлантида»?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8.</w:t>
      </w:r>
      <w:r w:rsidRPr="0046186A">
        <w:rPr>
          <w:rFonts w:ascii="Times New Roman" w:eastAsia="Times New Roman" w:hAnsi="Times New Roman" w:cs="Times New Roman"/>
          <w:color w:val="111115"/>
          <w:sz w:val="24"/>
          <w:szCs w:val="24"/>
          <w:bdr w:val="none" w:sz="0" w:space="0" w:color="auto" w:frame="1"/>
          <w:lang w:eastAsia="ru-RU"/>
        </w:rPr>
        <w:tab/>
        <w:t>Найдите детали-символы в рассказе. Каково их значение в рас- сказе? Какое значение здесь имеют слова «сирены», «идол», «океан»?</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9.</w:t>
      </w:r>
      <w:r w:rsidRPr="0046186A">
        <w:rPr>
          <w:rFonts w:ascii="Times New Roman" w:eastAsia="Times New Roman" w:hAnsi="Times New Roman" w:cs="Times New Roman"/>
          <w:color w:val="111115"/>
          <w:sz w:val="24"/>
          <w:szCs w:val="24"/>
          <w:bdr w:val="none" w:sz="0" w:space="0" w:color="auto" w:frame="1"/>
          <w:lang w:eastAsia="ru-RU"/>
        </w:rPr>
        <w:tab/>
        <w:t>Какую сцену можно назвать кульминационной? Как меняется отношение к герою и его семье после этой сцены?</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10.</w:t>
      </w:r>
      <w:r w:rsidRPr="0046186A">
        <w:rPr>
          <w:rFonts w:ascii="Times New Roman" w:eastAsia="Times New Roman" w:hAnsi="Times New Roman" w:cs="Times New Roman"/>
          <w:color w:val="111115"/>
          <w:sz w:val="24"/>
          <w:szCs w:val="24"/>
          <w:bdr w:val="none" w:sz="0" w:space="0" w:color="auto" w:frame="1"/>
          <w:lang w:eastAsia="ru-RU"/>
        </w:rPr>
        <w:tab/>
        <w:t>Найдите описание старика Лоренцо. Зачем автор вводит этот образ?</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11.</w:t>
      </w:r>
      <w:r w:rsidRPr="0046186A">
        <w:rPr>
          <w:rFonts w:ascii="Times New Roman" w:eastAsia="Times New Roman" w:hAnsi="Times New Roman" w:cs="Times New Roman"/>
          <w:color w:val="111115"/>
          <w:sz w:val="24"/>
          <w:szCs w:val="24"/>
          <w:bdr w:val="none" w:sz="0" w:space="0" w:color="auto" w:frame="1"/>
          <w:lang w:eastAsia="ru-RU"/>
        </w:rPr>
        <w:tab/>
        <w:t>Найдите описание двух вершин в тексте. Какое символиче- ское значение они имеют?</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12.</w:t>
      </w:r>
      <w:r w:rsidRPr="0046186A">
        <w:rPr>
          <w:rFonts w:ascii="Times New Roman" w:eastAsia="Times New Roman" w:hAnsi="Times New Roman" w:cs="Times New Roman"/>
          <w:color w:val="111115"/>
          <w:sz w:val="24"/>
          <w:szCs w:val="24"/>
          <w:bdr w:val="none" w:sz="0" w:space="0" w:color="auto" w:frame="1"/>
          <w:lang w:eastAsia="ru-RU"/>
        </w:rPr>
        <w:tab/>
        <w:t>На протяжении всего произведения И.А. Бунин использует приём контраста. Найдите примеры в тексте. Как этот приём помогает автору выразить проблематику произведения?</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13.</w:t>
      </w:r>
      <w:r w:rsidRPr="0046186A">
        <w:rPr>
          <w:rFonts w:ascii="Times New Roman" w:eastAsia="Times New Roman" w:hAnsi="Times New Roman" w:cs="Times New Roman"/>
          <w:color w:val="111115"/>
          <w:sz w:val="24"/>
          <w:szCs w:val="24"/>
          <w:bdr w:val="none" w:sz="0" w:space="0" w:color="auto" w:frame="1"/>
          <w:lang w:eastAsia="ru-RU"/>
        </w:rPr>
        <w:tab/>
        <w:t>Как финал рассказа помогает понять характер конфликта? В чём смысл появления в конце рассказа фигуры дьявола?</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14.</w:t>
      </w:r>
      <w:r w:rsidRPr="0046186A">
        <w:rPr>
          <w:rFonts w:ascii="Times New Roman" w:eastAsia="Times New Roman" w:hAnsi="Times New Roman" w:cs="Times New Roman"/>
          <w:color w:val="111115"/>
          <w:sz w:val="24"/>
          <w:szCs w:val="24"/>
          <w:bdr w:val="none" w:sz="0" w:space="0" w:color="auto" w:frame="1"/>
          <w:lang w:eastAsia="ru-RU"/>
        </w:rPr>
        <w:tab/>
        <w:t>Почему рассказ заканчивается изображением «влюблённой пары, играющей любовь за деньги»?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bdr w:val="none" w:sz="0" w:space="0" w:color="auto" w:frame="1"/>
          <w:lang w:eastAsia="ru-RU"/>
        </w:rPr>
      </w:pPr>
      <w:r w:rsidRPr="0046186A">
        <w:rPr>
          <w:rFonts w:ascii="Times New Roman" w:eastAsia="Times New Roman" w:hAnsi="Times New Roman" w:cs="Times New Roman"/>
          <w:color w:val="111115"/>
          <w:sz w:val="24"/>
          <w:szCs w:val="24"/>
          <w:bdr w:val="none" w:sz="0" w:space="0" w:color="auto" w:frame="1"/>
          <w:lang w:eastAsia="ru-RU"/>
        </w:rPr>
        <w:t>15.</w:t>
      </w:r>
      <w:r w:rsidRPr="0046186A">
        <w:rPr>
          <w:rFonts w:ascii="Times New Roman" w:eastAsia="Times New Roman" w:hAnsi="Times New Roman" w:cs="Times New Roman"/>
          <w:color w:val="111115"/>
          <w:sz w:val="24"/>
          <w:szCs w:val="24"/>
          <w:bdr w:val="none" w:sz="0" w:space="0" w:color="auto" w:frame="1"/>
          <w:lang w:eastAsia="ru-RU"/>
        </w:rPr>
        <w:tab/>
        <w:t>Посмотрите видеолекции о рассказе Бунина двух современ- ных литературоведов, критиков – Льва Соболева на портале Арзамас (курс №24) и Дмитрия Быкова. Сопоставьте их мнение.</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16.</w:t>
      </w:r>
      <w:r w:rsidRPr="0046186A">
        <w:rPr>
          <w:rFonts w:ascii="Times New Roman" w:eastAsia="Times New Roman" w:hAnsi="Times New Roman" w:cs="Times New Roman"/>
          <w:color w:val="111115"/>
          <w:sz w:val="24"/>
          <w:szCs w:val="24"/>
          <w:bdr w:val="none" w:sz="0" w:space="0" w:color="auto" w:frame="1"/>
          <w:lang w:eastAsia="ru-RU"/>
        </w:rPr>
        <w:tab/>
        <w:t>Сформулируйте 3 наиболее важные, с вашей точки зрения, проблемы, поднятые писателем в рассказе. Сделайте вывод о пробле- матике произведения и её актуальности.».</w:t>
      </w:r>
    </w:p>
    <w:p w:rsidR="0046186A" w:rsidRPr="0046186A" w:rsidRDefault="0046186A" w:rsidP="0046186A">
      <w:pPr>
        <w:spacing w:after="0" w:line="240" w:lineRule="auto"/>
        <w:ind w:left="-56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Список рекомендуемой литературы:</w:t>
      </w:r>
    </w:p>
    <w:p w:rsidR="0046186A" w:rsidRPr="0046186A" w:rsidRDefault="0046186A" w:rsidP="0046186A">
      <w:pPr>
        <w:spacing w:after="0" w:line="240" w:lineRule="auto"/>
        <w:ind w:left="-207" w:hanging="360"/>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1.      Г.А.Обернихина, А.Г.Антонова. Литература. Часть 2. Учебник для СПО. Изд.: «Академия», 2017 г.</w:t>
      </w:r>
    </w:p>
    <w:p w:rsidR="0046186A" w:rsidRPr="0046186A" w:rsidRDefault="0046186A" w:rsidP="0046186A">
      <w:pPr>
        <w:spacing w:after="0" w:line="240" w:lineRule="auto"/>
        <w:ind w:left="-207" w:hanging="360"/>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2.      Интернет-ресурсы:</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http://bunin.org.ru/biography/</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http://ilibrary.ru/text/1016/p.1/index.html</w:t>
      </w:r>
    </w:p>
    <w:p w:rsidR="0046186A" w:rsidRPr="0046186A" w:rsidRDefault="0046186A" w:rsidP="0046186A">
      <w:pPr>
        <w:spacing w:after="0" w:line="240" w:lineRule="auto"/>
        <w:ind w:left="-207"/>
        <w:jc w:val="both"/>
        <w:rPr>
          <w:rFonts w:ascii="Times New Roman" w:eastAsia="Times New Roman" w:hAnsi="Times New Roman" w:cs="Times New Roman"/>
          <w:color w:val="111115"/>
          <w:sz w:val="24"/>
          <w:szCs w:val="24"/>
          <w:lang w:eastAsia="ru-RU"/>
        </w:rPr>
      </w:pPr>
      <w:r w:rsidRPr="0046186A">
        <w:rPr>
          <w:rFonts w:ascii="Times New Roman" w:eastAsia="Times New Roman" w:hAnsi="Times New Roman" w:cs="Times New Roman"/>
          <w:color w:val="111115"/>
          <w:sz w:val="24"/>
          <w:szCs w:val="24"/>
          <w:bdr w:val="none" w:sz="0" w:space="0" w:color="auto" w:frame="1"/>
          <w:lang w:eastAsia="ru-RU"/>
        </w:rPr>
        <w:t> </w:t>
      </w:r>
    </w:p>
    <w:p w:rsidR="0046186A" w:rsidRPr="0046186A" w:rsidRDefault="0046186A" w:rsidP="0046186A">
      <w:pPr>
        <w:jc w:val="both"/>
        <w:rPr>
          <w:rFonts w:ascii="Times New Roman" w:eastAsia="Calibri" w:hAnsi="Times New Roman" w:cs="Times New Roman"/>
          <w:sz w:val="24"/>
          <w:szCs w:val="24"/>
        </w:rPr>
      </w:pPr>
    </w:p>
    <w:p w:rsidR="0046186A" w:rsidRDefault="0046186A" w:rsidP="0046186A">
      <w:pPr>
        <w:jc w:val="both"/>
        <w:rPr>
          <w:rFonts w:ascii="Times New Roman" w:eastAsia="Calibri" w:hAnsi="Times New Roman" w:cs="Times New Roman"/>
          <w:b/>
          <w:color w:val="000000"/>
          <w:sz w:val="24"/>
          <w:szCs w:val="24"/>
        </w:rPr>
      </w:pPr>
    </w:p>
    <w:p w:rsidR="00027DF2" w:rsidRPr="0046186A" w:rsidRDefault="00027DF2" w:rsidP="0046186A">
      <w:pPr>
        <w:jc w:val="both"/>
        <w:rPr>
          <w:rFonts w:ascii="Times New Roman" w:eastAsia="Calibri" w:hAnsi="Times New Roman" w:cs="Times New Roman"/>
          <w:b/>
          <w:color w:val="000000"/>
          <w:sz w:val="24"/>
          <w:szCs w:val="24"/>
        </w:rPr>
      </w:pPr>
    </w:p>
    <w:p w:rsidR="0046186A" w:rsidRPr="0046186A" w:rsidRDefault="0046186A" w:rsidP="0046186A">
      <w:pPr>
        <w:spacing w:after="0" w:line="240" w:lineRule="auto"/>
        <w:jc w:val="both"/>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lastRenderedPageBreak/>
        <w:t>Практическая работа</w:t>
      </w:r>
      <w:r w:rsidR="00027DF2">
        <w:rPr>
          <w:rFonts w:ascii="Times New Roman" w:eastAsia="Calibri" w:hAnsi="Times New Roman" w:cs="Times New Roman"/>
          <w:b/>
          <w:color w:val="000000"/>
          <w:sz w:val="24"/>
          <w:szCs w:val="24"/>
        </w:rPr>
        <w:t xml:space="preserve"> 15,16 </w:t>
      </w:r>
      <w:r w:rsidRPr="0046186A">
        <w:rPr>
          <w:rFonts w:ascii="Times New Roman" w:eastAsia="Calibri" w:hAnsi="Times New Roman" w:cs="Times New Roman"/>
          <w:b/>
          <w:color w:val="000000"/>
          <w:sz w:val="24"/>
          <w:szCs w:val="24"/>
        </w:rPr>
        <w:t xml:space="preserve"> Поэзия «Серебряного века»</w:t>
      </w:r>
      <w:r w:rsidRPr="0046186A">
        <w:rPr>
          <w:rFonts w:ascii="Times New Roman" w:eastAsia="Calibri" w:hAnsi="Times New Roman" w:cs="Times New Roman"/>
          <w:b/>
          <w:color w:val="000000"/>
          <w:sz w:val="24"/>
          <w:szCs w:val="24"/>
        </w:rPr>
        <w:tab/>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Повторите литературоведческие понятия для успешного освоения материала:</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w:t>
      </w:r>
      <w:r w:rsidRPr="0046186A">
        <w:rPr>
          <w:rFonts w:ascii="Times New Roman" w:eastAsia="Calibri" w:hAnsi="Times New Roman" w:cs="Times New Roman"/>
          <w:color w:val="000000"/>
          <w:sz w:val="24"/>
          <w:szCs w:val="24"/>
        </w:rPr>
        <w:tab/>
        <w:t>реализм, модернизм (Блок 1);</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w:t>
      </w:r>
      <w:r w:rsidRPr="0046186A">
        <w:rPr>
          <w:rFonts w:ascii="Times New Roman" w:eastAsia="Calibri" w:hAnsi="Times New Roman" w:cs="Times New Roman"/>
          <w:color w:val="000000"/>
          <w:sz w:val="24"/>
          <w:szCs w:val="24"/>
        </w:rPr>
        <w:tab/>
        <w:t>лирика, понятия стихосложения (Блок 3);</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w:t>
      </w:r>
      <w:r w:rsidRPr="0046186A">
        <w:rPr>
          <w:rFonts w:ascii="Times New Roman" w:eastAsia="Calibri" w:hAnsi="Times New Roman" w:cs="Times New Roman"/>
          <w:color w:val="000000"/>
          <w:sz w:val="24"/>
          <w:szCs w:val="24"/>
        </w:rPr>
        <w:tab/>
        <w:t>средства художественной выразительности (Блок 5).</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II.</w:t>
      </w:r>
      <w:r w:rsidRPr="0046186A">
        <w:rPr>
          <w:rFonts w:ascii="Times New Roman" w:eastAsia="Calibri" w:hAnsi="Times New Roman" w:cs="Times New Roman"/>
          <w:color w:val="000000"/>
          <w:sz w:val="24"/>
          <w:szCs w:val="24"/>
        </w:rPr>
        <w:tab/>
        <w:t>Изучите историко-культурный контекст:</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1.</w:t>
      </w:r>
      <w:r w:rsidRPr="0046186A">
        <w:rPr>
          <w:rFonts w:ascii="Times New Roman" w:eastAsia="Calibri" w:hAnsi="Times New Roman" w:cs="Times New Roman"/>
          <w:color w:val="000000"/>
          <w:sz w:val="24"/>
          <w:szCs w:val="24"/>
        </w:rPr>
        <w:tab/>
        <w:t>Прочитайте статью в учебнике и других вспомогательных ма- териалах. Какой период называют Серебряным веком русской поэзии и почему?</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2.</w:t>
      </w:r>
      <w:r w:rsidRPr="0046186A">
        <w:rPr>
          <w:rFonts w:ascii="Times New Roman" w:eastAsia="Calibri" w:hAnsi="Times New Roman" w:cs="Times New Roman"/>
          <w:color w:val="000000"/>
          <w:sz w:val="24"/>
          <w:szCs w:val="24"/>
        </w:rPr>
        <w:tab/>
        <w:t>Прочтите слова Константина Бальмонта: «Люди, которые мыслят и чувствуют на рубеже двух периодов, одного законченного, другого, ещё не народившегося…развенчивают всё старое, потому что оно потеряло душу и сделалось безжизненной схемой. Но, предшествуя новому, они сами выросли на старом, не в силах видеть это новое воочию, – вот почему в их настроениях рядом с самыми восторженными вспышками так много больной тоски».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3.</w:t>
      </w:r>
      <w:r w:rsidRPr="0046186A">
        <w:rPr>
          <w:rFonts w:ascii="Times New Roman" w:eastAsia="Calibri" w:hAnsi="Times New Roman" w:cs="Times New Roman"/>
          <w:color w:val="000000"/>
          <w:sz w:val="24"/>
          <w:szCs w:val="24"/>
        </w:rPr>
        <w:tab/>
        <w:t>Как эти слова характеризуют время, когда начинается новая страница в русской культуре, именуемая Серебряным веком? Какие со- циально-исторические изменения происходят в мире и обществе? Как это влияет на духовную жизнь общества?</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4.</w:t>
      </w:r>
      <w:r w:rsidRPr="0046186A">
        <w:rPr>
          <w:rFonts w:ascii="Times New Roman" w:eastAsia="Calibri" w:hAnsi="Times New Roman" w:cs="Times New Roman"/>
          <w:color w:val="000000"/>
          <w:sz w:val="24"/>
          <w:szCs w:val="24"/>
        </w:rPr>
        <w:tab/>
        <w:t>Считается, что период с 1881 г. по 1917 г. серебряным веком назвал Н. Бердяев. С каким периодом в русской культуре сравнил фи- лософ этот период? Что общего между этими временными отрезками и чем они отличаются?</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 xml:space="preserve"> 5.</w:t>
      </w:r>
      <w:r w:rsidRPr="0046186A">
        <w:rPr>
          <w:rFonts w:ascii="Times New Roman" w:eastAsia="Calibri" w:hAnsi="Times New Roman" w:cs="Times New Roman"/>
          <w:color w:val="000000"/>
          <w:sz w:val="24"/>
          <w:szCs w:val="24"/>
        </w:rPr>
        <w:tab/>
        <w:t>Почему именно этот период называют золотым веком русской философии? Имена каких русских философов этого периода вам из- вестны? Какие философские концепции предложены ими?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6.</w:t>
      </w:r>
      <w:r w:rsidRPr="0046186A">
        <w:rPr>
          <w:rFonts w:ascii="Times New Roman" w:eastAsia="Calibri" w:hAnsi="Times New Roman" w:cs="Times New Roman"/>
          <w:color w:val="000000"/>
          <w:sz w:val="24"/>
          <w:szCs w:val="24"/>
        </w:rPr>
        <w:tab/>
        <w:t>Возникшие во всех сферах жизни противоречия рождают во- просы, подобные тому, который задал А.Блок в своём стихотворении: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«Испепеляющие годы! Безумья ль в вас, надежды ль весть?» Как вы ду- маете, в чём противоречивость этой эпохи? Чему неминуемо было изме- ниться? Чего ожидало общество?</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7.</w:t>
      </w:r>
      <w:r w:rsidRPr="0046186A">
        <w:rPr>
          <w:rFonts w:ascii="Times New Roman" w:eastAsia="Calibri" w:hAnsi="Times New Roman" w:cs="Times New Roman"/>
          <w:color w:val="000000"/>
          <w:sz w:val="24"/>
          <w:szCs w:val="24"/>
        </w:rPr>
        <w:tab/>
        <w:t>Очевидно, что искусство стало средством решения сверхпро- блем, возникших в обществе. В эпоху серебряного века звучали при- зывы пройти «очистительную катастрофу мира». Подумайте, почему именно искусство берёт на себя ответственность выбирать пути для усо- вершенствования существующего порядка, для поиска выхода из все- общего кризиса?</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8.</w:t>
      </w:r>
      <w:r w:rsidRPr="0046186A">
        <w:rPr>
          <w:rFonts w:ascii="Times New Roman" w:eastAsia="Calibri" w:hAnsi="Times New Roman" w:cs="Times New Roman"/>
          <w:color w:val="000000"/>
          <w:sz w:val="24"/>
          <w:szCs w:val="24"/>
        </w:rPr>
        <w:tab/>
        <w:t>Почему творчество этого периода можно назвать модернист- ским? Расскажите об основных чертах модернизма.</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9.</w:t>
      </w:r>
      <w:r w:rsidRPr="0046186A">
        <w:rPr>
          <w:rFonts w:ascii="Times New Roman" w:eastAsia="Calibri" w:hAnsi="Times New Roman" w:cs="Times New Roman"/>
          <w:color w:val="000000"/>
          <w:sz w:val="24"/>
          <w:szCs w:val="24"/>
        </w:rPr>
        <w:tab/>
        <w:t>Перечислите наиболее яркие модернистские направления поэ- зии серебряного века в русской литературе.</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10.</w:t>
      </w:r>
      <w:r w:rsidRPr="0046186A">
        <w:rPr>
          <w:rFonts w:ascii="Times New Roman" w:eastAsia="Calibri" w:hAnsi="Times New Roman" w:cs="Times New Roman"/>
          <w:color w:val="000000"/>
          <w:sz w:val="24"/>
          <w:szCs w:val="24"/>
        </w:rPr>
        <w:tab/>
        <w:t>В чем особенности новокрестьянской поэзии?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11.</w:t>
      </w:r>
      <w:r w:rsidRPr="0046186A">
        <w:rPr>
          <w:rFonts w:ascii="Times New Roman" w:eastAsia="Calibri" w:hAnsi="Times New Roman" w:cs="Times New Roman"/>
          <w:color w:val="000000"/>
          <w:sz w:val="24"/>
          <w:szCs w:val="24"/>
        </w:rPr>
        <w:tab/>
        <w:t>Подготовьте сообщения-презентации по модернистским те- чениям поэзии Серебряного века. Расскажите об истории их возник- новения, об их лидерах, философских концепциях, творческих идеях и методах. Как они связаны и что их разделяет?</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12.</w:t>
      </w:r>
      <w:r w:rsidRPr="0046186A">
        <w:rPr>
          <w:rFonts w:ascii="Times New Roman" w:eastAsia="Calibri" w:hAnsi="Times New Roman" w:cs="Times New Roman"/>
          <w:color w:val="000000"/>
          <w:sz w:val="24"/>
          <w:szCs w:val="24"/>
        </w:rPr>
        <w:tab/>
        <w:t>Приготовьтесь охарактеризовать каждое поэтическое течение этого периода, оформите таблицу:</w:t>
      </w:r>
    </w:p>
    <w:tbl>
      <w:tblPr>
        <w:tblStyle w:val="TableNormal"/>
        <w:tblW w:w="0" w:type="auto"/>
        <w:tblInd w:w="87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616"/>
        <w:gridCol w:w="1616"/>
        <w:gridCol w:w="1616"/>
        <w:gridCol w:w="2797"/>
      </w:tblGrid>
      <w:tr w:rsidR="0046186A" w:rsidRPr="0046186A" w:rsidTr="0046186A">
        <w:trPr>
          <w:trHeight w:val="286"/>
        </w:trPr>
        <w:tc>
          <w:tcPr>
            <w:tcW w:w="1616" w:type="dxa"/>
          </w:tcPr>
          <w:p w:rsidR="0046186A" w:rsidRPr="0046186A" w:rsidRDefault="0046186A" w:rsidP="0046186A">
            <w:pPr>
              <w:spacing w:before="48"/>
              <w:ind w:left="153"/>
              <w:rPr>
                <w:rFonts w:ascii="Times New Roman" w:eastAsia="Times New Roman" w:hAnsi="Times New Roman" w:cs="Times New Roman"/>
                <w:b/>
                <w:sz w:val="24"/>
                <w:szCs w:val="24"/>
              </w:rPr>
            </w:pPr>
            <w:r w:rsidRPr="0046186A">
              <w:rPr>
                <w:rFonts w:ascii="Times New Roman" w:eastAsia="Times New Roman" w:hAnsi="Times New Roman" w:cs="Times New Roman"/>
                <w:b/>
                <w:color w:val="231F20"/>
                <w:sz w:val="24"/>
                <w:szCs w:val="24"/>
              </w:rPr>
              <w:t>Характеристики</w:t>
            </w:r>
          </w:p>
        </w:tc>
        <w:tc>
          <w:tcPr>
            <w:tcW w:w="1616" w:type="dxa"/>
          </w:tcPr>
          <w:p w:rsidR="0046186A" w:rsidRPr="0046186A" w:rsidRDefault="0046186A" w:rsidP="0046186A">
            <w:pPr>
              <w:spacing w:before="48"/>
              <w:ind w:left="355"/>
              <w:rPr>
                <w:rFonts w:ascii="Times New Roman" w:eastAsia="Times New Roman" w:hAnsi="Times New Roman" w:cs="Times New Roman"/>
                <w:b/>
                <w:sz w:val="24"/>
                <w:szCs w:val="24"/>
              </w:rPr>
            </w:pPr>
            <w:r w:rsidRPr="0046186A">
              <w:rPr>
                <w:rFonts w:ascii="Times New Roman" w:eastAsia="Times New Roman" w:hAnsi="Times New Roman" w:cs="Times New Roman"/>
                <w:b/>
                <w:color w:val="231F20"/>
                <w:sz w:val="24"/>
                <w:szCs w:val="24"/>
              </w:rPr>
              <w:t>Символизм</w:t>
            </w:r>
          </w:p>
        </w:tc>
        <w:tc>
          <w:tcPr>
            <w:tcW w:w="1616" w:type="dxa"/>
          </w:tcPr>
          <w:p w:rsidR="0046186A" w:rsidRPr="0046186A" w:rsidRDefault="0046186A" w:rsidP="0046186A">
            <w:pPr>
              <w:spacing w:before="48"/>
              <w:ind w:left="459"/>
              <w:rPr>
                <w:rFonts w:ascii="Times New Roman" w:eastAsia="Times New Roman" w:hAnsi="Times New Roman" w:cs="Times New Roman"/>
                <w:b/>
                <w:sz w:val="24"/>
                <w:szCs w:val="24"/>
              </w:rPr>
            </w:pPr>
            <w:r w:rsidRPr="0046186A">
              <w:rPr>
                <w:rFonts w:ascii="Times New Roman" w:eastAsia="Times New Roman" w:hAnsi="Times New Roman" w:cs="Times New Roman"/>
                <w:b/>
                <w:color w:val="231F20"/>
                <w:sz w:val="24"/>
                <w:szCs w:val="24"/>
              </w:rPr>
              <w:t>Акмеизм</w:t>
            </w:r>
          </w:p>
        </w:tc>
        <w:tc>
          <w:tcPr>
            <w:tcW w:w="2797" w:type="dxa"/>
          </w:tcPr>
          <w:p w:rsidR="0046186A" w:rsidRPr="0046186A" w:rsidRDefault="0046186A" w:rsidP="0046186A">
            <w:pPr>
              <w:spacing w:before="48"/>
              <w:ind w:left="405"/>
              <w:rPr>
                <w:rFonts w:ascii="Times New Roman" w:eastAsia="Times New Roman" w:hAnsi="Times New Roman" w:cs="Times New Roman"/>
                <w:b/>
                <w:sz w:val="24"/>
                <w:szCs w:val="24"/>
              </w:rPr>
            </w:pPr>
            <w:r w:rsidRPr="0046186A">
              <w:rPr>
                <w:rFonts w:ascii="Times New Roman" w:eastAsia="Times New Roman" w:hAnsi="Times New Roman" w:cs="Times New Roman"/>
                <w:b/>
                <w:color w:val="231F20"/>
                <w:sz w:val="24"/>
                <w:szCs w:val="24"/>
              </w:rPr>
              <w:t>Футуризм</w:t>
            </w:r>
          </w:p>
        </w:tc>
      </w:tr>
      <w:tr w:rsidR="0046186A" w:rsidRPr="0046186A" w:rsidTr="0046186A">
        <w:trPr>
          <w:trHeight w:val="506"/>
        </w:trPr>
        <w:tc>
          <w:tcPr>
            <w:tcW w:w="1616" w:type="dxa"/>
          </w:tcPr>
          <w:p w:rsidR="0046186A" w:rsidRPr="0046186A" w:rsidRDefault="0046186A" w:rsidP="0046186A">
            <w:pPr>
              <w:spacing w:before="35" w:line="220" w:lineRule="atLeast"/>
              <w:ind w:left="80"/>
              <w:rPr>
                <w:rFonts w:ascii="Times New Roman" w:eastAsia="Times New Roman" w:hAnsi="Times New Roman" w:cs="Times New Roman"/>
                <w:sz w:val="24"/>
                <w:szCs w:val="24"/>
              </w:rPr>
            </w:pPr>
            <w:r w:rsidRPr="0046186A">
              <w:rPr>
                <w:rFonts w:ascii="Times New Roman" w:eastAsia="Times New Roman" w:hAnsi="Times New Roman" w:cs="Times New Roman"/>
                <w:color w:val="231F20"/>
                <w:w w:val="110"/>
                <w:sz w:val="24"/>
                <w:szCs w:val="24"/>
              </w:rPr>
              <w:t>Возникновение,</w:t>
            </w:r>
            <w:r w:rsidRPr="0046186A">
              <w:rPr>
                <w:rFonts w:ascii="Times New Roman" w:eastAsia="Times New Roman" w:hAnsi="Times New Roman" w:cs="Times New Roman"/>
                <w:color w:val="231F20"/>
                <w:spacing w:val="-47"/>
                <w:w w:val="110"/>
                <w:sz w:val="24"/>
                <w:szCs w:val="24"/>
              </w:rPr>
              <w:t xml:space="preserve"> </w:t>
            </w:r>
            <w:r w:rsidRPr="0046186A">
              <w:rPr>
                <w:rFonts w:ascii="Times New Roman" w:eastAsia="Times New Roman" w:hAnsi="Times New Roman" w:cs="Times New Roman"/>
                <w:color w:val="231F20"/>
                <w:w w:val="110"/>
                <w:sz w:val="24"/>
                <w:szCs w:val="24"/>
              </w:rPr>
              <w:t>манифест</w:t>
            </w: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2797" w:type="dxa"/>
          </w:tcPr>
          <w:p w:rsidR="0046186A" w:rsidRPr="0046186A" w:rsidRDefault="0046186A" w:rsidP="0046186A">
            <w:pPr>
              <w:ind w:left="107"/>
              <w:rPr>
                <w:rFonts w:ascii="Times New Roman" w:eastAsia="Times New Roman" w:hAnsi="Times New Roman" w:cs="Times New Roman"/>
                <w:sz w:val="24"/>
                <w:szCs w:val="24"/>
              </w:rPr>
            </w:pPr>
          </w:p>
        </w:tc>
      </w:tr>
      <w:tr w:rsidR="0046186A" w:rsidRPr="0046186A" w:rsidTr="0046186A">
        <w:trPr>
          <w:trHeight w:val="286"/>
        </w:trPr>
        <w:tc>
          <w:tcPr>
            <w:tcW w:w="1616" w:type="dxa"/>
          </w:tcPr>
          <w:p w:rsidR="0046186A" w:rsidRPr="0046186A" w:rsidRDefault="0046186A" w:rsidP="0046186A">
            <w:pPr>
              <w:spacing w:before="48"/>
              <w:ind w:left="80"/>
              <w:rPr>
                <w:rFonts w:ascii="Times New Roman" w:eastAsia="Times New Roman" w:hAnsi="Times New Roman" w:cs="Times New Roman"/>
                <w:sz w:val="24"/>
                <w:szCs w:val="24"/>
              </w:rPr>
            </w:pPr>
            <w:r w:rsidRPr="0046186A">
              <w:rPr>
                <w:rFonts w:ascii="Times New Roman" w:eastAsia="Times New Roman" w:hAnsi="Times New Roman" w:cs="Times New Roman"/>
                <w:color w:val="231F20"/>
                <w:w w:val="110"/>
                <w:sz w:val="24"/>
                <w:szCs w:val="24"/>
              </w:rPr>
              <w:lastRenderedPageBreak/>
              <w:t>Представители</w:t>
            </w: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2797" w:type="dxa"/>
          </w:tcPr>
          <w:p w:rsidR="0046186A" w:rsidRPr="0046186A" w:rsidRDefault="0046186A" w:rsidP="0046186A">
            <w:pPr>
              <w:ind w:left="107"/>
              <w:rPr>
                <w:rFonts w:ascii="Times New Roman" w:eastAsia="Times New Roman" w:hAnsi="Times New Roman" w:cs="Times New Roman"/>
                <w:sz w:val="24"/>
                <w:szCs w:val="24"/>
              </w:rPr>
            </w:pPr>
          </w:p>
        </w:tc>
      </w:tr>
      <w:tr w:rsidR="0046186A" w:rsidRPr="0046186A" w:rsidTr="0046186A">
        <w:trPr>
          <w:trHeight w:val="506"/>
        </w:trPr>
        <w:tc>
          <w:tcPr>
            <w:tcW w:w="1616" w:type="dxa"/>
          </w:tcPr>
          <w:p w:rsidR="0046186A" w:rsidRPr="0046186A" w:rsidRDefault="0046186A" w:rsidP="0046186A">
            <w:pPr>
              <w:spacing w:before="35" w:line="220" w:lineRule="atLeast"/>
              <w:ind w:left="80"/>
              <w:rPr>
                <w:rFonts w:ascii="Times New Roman" w:eastAsia="Times New Roman" w:hAnsi="Times New Roman" w:cs="Times New Roman"/>
                <w:sz w:val="24"/>
                <w:szCs w:val="24"/>
              </w:rPr>
            </w:pPr>
            <w:r w:rsidRPr="0046186A">
              <w:rPr>
                <w:rFonts w:ascii="Times New Roman" w:eastAsia="Times New Roman" w:hAnsi="Times New Roman" w:cs="Times New Roman"/>
                <w:color w:val="231F20"/>
                <w:w w:val="105"/>
                <w:sz w:val="24"/>
                <w:szCs w:val="24"/>
              </w:rPr>
              <w:t>Отличительные</w:t>
            </w:r>
            <w:r w:rsidRPr="0046186A">
              <w:rPr>
                <w:rFonts w:ascii="Times New Roman" w:eastAsia="Times New Roman" w:hAnsi="Times New Roman" w:cs="Times New Roman"/>
                <w:color w:val="231F20"/>
                <w:spacing w:val="1"/>
                <w:w w:val="105"/>
                <w:sz w:val="24"/>
                <w:szCs w:val="24"/>
              </w:rPr>
              <w:t xml:space="preserve"> </w:t>
            </w:r>
            <w:r w:rsidRPr="0046186A">
              <w:rPr>
                <w:rFonts w:ascii="Times New Roman" w:eastAsia="Times New Roman" w:hAnsi="Times New Roman" w:cs="Times New Roman"/>
                <w:color w:val="231F20"/>
                <w:w w:val="110"/>
                <w:sz w:val="24"/>
                <w:szCs w:val="24"/>
              </w:rPr>
              <w:t>черты</w:t>
            </w: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2797" w:type="dxa"/>
          </w:tcPr>
          <w:p w:rsidR="0046186A" w:rsidRPr="0046186A" w:rsidRDefault="0046186A" w:rsidP="0046186A">
            <w:pPr>
              <w:ind w:left="107"/>
              <w:rPr>
                <w:rFonts w:ascii="Times New Roman" w:eastAsia="Times New Roman" w:hAnsi="Times New Roman" w:cs="Times New Roman"/>
                <w:sz w:val="24"/>
                <w:szCs w:val="24"/>
              </w:rPr>
            </w:pPr>
          </w:p>
        </w:tc>
      </w:tr>
      <w:tr w:rsidR="0046186A" w:rsidRPr="0046186A" w:rsidTr="0046186A">
        <w:trPr>
          <w:trHeight w:val="506"/>
        </w:trPr>
        <w:tc>
          <w:tcPr>
            <w:tcW w:w="1616" w:type="dxa"/>
          </w:tcPr>
          <w:p w:rsidR="0046186A" w:rsidRPr="0046186A" w:rsidRDefault="0046186A" w:rsidP="0046186A">
            <w:pPr>
              <w:spacing w:before="35" w:line="220" w:lineRule="atLeast"/>
              <w:ind w:left="80" w:right="375"/>
              <w:rPr>
                <w:rFonts w:ascii="Times New Roman" w:eastAsia="Times New Roman" w:hAnsi="Times New Roman" w:cs="Times New Roman"/>
                <w:sz w:val="24"/>
                <w:szCs w:val="24"/>
              </w:rPr>
            </w:pPr>
            <w:r w:rsidRPr="0046186A">
              <w:rPr>
                <w:rFonts w:ascii="Times New Roman" w:eastAsia="Times New Roman" w:hAnsi="Times New Roman" w:cs="Times New Roman"/>
                <w:color w:val="231F20"/>
                <w:w w:val="110"/>
                <w:sz w:val="24"/>
                <w:szCs w:val="24"/>
              </w:rPr>
              <w:t>Отношение к</w:t>
            </w:r>
            <w:r w:rsidRPr="0046186A">
              <w:rPr>
                <w:rFonts w:ascii="Times New Roman" w:eastAsia="Times New Roman" w:hAnsi="Times New Roman" w:cs="Times New Roman"/>
                <w:color w:val="231F20"/>
                <w:spacing w:val="-47"/>
                <w:w w:val="110"/>
                <w:sz w:val="24"/>
                <w:szCs w:val="24"/>
              </w:rPr>
              <w:t xml:space="preserve"> </w:t>
            </w:r>
            <w:r w:rsidRPr="0046186A">
              <w:rPr>
                <w:rFonts w:ascii="Times New Roman" w:eastAsia="Times New Roman" w:hAnsi="Times New Roman" w:cs="Times New Roman"/>
                <w:color w:val="231F20"/>
                <w:w w:val="110"/>
                <w:sz w:val="24"/>
                <w:szCs w:val="24"/>
              </w:rPr>
              <w:t>реальности</w:t>
            </w: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2797" w:type="dxa"/>
          </w:tcPr>
          <w:p w:rsidR="0046186A" w:rsidRPr="0046186A" w:rsidRDefault="0046186A" w:rsidP="0046186A">
            <w:pPr>
              <w:ind w:left="107"/>
              <w:rPr>
                <w:rFonts w:ascii="Times New Roman" w:eastAsia="Times New Roman" w:hAnsi="Times New Roman" w:cs="Times New Roman"/>
                <w:sz w:val="24"/>
                <w:szCs w:val="24"/>
              </w:rPr>
            </w:pPr>
          </w:p>
        </w:tc>
      </w:tr>
      <w:tr w:rsidR="0046186A" w:rsidRPr="0046186A" w:rsidTr="0046186A">
        <w:trPr>
          <w:trHeight w:val="726"/>
        </w:trPr>
        <w:tc>
          <w:tcPr>
            <w:tcW w:w="1616" w:type="dxa"/>
          </w:tcPr>
          <w:p w:rsidR="0046186A" w:rsidRPr="0046186A" w:rsidRDefault="0046186A" w:rsidP="0046186A">
            <w:pPr>
              <w:spacing w:before="35" w:line="220" w:lineRule="atLeast"/>
              <w:ind w:left="80" w:right="499"/>
              <w:jc w:val="both"/>
              <w:rPr>
                <w:rFonts w:ascii="Times New Roman" w:eastAsia="Times New Roman" w:hAnsi="Times New Roman" w:cs="Times New Roman"/>
                <w:sz w:val="24"/>
                <w:szCs w:val="24"/>
              </w:rPr>
            </w:pPr>
            <w:r w:rsidRPr="0046186A">
              <w:rPr>
                <w:rFonts w:ascii="Times New Roman" w:eastAsia="Times New Roman" w:hAnsi="Times New Roman" w:cs="Times New Roman"/>
                <w:color w:val="231F20"/>
                <w:w w:val="110"/>
                <w:sz w:val="24"/>
                <w:szCs w:val="24"/>
              </w:rPr>
              <w:t>Некоторые</w:t>
            </w:r>
            <w:r w:rsidRPr="0046186A">
              <w:rPr>
                <w:rFonts w:ascii="Times New Roman" w:eastAsia="Times New Roman" w:hAnsi="Times New Roman" w:cs="Times New Roman"/>
                <w:color w:val="231F20"/>
                <w:spacing w:val="1"/>
                <w:w w:val="110"/>
                <w:sz w:val="24"/>
                <w:szCs w:val="24"/>
              </w:rPr>
              <w:t xml:space="preserve"> </w:t>
            </w:r>
            <w:r w:rsidRPr="0046186A">
              <w:rPr>
                <w:rFonts w:ascii="Times New Roman" w:eastAsia="Times New Roman" w:hAnsi="Times New Roman" w:cs="Times New Roman"/>
                <w:color w:val="231F20"/>
                <w:w w:val="110"/>
                <w:sz w:val="24"/>
                <w:szCs w:val="24"/>
              </w:rPr>
              <w:t>положения</w:t>
            </w:r>
            <w:r w:rsidRPr="0046186A">
              <w:rPr>
                <w:rFonts w:ascii="Times New Roman" w:eastAsia="Times New Roman" w:hAnsi="Times New Roman" w:cs="Times New Roman"/>
                <w:color w:val="231F20"/>
                <w:spacing w:val="1"/>
                <w:w w:val="110"/>
                <w:sz w:val="24"/>
                <w:szCs w:val="24"/>
              </w:rPr>
              <w:t xml:space="preserve"> </w:t>
            </w:r>
            <w:r w:rsidRPr="0046186A">
              <w:rPr>
                <w:rFonts w:ascii="Times New Roman" w:eastAsia="Times New Roman" w:hAnsi="Times New Roman" w:cs="Times New Roman"/>
                <w:color w:val="231F20"/>
                <w:w w:val="110"/>
                <w:sz w:val="24"/>
                <w:szCs w:val="24"/>
              </w:rPr>
              <w:t>манифестов</w:t>
            </w: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1616" w:type="dxa"/>
          </w:tcPr>
          <w:p w:rsidR="0046186A" w:rsidRPr="0046186A" w:rsidRDefault="0046186A" w:rsidP="0046186A">
            <w:pPr>
              <w:ind w:left="107"/>
              <w:rPr>
                <w:rFonts w:ascii="Times New Roman" w:eastAsia="Times New Roman" w:hAnsi="Times New Roman" w:cs="Times New Roman"/>
                <w:sz w:val="24"/>
                <w:szCs w:val="24"/>
              </w:rPr>
            </w:pPr>
          </w:p>
        </w:tc>
        <w:tc>
          <w:tcPr>
            <w:tcW w:w="2797" w:type="dxa"/>
          </w:tcPr>
          <w:p w:rsidR="0046186A" w:rsidRPr="0046186A" w:rsidRDefault="0046186A" w:rsidP="0046186A">
            <w:pPr>
              <w:ind w:left="107"/>
              <w:rPr>
                <w:rFonts w:ascii="Times New Roman" w:eastAsia="Times New Roman" w:hAnsi="Times New Roman" w:cs="Times New Roman"/>
                <w:sz w:val="24"/>
                <w:szCs w:val="24"/>
              </w:rPr>
            </w:pPr>
          </w:p>
        </w:tc>
      </w:tr>
    </w:tbl>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ab/>
      </w:r>
      <w:r w:rsidRPr="0046186A">
        <w:rPr>
          <w:rFonts w:ascii="Times New Roman" w:eastAsia="Calibri" w:hAnsi="Times New Roman" w:cs="Times New Roman"/>
          <w:color w:val="000000"/>
          <w:sz w:val="24"/>
          <w:szCs w:val="24"/>
        </w:rPr>
        <w:tab/>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 xml:space="preserve"> 13.</w:t>
      </w:r>
      <w:r w:rsidRPr="0046186A">
        <w:rPr>
          <w:rFonts w:ascii="Times New Roman" w:eastAsia="Calibri" w:hAnsi="Times New Roman" w:cs="Times New Roman"/>
          <w:color w:val="000000"/>
          <w:sz w:val="24"/>
          <w:szCs w:val="24"/>
        </w:rPr>
        <w:tab/>
        <w:t>Соотнесите выдержки из манифестов с эстетикой литератур- ных групп, дополните.</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1.</w:t>
      </w:r>
      <w:r w:rsidRPr="0046186A">
        <w:rPr>
          <w:rFonts w:ascii="Times New Roman" w:eastAsia="Calibri" w:hAnsi="Times New Roman" w:cs="Times New Roman"/>
          <w:color w:val="000000"/>
          <w:sz w:val="24"/>
          <w:szCs w:val="24"/>
        </w:rPr>
        <w:tab/>
        <w:t>Стоять на глыбе слова «мы» среди моря свиста и негодования.</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2.</w:t>
      </w:r>
      <w:r w:rsidRPr="0046186A">
        <w:rPr>
          <w:rFonts w:ascii="Times New Roman" w:eastAsia="Calibri" w:hAnsi="Times New Roman" w:cs="Times New Roman"/>
          <w:color w:val="000000"/>
          <w:sz w:val="24"/>
          <w:szCs w:val="24"/>
        </w:rPr>
        <w:tab/>
        <w:t>В поэзии то, что не сказано и мерцает сквозь красоту символа, дей- ствует сильнее на сердце, чем то, что выражено словами.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3.</w:t>
      </w:r>
      <w:r w:rsidRPr="0046186A">
        <w:rPr>
          <w:rFonts w:ascii="Times New Roman" w:eastAsia="Calibri" w:hAnsi="Times New Roman" w:cs="Times New Roman"/>
          <w:color w:val="000000"/>
          <w:sz w:val="24"/>
          <w:szCs w:val="24"/>
        </w:rPr>
        <w:tab/>
        <w:t>Прошлое тесно. Академия и Пушкин непонятнее иероглифов. Бро- сить Пушкина, Достоевского, Толстого и проч., и проч. с парохода современности.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4.</w:t>
      </w:r>
      <w:r w:rsidRPr="0046186A">
        <w:rPr>
          <w:rFonts w:ascii="Times New Roman" w:eastAsia="Calibri" w:hAnsi="Times New Roman" w:cs="Times New Roman"/>
          <w:color w:val="000000"/>
          <w:sz w:val="24"/>
          <w:szCs w:val="24"/>
        </w:rPr>
        <w:tab/>
        <w:t>Слова только определяют, ограничивают мысль, а символы выража- ют безграничную сторону мысли.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5.</w:t>
      </w:r>
      <w:r w:rsidRPr="0046186A">
        <w:rPr>
          <w:rFonts w:ascii="Times New Roman" w:eastAsia="Calibri" w:hAnsi="Times New Roman" w:cs="Times New Roman"/>
          <w:color w:val="000000"/>
          <w:sz w:val="24"/>
          <w:szCs w:val="24"/>
        </w:rPr>
        <w:tab/>
        <w:t>Таковы три главных элемента нового искусства: мистическое содер- жание, символы и расширение художественной впечатлительности.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6.</w:t>
      </w:r>
      <w:r w:rsidRPr="0046186A">
        <w:rPr>
          <w:rFonts w:ascii="Times New Roman" w:eastAsia="Calibri" w:hAnsi="Times New Roman" w:cs="Times New Roman"/>
          <w:color w:val="000000"/>
          <w:sz w:val="24"/>
          <w:szCs w:val="24"/>
        </w:rPr>
        <w:tab/>
        <w:t>Мы немного лесные звери и во всяком случае не отдадим того, что в нас есть звериного, в обмен на неврастению.</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7.</w:t>
      </w:r>
      <w:r w:rsidRPr="0046186A">
        <w:rPr>
          <w:rFonts w:ascii="Times New Roman" w:eastAsia="Calibri" w:hAnsi="Times New Roman" w:cs="Times New Roman"/>
          <w:color w:val="000000"/>
          <w:sz w:val="24"/>
          <w:szCs w:val="24"/>
        </w:rPr>
        <w:tab/>
        <w:t>Мы не хотим развлекать себя прогулкой в «лесу символов», потому что у нас есть более девственный, более дремучий лес — божественная фи- зиология, бесконечная сложность нашего тёмного организма.</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8.</w:t>
      </w:r>
      <w:r w:rsidRPr="0046186A">
        <w:rPr>
          <w:rFonts w:ascii="Times New Roman" w:eastAsia="Calibri" w:hAnsi="Times New Roman" w:cs="Times New Roman"/>
          <w:color w:val="000000"/>
          <w:sz w:val="24"/>
          <w:szCs w:val="24"/>
        </w:rPr>
        <w:tab/>
        <w:t>Поэт имеет право на увеличение словаря в его объёме произвольными и производными словами (словоновшество).</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9.</w:t>
      </w:r>
      <w:r w:rsidRPr="0046186A">
        <w:rPr>
          <w:rFonts w:ascii="Times New Roman" w:eastAsia="Calibri" w:hAnsi="Times New Roman" w:cs="Times New Roman"/>
          <w:color w:val="000000"/>
          <w:sz w:val="24"/>
          <w:szCs w:val="24"/>
        </w:rPr>
        <w:tab/>
        <w:t>Любите существование вещи больше самой вещи и своё бытие больше самих себя — вот высшая заповедь.</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III.</w:t>
      </w:r>
      <w:r w:rsidRPr="0046186A">
        <w:rPr>
          <w:rFonts w:ascii="Times New Roman" w:eastAsia="Calibri" w:hAnsi="Times New Roman" w:cs="Times New Roman"/>
          <w:color w:val="000000"/>
          <w:sz w:val="24"/>
          <w:szCs w:val="24"/>
        </w:rPr>
        <w:tab/>
        <w:t>Анализ художественного произведения</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1.</w:t>
      </w:r>
      <w:r w:rsidRPr="0046186A">
        <w:rPr>
          <w:rFonts w:ascii="Times New Roman" w:eastAsia="Calibri" w:hAnsi="Times New Roman" w:cs="Times New Roman"/>
          <w:color w:val="000000"/>
          <w:sz w:val="24"/>
          <w:szCs w:val="24"/>
        </w:rPr>
        <w:tab/>
        <w:t>Подберите по 2 стихотворения разных поэтов к каждому модер- нистскому течению. Подготовьте их выразительное чтение.</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2.</w:t>
      </w:r>
      <w:r w:rsidRPr="0046186A">
        <w:rPr>
          <w:rFonts w:ascii="Times New Roman" w:eastAsia="Calibri" w:hAnsi="Times New Roman" w:cs="Times New Roman"/>
          <w:color w:val="000000"/>
          <w:sz w:val="24"/>
          <w:szCs w:val="24"/>
        </w:rPr>
        <w:tab/>
        <w:t>Сформулируйте их тему, охарактеризуйте лирического героя, определите основное лирическое чувство, переданное поэтом. С помо- щью каких художественных средств оно выражено?</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r w:rsidRPr="0046186A">
        <w:rPr>
          <w:rFonts w:ascii="Times New Roman" w:eastAsia="Calibri" w:hAnsi="Times New Roman" w:cs="Times New Roman"/>
          <w:color w:val="000000"/>
          <w:sz w:val="24"/>
          <w:szCs w:val="24"/>
        </w:rPr>
        <w:t>3.</w:t>
      </w:r>
      <w:r w:rsidRPr="0046186A">
        <w:rPr>
          <w:rFonts w:ascii="Times New Roman" w:eastAsia="Calibri" w:hAnsi="Times New Roman" w:cs="Times New Roman"/>
          <w:color w:val="000000"/>
          <w:sz w:val="24"/>
          <w:szCs w:val="24"/>
        </w:rPr>
        <w:tab/>
        <w:t>Найдите черты модернистского течения.е 44,45  Серебряный век русской поэзии.</w:t>
      </w: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p>
    <w:p w:rsidR="0046186A" w:rsidRPr="0046186A" w:rsidRDefault="0046186A" w:rsidP="0046186A">
      <w:pPr>
        <w:spacing w:after="0" w:line="240" w:lineRule="auto"/>
        <w:jc w:val="both"/>
        <w:rPr>
          <w:rFonts w:ascii="Times New Roman" w:eastAsia="Calibri" w:hAnsi="Times New Roman" w:cs="Times New Roman"/>
          <w:color w:val="000000"/>
          <w:sz w:val="24"/>
          <w:szCs w:val="24"/>
        </w:rPr>
      </w:pPr>
    </w:p>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b/>
          <w:color w:val="000000"/>
          <w:sz w:val="24"/>
          <w:szCs w:val="24"/>
        </w:rPr>
        <w:lastRenderedPageBreak/>
        <w:t xml:space="preserve">Практическая работа </w:t>
      </w:r>
      <w:r w:rsidR="00027DF2">
        <w:rPr>
          <w:rFonts w:ascii="Times New Roman" w:eastAsia="Calibri" w:hAnsi="Times New Roman" w:cs="Times New Roman"/>
          <w:b/>
          <w:color w:val="000000"/>
          <w:sz w:val="24"/>
          <w:szCs w:val="24"/>
        </w:rPr>
        <w:t xml:space="preserve">17 </w:t>
      </w:r>
      <w:r w:rsidRPr="0046186A">
        <w:rPr>
          <w:rFonts w:ascii="Times New Roman" w:eastAsia="Calibri" w:hAnsi="Times New Roman" w:cs="Times New Roman"/>
          <w:b/>
          <w:color w:val="000000"/>
          <w:sz w:val="24"/>
          <w:szCs w:val="24"/>
        </w:rPr>
        <w:t>. Поэма А. А.Блока «Двенадцать».</w:t>
      </w:r>
    </w:p>
    <w:p w:rsidR="0046186A" w:rsidRPr="0046186A" w:rsidRDefault="0046186A" w:rsidP="0046186A">
      <w:pPr>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t xml:space="preserve">Тема:  Поэма «Двенадцать». Сложность восприятия Блоком социального характера революции. </w:t>
      </w:r>
    </w:p>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анализировать произведение в единстве содержания и формы; </w:t>
      </w:r>
    </w:p>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составлять план собственного высказывания; </w:t>
      </w:r>
    </w:p>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создавать сочинение-рассуждение проблемного характера;</w:t>
      </w:r>
    </w:p>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 обосновывать свое высказывание.                           </w:t>
      </w:r>
    </w:p>
    <w:p w:rsidR="0046186A" w:rsidRPr="0046186A" w:rsidRDefault="0046186A" w:rsidP="0046186A">
      <w:pPr>
        <w:jc w:val="both"/>
        <w:rPr>
          <w:rFonts w:ascii="Times New Roman" w:eastAsia="Calibri" w:hAnsi="Times New Roman" w:cs="Times New Roman"/>
          <w:i/>
          <w:sz w:val="24"/>
          <w:szCs w:val="24"/>
        </w:rPr>
      </w:pPr>
      <w:r w:rsidRPr="0046186A">
        <w:rPr>
          <w:rFonts w:ascii="Times New Roman" w:eastAsia="Calibri" w:hAnsi="Times New Roman" w:cs="Times New Roman"/>
          <w:sz w:val="24"/>
          <w:szCs w:val="24"/>
        </w:rPr>
        <w:t xml:space="preserve">   </w:t>
      </w:r>
      <w:r w:rsidRPr="0046186A">
        <w:rPr>
          <w:rFonts w:ascii="Times New Roman" w:eastAsia="Calibri" w:hAnsi="Times New Roman" w:cs="Times New Roman"/>
          <w:i/>
          <w:sz w:val="24"/>
          <w:szCs w:val="24"/>
        </w:rPr>
        <w:t>Проанализируйте поэму, сопоставьте  эпизоды поэмы,  раскрывающих сущность жизненных позиций героев, выявите авторскую позицию. На выделенный вопрос ответьте письменно.</w:t>
      </w:r>
    </w:p>
    <w:p w:rsidR="0046186A" w:rsidRPr="0046186A" w:rsidRDefault="0046186A" w:rsidP="0046186A">
      <w:pPr>
        <w:jc w:val="both"/>
        <w:rPr>
          <w:rFonts w:ascii="Times New Roman" w:eastAsia="Calibri" w:hAnsi="Times New Roman" w:cs="Times New Roman"/>
          <w:b/>
          <w:i/>
          <w:sz w:val="24"/>
          <w:szCs w:val="24"/>
        </w:rPr>
      </w:pPr>
      <w:r w:rsidRPr="0046186A">
        <w:rPr>
          <w:rFonts w:ascii="Times New Roman" w:eastAsia="Calibri" w:hAnsi="Times New Roman" w:cs="Times New Roman"/>
          <w:b/>
          <w:i/>
          <w:sz w:val="24"/>
          <w:szCs w:val="24"/>
        </w:rPr>
        <w:t xml:space="preserve">Вопросы и задания: </w:t>
      </w:r>
    </w:p>
    <w:p w:rsidR="0046186A" w:rsidRPr="0046186A" w:rsidRDefault="0046186A" w:rsidP="00483F95">
      <w:pPr>
        <w:numPr>
          <w:ilvl w:val="0"/>
          <w:numId w:val="18"/>
        </w:num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Почему поэма названа “Двенадцать”?</w:t>
      </w:r>
    </w:p>
    <w:p w:rsidR="0046186A" w:rsidRPr="0046186A" w:rsidRDefault="0046186A" w:rsidP="00483F95">
      <w:pPr>
        <w:numPr>
          <w:ilvl w:val="0"/>
          <w:numId w:val="18"/>
        </w:num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Каков смысл её названия? </w:t>
      </w:r>
    </w:p>
    <w:p w:rsidR="0046186A" w:rsidRPr="0046186A" w:rsidRDefault="0046186A" w:rsidP="00483F95">
      <w:pPr>
        <w:numPr>
          <w:ilvl w:val="0"/>
          <w:numId w:val="18"/>
        </w:num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Кто герои произведения?</w:t>
      </w:r>
    </w:p>
    <w:p w:rsidR="0046186A" w:rsidRPr="0046186A" w:rsidRDefault="0046186A" w:rsidP="00483F95">
      <w:pPr>
        <w:numPr>
          <w:ilvl w:val="0"/>
          <w:numId w:val="18"/>
        </w:num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Почему Христос? Что значит этот образ в поэме?</w:t>
      </w:r>
    </w:p>
    <w:p w:rsidR="0046186A" w:rsidRPr="0046186A" w:rsidRDefault="0046186A" w:rsidP="00483F95">
      <w:pPr>
        <w:numPr>
          <w:ilvl w:val="0"/>
          <w:numId w:val="18"/>
        </w:num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Какие символы присутствуют в произведении? </w:t>
      </w:r>
    </w:p>
    <w:p w:rsidR="0046186A" w:rsidRPr="0046186A" w:rsidRDefault="0046186A" w:rsidP="00483F95">
      <w:pPr>
        <w:numPr>
          <w:ilvl w:val="0"/>
          <w:numId w:val="18"/>
        </w:num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Какая музыка слышится автором?</w:t>
      </w:r>
    </w:p>
    <w:p w:rsidR="0046186A" w:rsidRPr="0046186A" w:rsidRDefault="0046186A" w:rsidP="00483F95">
      <w:pPr>
        <w:numPr>
          <w:ilvl w:val="0"/>
          <w:numId w:val="18"/>
        </w:numPr>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t>Каково отношение  автора к революции, сделайте вывод.</w:t>
      </w:r>
    </w:p>
    <w:p w:rsidR="0046186A" w:rsidRPr="0046186A" w:rsidRDefault="0046186A" w:rsidP="0046186A">
      <w:pPr>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t>Художественные тексты:</w:t>
      </w:r>
    </w:p>
    <w:p w:rsidR="0046186A" w:rsidRPr="0046186A" w:rsidRDefault="0046186A" w:rsidP="0046186A">
      <w:pPr>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А. Блок. Циклы: Стихи о Прекрасной Даме. Поэма «Двенадцать».</w:t>
      </w:r>
    </w:p>
    <w:p w:rsidR="0046186A" w:rsidRPr="0046186A" w:rsidRDefault="0046186A" w:rsidP="0046186A">
      <w:pPr>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t>Литература:</w:t>
      </w:r>
    </w:p>
    <w:p w:rsidR="0046186A" w:rsidRPr="0046186A" w:rsidRDefault="0046186A" w:rsidP="00483F95">
      <w:pPr>
        <w:numPr>
          <w:ilvl w:val="0"/>
          <w:numId w:val="17"/>
        </w:numPr>
        <w:tabs>
          <w:tab w:val="left" w:pos="360"/>
        </w:tabs>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Александр Блок. Новые материалы и исследования : В 4 кн. / Гл. ред. М. Б. Храпченко [и др.] ; Ин-т мировой литературы им. А. М. Горького. – М. : Наука, 1982. – Т. 3. - 860 с.</w:t>
      </w:r>
    </w:p>
    <w:p w:rsidR="0046186A" w:rsidRPr="0046186A" w:rsidRDefault="0046186A" w:rsidP="00483F95">
      <w:pPr>
        <w:numPr>
          <w:ilvl w:val="0"/>
          <w:numId w:val="17"/>
        </w:numPr>
        <w:tabs>
          <w:tab w:val="left" w:pos="360"/>
        </w:tabs>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Берберова, Н. Блок и его время : Биография / Н. Н. Берберова. - М. : Независимая газета, 1999. – 256 с.</w:t>
      </w:r>
    </w:p>
    <w:p w:rsidR="0046186A" w:rsidRPr="0046186A" w:rsidRDefault="0046186A" w:rsidP="0046186A">
      <w:pPr>
        <w:jc w:val="both"/>
        <w:rPr>
          <w:rFonts w:ascii="Times New Roman" w:eastAsia="Calibri" w:hAnsi="Times New Roman" w:cs="Times New Roman"/>
          <w:sz w:val="24"/>
          <w:szCs w:val="24"/>
        </w:rPr>
      </w:pPr>
    </w:p>
    <w:p w:rsidR="0046186A" w:rsidRPr="0046186A" w:rsidRDefault="0046186A" w:rsidP="0046186A">
      <w:pPr>
        <w:jc w:val="both"/>
        <w:rPr>
          <w:rFonts w:ascii="Times New Roman" w:eastAsia="Calibri" w:hAnsi="Times New Roman" w:cs="Times New Roman"/>
          <w:sz w:val="24"/>
          <w:szCs w:val="24"/>
        </w:rPr>
      </w:pPr>
    </w:p>
    <w:p w:rsidR="0046186A" w:rsidRPr="0046186A" w:rsidRDefault="0046186A" w:rsidP="0046186A">
      <w:pPr>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lastRenderedPageBreak/>
        <w:t xml:space="preserve">Практическая работа </w:t>
      </w:r>
      <w:r w:rsidR="00027DF2">
        <w:rPr>
          <w:rFonts w:ascii="Times New Roman" w:eastAsia="Calibri" w:hAnsi="Times New Roman" w:cs="Times New Roman"/>
          <w:b/>
          <w:sz w:val="24"/>
          <w:szCs w:val="24"/>
        </w:rPr>
        <w:t xml:space="preserve">18 </w:t>
      </w:r>
      <w:r w:rsidRPr="0046186A">
        <w:rPr>
          <w:rFonts w:ascii="Times New Roman" w:eastAsia="Calibri" w:hAnsi="Times New Roman" w:cs="Times New Roman"/>
          <w:b/>
          <w:sz w:val="24"/>
          <w:szCs w:val="24"/>
        </w:rPr>
        <w:t xml:space="preserve">. С.А. Есенин. «Последний поэт деревни». </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Прочтите статью в учебнике о творчестве С. Есенина. Как особенности времени сказались  на  жизненном  и  творческом  пути С. Есенина?</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Познакомьтесь с материалами сайта https://esenin.ru/. Он поможет составить наиболее полное представление о творчестве одного из самых популярных поэтов России.</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Каковы основные мотивы лирики С. Есенина и как это связано с фактами биографии и социально-историческими фактами эпохи?</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4.</w:t>
      </w:r>
      <w:r w:rsidRPr="0046186A">
        <w:rPr>
          <w:rFonts w:ascii="Times New Roman" w:eastAsia="Calibri" w:hAnsi="Times New Roman" w:cs="Times New Roman"/>
          <w:sz w:val="24"/>
          <w:szCs w:val="24"/>
        </w:rPr>
        <w:tab/>
        <w:t>Черты каких литературных направлений характерны для лирики поэта? Расскажите о новокрестьянской поэзии. Приведите примеры стихотворений Н. Клюева и С. Есенина.</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5.</w:t>
      </w:r>
      <w:r w:rsidRPr="0046186A">
        <w:rPr>
          <w:rFonts w:ascii="Times New Roman" w:eastAsia="Calibri" w:hAnsi="Times New Roman" w:cs="Times New Roman"/>
          <w:sz w:val="24"/>
          <w:szCs w:val="24"/>
        </w:rPr>
        <w:tab/>
        <w:t>На основе статьи учебника составьте таблицу «Периодизация творчества»</w:t>
      </w:r>
    </w:p>
    <w:tbl>
      <w:tblPr>
        <w:tblStyle w:val="TableNormal"/>
        <w:tblW w:w="0" w:type="auto"/>
        <w:tblInd w:w="9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256"/>
        <w:gridCol w:w="3042"/>
        <w:gridCol w:w="2154"/>
      </w:tblGrid>
      <w:tr w:rsidR="0046186A" w:rsidRPr="0046186A" w:rsidTr="0046186A">
        <w:trPr>
          <w:trHeight w:val="537"/>
        </w:trPr>
        <w:tc>
          <w:tcPr>
            <w:tcW w:w="1256" w:type="dxa"/>
          </w:tcPr>
          <w:p w:rsidR="0046186A" w:rsidRPr="0046186A" w:rsidRDefault="0046186A" w:rsidP="0046186A">
            <w:pPr>
              <w:ind w:left="153" w:firstLine="145"/>
              <w:rPr>
                <w:rFonts w:ascii="Times New Roman" w:eastAsia="Times New Roman" w:hAnsi="Times New Roman" w:cs="Times New Roman"/>
                <w:b/>
                <w:sz w:val="20"/>
              </w:rPr>
            </w:pPr>
            <w:r w:rsidRPr="0046186A">
              <w:rPr>
                <w:rFonts w:ascii="Times New Roman" w:eastAsia="Times New Roman" w:hAnsi="Times New Roman" w:cs="Times New Roman"/>
                <w:b/>
                <w:color w:val="231F20"/>
                <w:sz w:val="20"/>
              </w:rPr>
              <w:t>Период</w:t>
            </w:r>
            <w:r w:rsidRPr="0046186A">
              <w:rPr>
                <w:rFonts w:ascii="Times New Roman" w:eastAsia="Times New Roman" w:hAnsi="Times New Roman" w:cs="Times New Roman"/>
                <w:b/>
                <w:color w:val="231F20"/>
                <w:spacing w:val="1"/>
                <w:sz w:val="20"/>
              </w:rPr>
              <w:t xml:space="preserve"> </w:t>
            </w:r>
            <w:r w:rsidRPr="0046186A">
              <w:rPr>
                <w:rFonts w:ascii="Times New Roman" w:eastAsia="Times New Roman" w:hAnsi="Times New Roman" w:cs="Times New Roman"/>
                <w:b/>
                <w:color w:val="231F20"/>
                <w:w w:val="90"/>
                <w:sz w:val="20"/>
              </w:rPr>
              <w:t>творчества</w:t>
            </w:r>
          </w:p>
        </w:tc>
        <w:tc>
          <w:tcPr>
            <w:tcW w:w="3042" w:type="dxa"/>
          </w:tcPr>
          <w:p w:rsidR="0046186A" w:rsidRPr="0046186A" w:rsidRDefault="0046186A" w:rsidP="0046186A">
            <w:pPr>
              <w:ind w:left="413"/>
              <w:rPr>
                <w:rFonts w:ascii="Times New Roman" w:eastAsia="Times New Roman" w:hAnsi="Times New Roman" w:cs="Times New Roman"/>
                <w:b/>
                <w:sz w:val="20"/>
              </w:rPr>
            </w:pPr>
            <w:r w:rsidRPr="0046186A">
              <w:rPr>
                <w:rFonts w:ascii="Times New Roman" w:eastAsia="Times New Roman" w:hAnsi="Times New Roman" w:cs="Times New Roman"/>
                <w:b/>
                <w:color w:val="231F20"/>
                <w:w w:val="90"/>
                <w:sz w:val="20"/>
              </w:rPr>
              <w:t>Основные</w:t>
            </w:r>
            <w:r w:rsidRPr="0046186A">
              <w:rPr>
                <w:rFonts w:ascii="Times New Roman" w:eastAsia="Times New Roman" w:hAnsi="Times New Roman" w:cs="Times New Roman"/>
                <w:b/>
                <w:color w:val="231F20"/>
                <w:spacing w:val="14"/>
                <w:w w:val="90"/>
                <w:sz w:val="20"/>
              </w:rPr>
              <w:t xml:space="preserve"> </w:t>
            </w:r>
            <w:r w:rsidRPr="0046186A">
              <w:rPr>
                <w:rFonts w:ascii="Times New Roman" w:eastAsia="Times New Roman" w:hAnsi="Times New Roman" w:cs="Times New Roman"/>
                <w:b/>
                <w:color w:val="231F20"/>
                <w:w w:val="90"/>
                <w:sz w:val="20"/>
              </w:rPr>
              <w:t>темы</w:t>
            </w:r>
            <w:r w:rsidRPr="0046186A">
              <w:rPr>
                <w:rFonts w:ascii="Times New Roman" w:eastAsia="Times New Roman" w:hAnsi="Times New Roman" w:cs="Times New Roman"/>
                <w:b/>
                <w:color w:val="231F20"/>
                <w:spacing w:val="15"/>
                <w:w w:val="90"/>
                <w:sz w:val="20"/>
              </w:rPr>
              <w:t xml:space="preserve"> </w:t>
            </w:r>
            <w:r w:rsidRPr="0046186A">
              <w:rPr>
                <w:rFonts w:ascii="Times New Roman" w:eastAsia="Times New Roman" w:hAnsi="Times New Roman" w:cs="Times New Roman"/>
                <w:b/>
                <w:color w:val="231F20"/>
                <w:w w:val="90"/>
                <w:sz w:val="20"/>
              </w:rPr>
              <w:t>и</w:t>
            </w:r>
            <w:r w:rsidRPr="0046186A">
              <w:rPr>
                <w:rFonts w:ascii="Times New Roman" w:eastAsia="Times New Roman" w:hAnsi="Times New Roman" w:cs="Times New Roman"/>
                <w:b/>
                <w:color w:val="231F20"/>
                <w:spacing w:val="15"/>
                <w:w w:val="90"/>
                <w:sz w:val="20"/>
              </w:rPr>
              <w:t xml:space="preserve"> </w:t>
            </w:r>
            <w:r w:rsidRPr="0046186A">
              <w:rPr>
                <w:rFonts w:ascii="Times New Roman" w:eastAsia="Times New Roman" w:hAnsi="Times New Roman" w:cs="Times New Roman"/>
                <w:b/>
                <w:color w:val="231F20"/>
                <w:w w:val="90"/>
                <w:sz w:val="20"/>
              </w:rPr>
              <w:t>мотивы</w:t>
            </w:r>
          </w:p>
        </w:tc>
        <w:tc>
          <w:tcPr>
            <w:tcW w:w="2154" w:type="dxa"/>
          </w:tcPr>
          <w:p w:rsidR="0046186A" w:rsidRPr="0046186A" w:rsidRDefault="0046186A" w:rsidP="0046186A">
            <w:pPr>
              <w:ind w:left="461"/>
              <w:rPr>
                <w:rFonts w:ascii="Times New Roman" w:eastAsia="Times New Roman" w:hAnsi="Times New Roman" w:cs="Times New Roman"/>
                <w:b/>
                <w:sz w:val="20"/>
              </w:rPr>
            </w:pPr>
            <w:r w:rsidRPr="0046186A">
              <w:rPr>
                <w:rFonts w:ascii="Times New Roman" w:eastAsia="Times New Roman" w:hAnsi="Times New Roman" w:cs="Times New Roman"/>
                <w:b/>
                <w:color w:val="231F20"/>
                <w:sz w:val="20"/>
              </w:rPr>
              <w:t>Произведения</w:t>
            </w:r>
          </w:p>
        </w:tc>
      </w:tr>
      <w:tr w:rsidR="0046186A" w:rsidRPr="0046186A" w:rsidTr="0046186A">
        <w:trPr>
          <w:trHeight w:val="286"/>
        </w:trPr>
        <w:tc>
          <w:tcPr>
            <w:tcW w:w="1256" w:type="dxa"/>
          </w:tcPr>
          <w:p w:rsidR="0046186A" w:rsidRPr="0046186A" w:rsidRDefault="0046186A" w:rsidP="0046186A">
            <w:pPr>
              <w:ind w:left="107"/>
              <w:rPr>
                <w:rFonts w:ascii="Times New Roman" w:eastAsia="Times New Roman" w:hAnsi="Times New Roman" w:cs="Times New Roman"/>
                <w:sz w:val="18"/>
              </w:rPr>
            </w:pPr>
          </w:p>
        </w:tc>
        <w:tc>
          <w:tcPr>
            <w:tcW w:w="3042" w:type="dxa"/>
          </w:tcPr>
          <w:p w:rsidR="0046186A" w:rsidRPr="0046186A" w:rsidRDefault="0046186A" w:rsidP="0046186A">
            <w:pPr>
              <w:ind w:left="107"/>
              <w:rPr>
                <w:rFonts w:ascii="Times New Roman" w:eastAsia="Times New Roman" w:hAnsi="Times New Roman" w:cs="Times New Roman"/>
                <w:sz w:val="18"/>
              </w:rPr>
            </w:pPr>
          </w:p>
        </w:tc>
        <w:tc>
          <w:tcPr>
            <w:tcW w:w="2154" w:type="dxa"/>
          </w:tcPr>
          <w:p w:rsidR="0046186A" w:rsidRPr="0046186A" w:rsidRDefault="0046186A" w:rsidP="0046186A">
            <w:pPr>
              <w:ind w:left="107"/>
              <w:rPr>
                <w:rFonts w:ascii="Times New Roman" w:eastAsia="Times New Roman" w:hAnsi="Times New Roman" w:cs="Times New Roman"/>
                <w:sz w:val="18"/>
              </w:rPr>
            </w:pPr>
          </w:p>
        </w:tc>
      </w:tr>
    </w:tbl>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6.</w:t>
      </w:r>
      <w:r w:rsidRPr="0046186A">
        <w:rPr>
          <w:rFonts w:ascii="Times New Roman" w:eastAsia="Calibri" w:hAnsi="Times New Roman" w:cs="Times New Roman"/>
          <w:sz w:val="24"/>
          <w:szCs w:val="24"/>
        </w:rPr>
        <w:tab/>
        <w:t>Познакомьтесь с высказыванием советского и российского поэ- та, лауреата Всероссийской Есенинской премии, Татьяны Смертиной о Сергее Есенине. Каким видит поэт поэта? Обоснуйте свою точку зрения.</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«Есенин! Золотое имя. Убитый отрок. Гений земли Русской! Никто ещё из Поэтов, приходивших в этот мир, не обладал такой духовной силой, ча- рующей, всевластной, захватывающей душу детской открытостью, нрав- ственной чистотой, глубинной болью-любовью к Отечеству! Над его сти- хами столько пролито слёз, столько людских душ сочувствовало и сопереживало каждой Есенинской строке, что, если бы это было подсчитано,</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w:t>
      </w:r>
      <w:r w:rsidRPr="0046186A">
        <w:rPr>
          <w:rFonts w:ascii="Times New Roman" w:eastAsia="Calibri" w:hAnsi="Times New Roman" w:cs="Times New Roman"/>
          <w:sz w:val="24"/>
          <w:szCs w:val="24"/>
        </w:rPr>
        <w:tab/>
        <w:t>поэзия Сергея Есенина перевесила бы любую и намного! Но этот способ оценки землянам недоступен. Хотя с Парнаса можно бы углядеть – никого ещё так не любил народ! Со стихами Есенина шли в бой в Отечественную, за его стихи – шли на Соловки, его поэзия волновала души, как ничья иная… Один Господь знает про эту святую любовь народа к сыну своему. Портрет Есенина втискивают в настенные семейные рамки фотографий, ставят на божницу наравне с иконами…</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Мне показывали в глухих деревнях тетради из папиросной бумаги с его стихами, бережно переписанными по велению души теми, кто «ни при ка- кой погоде» иных поэтов не читал. Вот она – сила поэзии, пережившей время, поэзии настоящей, а не искусственно выращенной или искусственно поднятой на несколько лет на фальшивый пьедестал».</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Татьяна Смертина, статья «Берёзовая виртуальность Есенина»</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III.</w:t>
      </w:r>
      <w:r w:rsidRPr="0046186A">
        <w:rPr>
          <w:rFonts w:ascii="Times New Roman" w:eastAsia="Calibri" w:hAnsi="Times New Roman" w:cs="Times New Roman"/>
          <w:sz w:val="24"/>
          <w:szCs w:val="24"/>
        </w:rPr>
        <w:tab/>
        <w:t>Анализ художественного произведения</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Прочитайте стихотворения С. Есенина, подготовьтесь к их выра- зительному чтению: «Гой ты, Русь моя родная…», «Не бродить, не мять в кустах багряных...», «Мы теперь уходим понемногу...», «Письмо ма- тери», «Спит ковыль равнина дорогая…», «Шаганэ ты моя, Шаганэ…»,</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«Не жалею, не зову, не плачу…», «Русь Советская», «Пушкину», «Собаке Качалова», «Я обманывать себя не стану…», «Письмо к женщине», «Я покинул родимый дом…».</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Распределите на тематические группы, определите настроение произведений.</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Лирику С.Есенина сравнивают с пейзажной живописью. Докажи- те это сходство с помощью поэтических строк. Какие цвета использует поэт? Какие образы зримы, ярки? Определите приоритетные для поэта средства выразительности.</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lastRenderedPageBreak/>
        <w:t>4.</w:t>
      </w:r>
      <w:r w:rsidRPr="0046186A">
        <w:rPr>
          <w:rFonts w:ascii="Times New Roman" w:eastAsia="Calibri" w:hAnsi="Times New Roman" w:cs="Times New Roman"/>
          <w:sz w:val="24"/>
          <w:szCs w:val="24"/>
        </w:rPr>
        <w:tab/>
        <w:t>В чем особенность проявления чувства в стихотворениях о любви? Какими средствами создаётся образ возлюбленной? Сопоставьте рас- крытие этой темы у С. Есенина с 2–3 произведениями других поэтов XIX–XX в.</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5.</w:t>
      </w:r>
      <w:r w:rsidRPr="0046186A">
        <w:rPr>
          <w:rFonts w:ascii="Times New Roman" w:eastAsia="Calibri" w:hAnsi="Times New Roman" w:cs="Times New Roman"/>
          <w:sz w:val="24"/>
          <w:szCs w:val="24"/>
        </w:rPr>
        <w:tab/>
        <w:t>Каковы мотивы философской лирики С. Есенина? Какую роль здесь играют образы природы?</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6.</w:t>
      </w:r>
      <w:r w:rsidRPr="0046186A">
        <w:rPr>
          <w:rFonts w:ascii="Times New Roman" w:eastAsia="Calibri" w:hAnsi="Times New Roman" w:cs="Times New Roman"/>
          <w:sz w:val="24"/>
          <w:szCs w:val="24"/>
        </w:rPr>
        <w:tab/>
        <w:t>Какой предстаёт родина в лирике С. Есенина? Выпишите ключе- вые слова, с помощью которых создаётся её образ, и слова, передающие чувства лирического героя. Сопоставьте образ родины и отношение к  ней в лирике С. Есенина с 2–3 стихотворениями М.Ю. Лермонтова, Ф.И. Тютчева, А. Блока и др.</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7.</w:t>
      </w:r>
      <w:r w:rsidRPr="0046186A">
        <w:rPr>
          <w:rFonts w:ascii="Times New Roman" w:eastAsia="Calibri" w:hAnsi="Times New Roman" w:cs="Times New Roman"/>
          <w:sz w:val="24"/>
          <w:szCs w:val="24"/>
        </w:rPr>
        <w:tab/>
        <w:t>Прочитайте поэму «Анна Снегина». Подумайте, как соотносится эпическое и лирическое в ней? Очертите круг проблем произведения.</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8.</w:t>
      </w:r>
      <w:r w:rsidRPr="0046186A">
        <w:rPr>
          <w:rFonts w:ascii="Times New Roman" w:eastAsia="Calibri" w:hAnsi="Times New Roman" w:cs="Times New Roman"/>
          <w:sz w:val="24"/>
          <w:szCs w:val="24"/>
        </w:rPr>
        <w:tab/>
        <w:t>Дайте характеристику лирическому герою С. Есенина, используя цитаты.</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9.</w:t>
      </w:r>
      <w:r w:rsidRPr="0046186A">
        <w:rPr>
          <w:rFonts w:ascii="Times New Roman" w:eastAsia="Calibri" w:hAnsi="Times New Roman" w:cs="Times New Roman"/>
          <w:sz w:val="24"/>
          <w:szCs w:val="24"/>
        </w:rPr>
        <w:tab/>
        <w:t>Проанализируйте стихотворение С. Есенина по плану в приложе- нии 1.</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10.</w:t>
      </w:r>
      <w:r w:rsidRPr="0046186A">
        <w:rPr>
          <w:rFonts w:ascii="Times New Roman" w:eastAsia="Calibri" w:hAnsi="Times New Roman" w:cs="Times New Roman"/>
          <w:sz w:val="24"/>
          <w:szCs w:val="24"/>
        </w:rPr>
        <w:tab/>
        <w:t>Подготовьте к выразительному чтению наизусть понравившееся вам стихотворение.</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11.</w:t>
      </w:r>
      <w:r w:rsidRPr="0046186A">
        <w:rPr>
          <w:rFonts w:ascii="Times New Roman" w:eastAsia="Calibri" w:hAnsi="Times New Roman" w:cs="Times New Roman"/>
          <w:sz w:val="24"/>
          <w:szCs w:val="24"/>
        </w:rPr>
        <w:tab/>
        <w:t>Познакомьтесь с высказываниями о С.Есенине. Что общего в оценке личности и творчества С.Есенина у представителей творческой интеллигенции разных эпох? Какие особенности  художественного мира поэта выделены?</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«Природа — всеобъемлющая, главная стихия творчества поэта, и с ней лирический герой связан врожденно и пожизненно: «Родился я с песня- ми в травном одеяле. // Зори меня вешние в радугу свивали» («Матушка в купальницу по лесу ходила…», 1912); «Будь же ты вовек благословенно,// что пришло процвесть и умереть» («Не жалею, не зову, не плачу…», 1921).</w:t>
      </w:r>
    </w:p>
    <w:p w:rsidR="0046186A" w:rsidRPr="0046186A" w:rsidRDefault="0046186A" w:rsidP="0046186A">
      <w:pPr>
        <w:spacing w:after="0" w:line="240" w:lineRule="auto"/>
        <w:jc w:val="both"/>
        <w:rPr>
          <w:rFonts w:ascii="Times New Roman" w:eastAsia="Calibri" w:hAnsi="Times New Roman" w:cs="Times New Roman"/>
          <w:sz w:val="24"/>
          <w:szCs w:val="24"/>
        </w:rPr>
      </w:pPr>
      <w:r w:rsidRPr="0046186A">
        <w:rPr>
          <w:rFonts w:ascii="Times New Roman" w:eastAsia="Calibri" w:hAnsi="Times New Roman" w:cs="Times New Roman"/>
          <w:sz w:val="24"/>
          <w:szCs w:val="24"/>
        </w:rPr>
        <w:t>Поэзия С. Есенина (после Н. Некрасова и А. Блока) — самый значи- тельный этап в формировании национального пейзажа, который наряду с традиционными мотивами грусти, запустелости, нищеты включа- ет удивительно яркие, контрастные краски, словно взятые с народных лубков: «Синее небо, цветная дуга, // […] // Край мой! Любимая Русь и Мордва!»; «Топи да болота, // Синий плат небес. // Хвойной позолотой // Взвенивает лес»; «О Русь — малиновое поле // И синь, упавшая в реку…»;</w:t>
      </w: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Default="0046186A" w:rsidP="0046186A">
      <w:pPr>
        <w:spacing w:after="0" w:line="240" w:lineRule="auto"/>
        <w:jc w:val="both"/>
        <w:rPr>
          <w:rFonts w:ascii="Times New Roman" w:eastAsia="Calibri" w:hAnsi="Times New Roman" w:cs="Times New Roman"/>
          <w:sz w:val="24"/>
          <w:szCs w:val="24"/>
        </w:rPr>
      </w:pPr>
    </w:p>
    <w:p w:rsidR="005869F6" w:rsidRDefault="005869F6" w:rsidP="0046186A">
      <w:pPr>
        <w:spacing w:after="0" w:line="240" w:lineRule="auto"/>
        <w:jc w:val="both"/>
        <w:rPr>
          <w:rFonts w:ascii="Times New Roman" w:eastAsia="Calibri" w:hAnsi="Times New Roman" w:cs="Times New Roman"/>
          <w:sz w:val="24"/>
          <w:szCs w:val="24"/>
        </w:rPr>
      </w:pPr>
    </w:p>
    <w:p w:rsidR="005869F6" w:rsidRDefault="005869F6" w:rsidP="0046186A">
      <w:pPr>
        <w:spacing w:after="0" w:line="240" w:lineRule="auto"/>
        <w:jc w:val="both"/>
        <w:rPr>
          <w:rFonts w:ascii="Times New Roman" w:eastAsia="Calibri" w:hAnsi="Times New Roman" w:cs="Times New Roman"/>
          <w:sz w:val="24"/>
          <w:szCs w:val="24"/>
        </w:rPr>
      </w:pPr>
    </w:p>
    <w:p w:rsidR="005869F6" w:rsidRPr="0046186A" w:rsidRDefault="005869F6" w:rsidP="005869F6">
      <w:pPr>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lastRenderedPageBreak/>
        <w:t xml:space="preserve">Практическое занятие №19 </w:t>
      </w:r>
      <w:r>
        <w:rPr>
          <w:rFonts w:ascii="Times New Roman" w:eastAsia="Calibri" w:hAnsi="Times New Roman" w:cs="Times New Roman"/>
          <w:b/>
          <w:color w:val="000000"/>
          <w:sz w:val="24"/>
          <w:szCs w:val="24"/>
        </w:rPr>
        <w:t>,20</w:t>
      </w:r>
      <w:r w:rsidRPr="0046186A">
        <w:rPr>
          <w:rFonts w:ascii="Times New Roman" w:eastAsia="Calibri" w:hAnsi="Times New Roman" w:cs="Times New Roman"/>
          <w:b/>
          <w:color w:val="000000"/>
          <w:sz w:val="24"/>
          <w:szCs w:val="24"/>
        </w:rPr>
        <w:t>«Повесть «Собачье сердце»</w:t>
      </w:r>
    </w:p>
    <w:p w:rsidR="0046186A" w:rsidRPr="0046186A" w:rsidRDefault="005869F6" w:rsidP="0046186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Цель: ознакомиться с произведением, посмотреть фильм, ответить на вопросы:</w:t>
      </w:r>
    </w:p>
    <w:p w:rsidR="0046186A" w:rsidRPr="0046186A" w:rsidRDefault="0046186A" w:rsidP="0046186A">
      <w:pPr>
        <w:spacing w:after="0" w:line="240" w:lineRule="auto"/>
        <w:jc w:val="both"/>
        <w:rPr>
          <w:rFonts w:ascii="Times New Roman" w:eastAsia="Calibri" w:hAnsi="Times New Roman" w:cs="Times New Roman"/>
          <w:sz w:val="24"/>
          <w:szCs w:val="24"/>
        </w:rPr>
      </w:pPr>
    </w:p>
    <w:p w:rsidR="00027DF2" w:rsidRDefault="00027DF2" w:rsidP="0046186A">
      <w:pPr>
        <w:spacing w:after="0" w:line="240" w:lineRule="auto"/>
        <w:jc w:val="both"/>
        <w:rPr>
          <w:rFonts w:ascii="Times New Roman" w:eastAsia="Calibri" w:hAnsi="Times New Roman" w:cs="Times New Roman"/>
          <w:b/>
          <w:sz w:val="24"/>
          <w:szCs w:val="24"/>
        </w:rPr>
      </w:pP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Как ведет себя Шарик в начале повести?</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Какое поведение у Шарика в доме профессора?</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б) Какие сведения есть в произведении о Климе Чугункине?</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Какие выводы можно сделать, рассмотрев его образ?</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Чем Шариков похож на Клима Чугункина?</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xml:space="preserve"> Как можно охарактеризовать Шарика? Чем отличается от него Шариков?</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xml:space="preserve"> Чего добивался Швондер, оказывая влияние на Шарикова? Преуспел ли он?</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xml:space="preserve"> Что говорил профессор Преображенский о «собачьем сердце» в споре с Борменталем?</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xml:space="preserve"> В чем заключается позиция Борменталя?</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Как предлагает поступить Борменталь с Шариковым?</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В чем суть спора о «собачьем сердце»?</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 xml:space="preserve"> Почему возникает понятие «шариковщина»?</w:t>
      </w:r>
    </w:p>
    <w:p w:rsidR="00027DF2" w:rsidRPr="00027DF2" w:rsidRDefault="00027DF2" w:rsidP="005869F6">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Что включается в это понятие?</w:t>
      </w:r>
    </w:p>
    <w:p w:rsidR="00027DF2" w:rsidRPr="00027DF2" w:rsidRDefault="00027DF2" w:rsidP="00027DF2">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Основываясь на тексте повести и сравнительной характеристике Шарика и Клима Чугункина большинство критиков сходятся во мнении, что прав профессор Преображенский. Действительно, Шарик думает и рассуждает как человек интеллигентный и, несмотря на выходки, является хорошим, добрым, ласковым псом. Человек, Клим Чугункин, который послужил донором гипофиза, трижды судимый вор, алкоголик, дебошир, интеллектуально неразвитый субъект. В Шарикове, как мы видим, преобладают черты его «донора», из чего следует, что именно «человеческое сердце» сделало из Шарика такого отвратительного человека.</w:t>
      </w:r>
    </w:p>
    <w:p w:rsidR="00027DF2" w:rsidRDefault="00027DF2" w:rsidP="00027DF2">
      <w:pPr>
        <w:spacing w:after="0" w:line="240" w:lineRule="auto"/>
        <w:jc w:val="both"/>
        <w:rPr>
          <w:rFonts w:ascii="Times New Roman" w:eastAsia="Calibri" w:hAnsi="Times New Roman" w:cs="Times New Roman"/>
          <w:b/>
          <w:sz w:val="24"/>
          <w:szCs w:val="24"/>
        </w:rPr>
      </w:pPr>
      <w:r w:rsidRPr="00027DF2">
        <w:rPr>
          <w:rFonts w:ascii="Times New Roman" w:eastAsia="Calibri" w:hAnsi="Times New Roman" w:cs="Times New Roman"/>
          <w:b/>
          <w:sz w:val="24"/>
          <w:szCs w:val="24"/>
        </w:rPr>
        <w:t>Составить план повести, разделяя ее на две части: до 5-й главы и после (письменно); в каждой из частей указать, от чьего лица ведется повествование. Подумать над вопросом: Совпадает ли авторская позиция с позицией профессора Преображенского?</w:t>
      </w:r>
    </w:p>
    <w:p w:rsidR="00027DF2" w:rsidRDefault="00027DF2"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483F95" w:rsidRDefault="00483F95" w:rsidP="0046186A">
      <w:pPr>
        <w:spacing w:after="0" w:line="240" w:lineRule="auto"/>
        <w:jc w:val="both"/>
        <w:rPr>
          <w:rFonts w:ascii="Times New Roman" w:eastAsia="Calibri" w:hAnsi="Times New Roman" w:cs="Times New Roman"/>
          <w:b/>
          <w:sz w:val="24"/>
          <w:szCs w:val="24"/>
        </w:rPr>
      </w:pPr>
    </w:p>
    <w:p w:rsidR="00483F95" w:rsidRDefault="00483F95" w:rsidP="0046186A">
      <w:pPr>
        <w:spacing w:after="0" w:line="240" w:lineRule="auto"/>
        <w:jc w:val="both"/>
        <w:rPr>
          <w:rFonts w:ascii="Times New Roman" w:eastAsia="Calibri" w:hAnsi="Times New Roman" w:cs="Times New Roman"/>
          <w:b/>
          <w:sz w:val="24"/>
          <w:szCs w:val="24"/>
        </w:rPr>
      </w:pPr>
    </w:p>
    <w:p w:rsidR="00483F95" w:rsidRDefault="00483F95" w:rsidP="0046186A">
      <w:pPr>
        <w:spacing w:after="0" w:line="240" w:lineRule="auto"/>
        <w:jc w:val="both"/>
        <w:rPr>
          <w:rFonts w:ascii="Times New Roman" w:eastAsia="Calibri" w:hAnsi="Times New Roman" w:cs="Times New Roman"/>
          <w:b/>
          <w:sz w:val="24"/>
          <w:szCs w:val="24"/>
        </w:rPr>
      </w:pPr>
    </w:p>
    <w:p w:rsidR="00483F95" w:rsidRDefault="00483F95"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5869F6" w:rsidP="0046186A">
      <w:pPr>
        <w:spacing w:after="0" w:line="240" w:lineRule="auto"/>
        <w:jc w:val="both"/>
        <w:rPr>
          <w:rFonts w:ascii="Times New Roman" w:eastAsia="Calibri" w:hAnsi="Times New Roman" w:cs="Times New Roman"/>
          <w:b/>
          <w:sz w:val="24"/>
          <w:szCs w:val="24"/>
        </w:rPr>
      </w:pPr>
    </w:p>
    <w:p w:rsidR="005869F6" w:rsidRDefault="0046186A" w:rsidP="0046186A">
      <w:pPr>
        <w:spacing w:after="0" w:line="240" w:lineRule="auto"/>
        <w:jc w:val="both"/>
        <w:rPr>
          <w:rFonts w:ascii="Times New Roman" w:eastAsia="Calibri" w:hAnsi="Times New Roman" w:cs="Times New Roman"/>
          <w:b/>
          <w:sz w:val="24"/>
          <w:szCs w:val="24"/>
        </w:rPr>
      </w:pPr>
      <w:r w:rsidRPr="0046186A">
        <w:rPr>
          <w:rFonts w:ascii="Times New Roman" w:eastAsia="Calibri" w:hAnsi="Times New Roman" w:cs="Times New Roman"/>
          <w:b/>
          <w:sz w:val="24"/>
          <w:szCs w:val="24"/>
        </w:rPr>
        <w:t xml:space="preserve">Практическая работа </w:t>
      </w:r>
      <w:r w:rsidR="005869F6">
        <w:rPr>
          <w:rFonts w:ascii="Times New Roman" w:eastAsia="Calibri" w:hAnsi="Times New Roman" w:cs="Times New Roman"/>
          <w:b/>
          <w:sz w:val="24"/>
          <w:szCs w:val="24"/>
        </w:rPr>
        <w:t>21</w:t>
      </w:r>
      <w:r w:rsidRPr="0046186A">
        <w:rPr>
          <w:rFonts w:ascii="Times New Roman" w:eastAsia="Calibri" w:hAnsi="Times New Roman" w:cs="Times New Roman"/>
          <w:b/>
          <w:sz w:val="24"/>
          <w:szCs w:val="24"/>
        </w:rPr>
        <w:t>.</w:t>
      </w:r>
      <w:r w:rsidR="005869F6" w:rsidRPr="005869F6">
        <w:rPr>
          <w:rFonts w:ascii="Times New Roman" w:eastAsia="Calibri" w:hAnsi="Times New Roman" w:cs="Times New Roman"/>
          <w:b/>
          <w:color w:val="000000"/>
          <w:sz w:val="24"/>
          <w:szCs w:val="24"/>
        </w:rPr>
        <w:t xml:space="preserve">  Роман-эпопея «Тихий Дон».</w:t>
      </w:r>
      <w:r w:rsidR="005869F6" w:rsidRPr="00A10253">
        <w:rPr>
          <w:rFonts w:ascii="Times New Roman" w:eastAsia="Calibri" w:hAnsi="Times New Roman" w:cs="Times New Roman"/>
          <w:b/>
          <w:color w:val="000000"/>
          <w:sz w:val="24"/>
          <w:szCs w:val="24"/>
        </w:rPr>
        <w:t>»</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w:t>
      </w:r>
      <w:r w:rsidR="0046186A" w:rsidRPr="0046186A">
        <w:rPr>
          <w:rFonts w:ascii="Times New Roman" w:eastAsia="Calibri" w:hAnsi="Times New Roman" w:cs="Times New Roman"/>
          <w:sz w:val="24"/>
          <w:szCs w:val="24"/>
        </w:rPr>
        <w:t>I.</w:t>
      </w:r>
      <w:r w:rsidR="0046186A" w:rsidRPr="0046186A">
        <w:rPr>
          <w:rFonts w:ascii="Times New Roman" w:eastAsia="Calibri" w:hAnsi="Times New Roman" w:cs="Times New Roman"/>
          <w:sz w:val="24"/>
          <w:szCs w:val="24"/>
        </w:rPr>
        <w:tab/>
      </w:r>
      <w:r w:rsidRPr="0046186A">
        <w:rPr>
          <w:rFonts w:ascii="Times New Roman" w:eastAsia="Calibri" w:hAnsi="Times New Roman" w:cs="Times New Roman"/>
          <w:sz w:val="24"/>
          <w:szCs w:val="24"/>
        </w:rPr>
        <w:t>Анализ художественного произведения</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Прослушайте лекцию Льва Соболева № 69 о романе «Тихий Дон» на канале «Бибигон». Законспектируйте по плану:</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История создания романа.</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Жанр произведения, время, изображённое в романе.</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Содержание томов, основной композиционный принцип.</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4)</w:t>
      </w:r>
      <w:r w:rsidRPr="0046186A">
        <w:rPr>
          <w:rFonts w:ascii="Times New Roman" w:eastAsia="Calibri" w:hAnsi="Times New Roman" w:cs="Times New Roman"/>
          <w:sz w:val="24"/>
          <w:szCs w:val="24"/>
        </w:rPr>
        <w:tab/>
        <w:t>Отношение автора к войне.</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5)</w:t>
      </w:r>
      <w:r w:rsidRPr="0046186A">
        <w:rPr>
          <w:rFonts w:ascii="Times New Roman" w:eastAsia="Calibri" w:hAnsi="Times New Roman" w:cs="Times New Roman"/>
          <w:sz w:val="24"/>
          <w:szCs w:val="24"/>
        </w:rPr>
        <w:tab/>
        <w:t>Образ Григория Мелехова: общая характеристика.</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6)</w:t>
      </w:r>
      <w:r w:rsidRPr="0046186A">
        <w:rPr>
          <w:rFonts w:ascii="Times New Roman" w:eastAsia="Calibri" w:hAnsi="Times New Roman" w:cs="Times New Roman"/>
          <w:sz w:val="24"/>
          <w:szCs w:val="24"/>
        </w:rPr>
        <w:tab/>
        <w:t>Роль женских образов в романе и образов детей.</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7)</w:t>
      </w:r>
      <w:r w:rsidRPr="0046186A">
        <w:rPr>
          <w:rFonts w:ascii="Times New Roman" w:eastAsia="Calibri" w:hAnsi="Times New Roman" w:cs="Times New Roman"/>
          <w:sz w:val="24"/>
          <w:szCs w:val="24"/>
        </w:rPr>
        <w:tab/>
        <w:t>Пейзаж и его значение в романе «Тихий Дон».</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8)</w:t>
      </w:r>
      <w:r w:rsidRPr="0046186A">
        <w:rPr>
          <w:rFonts w:ascii="Times New Roman" w:eastAsia="Calibri" w:hAnsi="Times New Roman" w:cs="Times New Roman"/>
          <w:sz w:val="24"/>
          <w:szCs w:val="24"/>
        </w:rPr>
        <w:tab/>
        <w:t>Общее между романом Шолохова и романом Толстого «Война и мир».</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2.</w:t>
      </w:r>
      <w:r w:rsidRPr="0046186A">
        <w:rPr>
          <w:rFonts w:ascii="Times New Roman" w:eastAsia="Calibri" w:hAnsi="Times New Roman" w:cs="Times New Roman"/>
          <w:sz w:val="24"/>
          <w:szCs w:val="24"/>
        </w:rPr>
        <w:tab/>
        <w:t>Во время работы над «Тихим Доном» настольной книгой писателя была книга «Война и мир» Л.Н. Толстого. Вспомните, что такое роман- эпопея. Найдите признаки романа-эпопеи в произведении «Тихий Дон».</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Составьте систему сюжетных линий романа, найдите точки их пе- ресечения. Какие образы кажутся вам наиболее значимыми? Почему?</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4.</w:t>
      </w:r>
      <w:r w:rsidRPr="0046186A">
        <w:rPr>
          <w:rFonts w:ascii="Times New Roman" w:eastAsia="Calibri" w:hAnsi="Times New Roman" w:cs="Times New Roman"/>
          <w:sz w:val="24"/>
          <w:szCs w:val="24"/>
        </w:rPr>
        <w:tab/>
        <w:t>Прочитайте 1 часть первой книги романа. Расскажите на основе прочитанного о быте казаков. Перечислите эпизоды «страшной, тем- ной» жизни казаков и эпизоды, раскрывающие нравственную силу и чистоту народа. Какой приём использует писатель и почему?</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5.</w:t>
      </w:r>
      <w:r w:rsidRPr="0046186A">
        <w:rPr>
          <w:rFonts w:ascii="Times New Roman" w:eastAsia="Calibri" w:hAnsi="Times New Roman" w:cs="Times New Roman"/>
          <w:sz w:val="24"/>
          <w:szCs w:val="24"/>
        </w:rPr>
        <w:tab/>
        <w:t>Как раскрывается в романе «мысль семейная»?</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6.</w:t>
      </w:r>
      <w:r w:rsidRPr="0046186A">
        <w:rPr>
          <w:rFonts w:ascii="Times New Roman" w:eastAsia="Calibri" w:hAnsi="Times New Roman" w:cs="Times New Roman"/>
          <w:sz w:val="24"/>
          <w:szCs w:val="24"/>
        </w:rPr>
        <w:tab/>
        <w:t>На основе прочитанного дайте характеристику персонажам: Иль- иничне, Наталье, Дарье, Пантелею Прокофьевичу, Аксинье и Степану Астаховым. Что важно Шолохову при создании образа героя?</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7.</w:t>
      </w:r>
      <w:r w:rsidRPr="0046186A">
        <w:rPr>
          <w:rFonts w:ascii="Times New Roman" w:eastAsia="Calibri" w:hAnsi="Times New Roman" w:cs="Times New Roman"/>
          <w:sz w:val="24"/>
          <w:szCs w:val="24"/>
        </w:rPr>
        <w:tab/>
        <w:t>Первая часть романа посвящена мирной жизни. Так ли она мир- на? В чем её можно сопоставить с последующими «военными» частями романа?</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8.</w:t>
      </w:r>
      <w:r w:rsidRPr="0046186A">
        <w:rPr>
          <w:rFonts w:ascii="Times New Roman" w:eastAsia="Calibri" w:hAnsi="Times New Roman" w:cs="Times New Roman"/>
          <w:sz w:val="24"/>
          <w:szCs w:val="24"/>
        </w:rPr>
        <w:tab/>
        <w:t>Выполните анализ эпизодов по плану в приложении 2.</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w:t>
      </w:r>
      <w:r w:rsidRPr="0046186A">
        <w:rPr>
          <w:rFonts w:ascii="Times New Roman" w:eastAsia="Calibri" w:hAnsi="Times New Roman" w:cs="Times New Roman"/>
          <w:sz w:val="24"/>
          <w:szCs w:val="24"/>
        </w:rPr>
        <w:tab/>
        <w:t>1 т. 1 ч. гл. 21 (свадьба Григория и Натальи),</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w:t>
      </w:r>
      <w:r w:rsidRPr="0046186A">
        <w:rPr>
          <w:rFonts w:ascii="Times New Roman" w:eastAsia="Calibri" w:hAnsi="Times New Roman" w:cs="Times New Roman"/>
          <w:sz w:val="24"/>
          <w:szCs w:val="24"/>
        </w:rPr>
        <w:tab/>
        <w:t>1 т. 3 ч. гл.12 (убийство пленного австрийца),</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w:t>
      </w:r>
      <w:r w:rsidRPr="0046186A">
        <w:rPr>
          <w:rFonts w:ascii="Times New Roman" w:eastAsia="Calibri" w:hAnsi="Times New Roman" w:cs="Times New Roman"/>
          <w:sz w:val="24"/>
          <w:szCs w:val="24"/>
        </w:rPr>
        <w:tab/>
        <w:t>3 т. 6 ч. гл. 16(красноармейцы в доме Мелеховых),</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w:t>
      </w:r>
      <w:r w:rsidRPr="0046186A">
        <w:rPr>
          <w:rFonts w:ascii="Times New Roman" w:eastAsia="Calibri" w:hAnsi="Times New Roman" w:cs="Times New Roman"/>
          <w:sz w:val="24"/>
          <w:szCs w:val="24"/>
        </w:rPr>
        <w:tab/>
        <w:t>3 т. 7 ч. гл. 28 (отступление белоказачьих войск, казацкая песня),</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w:t>
      </w:r>
      <w:r w:rsidRPr="0046186A">
        <w:rPr>
          <w:rFonts w:ascii="Times New Roman" w:eastAsia="Calibri" w:hAnsi="Times New Roman" w:cs="Times New Roman"/>
          <w:sz w:val="24"/>
          <w:szCs w:val="24"/>
        </w:rPr>
        <w:tab/>
        <w:t>4 т. 8 ч. гл.17 (смерть Аксиньи),</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w:t>
      </w:r>
      <w:r w:rsidRPr="0046186A">
        <w:rPr>
          <w:rFonts w:ascii="Times New Roman" w:eastAsia="Calibri" w:hAnsi="Times New Roman" w:cs="Times New Roman"/>
          <w:sz w:val="24"/>
          <w:szCs w:val="24"/>
        </w:rPr>
        <w:tab/>
        <w:t>4 т. 8 ч. гл. 18 (возвращение Григория домой, финал романа).</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9.</w:t>
      </w:r>
      <w:r w:rsidRPr="0046186A">
        <w:rPr>
          <w:rFonts w:ascii="Times New Roman" w:eastAsia="Calibri" w:hAnsi="Times New Roman" w:cs="Times New Roman"/>
          <w:sz w:val="24"/>
          <w:szCs w:val="24"/>
        </w:rPr>
        <w:tab/>
        <w:t>Как вы считаете, герои Шолохова проходят эволюционный путь или путь духовной деградации? Докажите свою точку зрения.</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10.</w:t>
      </w:r>
      <w:r w:rsidRPr="0046186A">
        <w:rPr>
          <w:rFonts w:ascii="Times New Roman" w:eastAsia="Calibri" w:hAnsi="Times New Roman" w:cs="Times New Roman"/>
          <w:sz w:val="24"/>
          <w:szCs w:val="24"/>
        </w:rPr>
        <w:tab/>
        <w:t>Какое значение в романе играют такие символы, как Дон, земля, дом?</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11.</w:t>
      </w:r>
      <w:r w:rsidRPr="0046186A">
        <w:rPr>
          <w:rFonts w:ascii="Times New Roman" w:eastAsia="Calibri" w:hAnsi="Times New Roman" w:cs="Times New Roman"/>
          <w:sz w:val="24"/>
          <w:szCs w:val="24"/>
        </w:rPr>
        <w:tab/>
        <w:t>Какими приёмами пользуется автор для формирования основных образов? Приведите примеры изобразительного мастерства Шолохова.</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12.</w:t>
      </w:r>
      <w:r w:rsidRPr="0046186A">
        <w:rPr>
          <w:rFonts w:ascii="Times New Roman" w:eastAsia="Calibri" w:hAnsi="Times New Roman" w:cs="Times New Roman"/>
          <w:sz w:val="24"/>
          <w:szCs w:val="24"/>
        </w:rPr>
        <w:tab/>
        <w:t>Что объединяет роман с другими произведениями, изображаю- щими трудное время в истории страны?13.</w:t>
      </w:r>
      <w:r w:rsidRPr="0046186A">
        <w:rPr>
          <w:rFonts w:ascii="Times New Roman" w:eastAsia="Calibri" w:hAnsi="Times New Roman" w:cs="Times New Roman"/>
          <w:sz w:val="24"/>
          <w:szCs w:val="24"/>
        </w:rPr>
        <w:tab/>
        <w:t>Сформулируйте 3 наиболее острые для вас проблемы, поставлен- ные Шолоховым в романе «Тихий Дон».</w:t>
      </w:r>
    </w:p>
    <w:p w:rsidR="005869F6" w:rsidRPr="0046186A" w:rsidRDefault="005869F6" w:rsidP="005869F6">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lastRenderedPageBreak/>
        <w:t>IV.</w:t>
      </w:r>
      <w:r w:rsidRPr="0046186A">
        <w:rPr>
          <w:rFonts w:ascii="Times New Roman" w:eastAsia="Calibri" w:hAnsi="Times New Roman" w:cs="Times New Roman"/>
          <w:sz w:val="24"/>
          <w:szCs w:val="24"/>
        </w:rPr>
        <w:tab/>
        <w:t>За рамками предмета1.Посмотрите экранизации романа 1957 и/или 2015 г. Как передан колорит донского казачества? Какая экранизация кажется вам ближе к воплощению писательского замысла? Ответ обоснуйте.2.Посетите (виртуальную) экскурсию в музее М.А. Шолохова в ст. Вешенская. (http://www.sholokhov.ru). Подготовьте сообщение об этом месте, о памятных предметах (например, печатная машинка), о том, как сохраняется память о М.А. Шолохове сегодня.</w:t>
      </w:r>
    </w:p>
    <w:p w:rsidR="005869F6" w:rsidRPr="0046186A" w:rsidRDefault="005869F6" w:rsidP="005869F6">
      <w:pPr>
        <w:spacing w:line="0" w:lineRule="atLeast"/>
        <w:contextualSpacing/>
        <w:rPr>
          <w:rFonts w:ascii="Times New Roman" w:eastAsia="Calibri" w:hAnsi="Times New Roman" w:cs="Times New Roman"/>
          <w:sz w:val="24"/>
          <w:szCs w:val="24"/>
        </w:rPr>
      </w:pPr>
    </w:p>
    <w:p w:rsidR="005869F6" w:rsidRPr="0046186A" w:rsidRDefault="005869F6" w:rsidP="005869F6">
      <w:pPr>
        <w:spacing w:line="0" w:lineRule="atLeast"/>
        <w:contextualSpacing/>
        <w:rPr>
          <w:rFonts w:ascii="Times New Roman" w:eastAsia="Calibri" w:hAnsi="Times New Roman" w:cs="Times New Roman"/>
          <w:sz w:val="24"/>
          <w:szCs w:val="24"/>
        </w:rPr>
      </w:pPr>
    </w:p>
    <w:p w:rsidR="005869F6" w:rsidRPr="0046186A" w:rsidRDefault="005869F6" w:rsidP="005869F6">
      <w:pPr>
        <w:spacing w:line="0" w:lineRule="atLeast"/>
        <w:contextualSpacing/>
        <w:rPr>
          <w:rFonts w:ascii="Times New Roman" w:eastAsia="Calibri" w:hAnsi="Times New Roman" w:cs="Times New Roman"/>
          <w:sz w:val="24"/>
          <w:szCs w:val="24"/>
        </w:rPr>
      </w:pPr>
    </w:p>
    <w:p w:rsidR="005869F6" w:rsidRPr="0046186A" w:rsidRDefault="005869F6" w:rsidP="005869F6">
      <w:pPr>
        <w:spacing w:line="0" w:lineRule="atLeast"/>
        <w:contextualSpacing/>
        <w:rPr>
          <w:rFonts w:ascii="Times New Roman" w:eastAsia="Calibri" w:hAnsi="Times New Roman" w:cs="Times New Roman"/>
          <w:sz w:val="24"/>
          <w:szCs w:val="24"/>
        </w:rPr>
      </w:pPr>
    </w:p>
    <w:p w:rsidR="005869F6" w:rsidRPr="0046186A" w:rsidRDefault="005869F6" w:rsidP="005869F6">
      <w:pPr>
        <w:spacing w:line="0" w:lineRule="atLeast"/>
        <w:contextualSpacing/>
        <w:rPr>
          <w:rFonts w:ascii="Times New Roman" w:eastAsia="Calibri" w:hAnsi="Times New Roman" w:cs="Times New Roman"/>
          <w:sz w:val="24"/>
          <w:szCs w:val="24"/>
        </w:rPr>
      </w:pPr>
    </w:p>
    <w:p w:rsidR="005869F6" w:rsidRPr="0046186A" w:rsidRDefault="005869F6" w:rsidP="005869F6">
      <w:pPr>
        <w:spacing w:line="0" w:lineRule="atLeast"/>
        <w:contextualSpacing/>
        <w:rPr>
          <w:rFonts w:ascii="Times New Roman" w:eastAsia="Calibri" w:hAnsi="Times New Roman" w:cs="Times New Roman"/>
          <w:sz w:val="24"/>
          <w:szCs w:val="24"/>
        </w:rPr>
      </w:pPr>
    </w:p>
    <w:p w:rsidR="0046186A" w:rsidRPr="0046186A" w:rsidRDefault="0046186A" w:rsidP="005869F6">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Pr="0046186A" w:rsidRDefault="0046186A" w:rsidP="0046186A">
      <w:pPr>
        <w:spacing w:after="0" w:line="240" w:lineRule="auto"/>
        <w:jc w:val="both"/>
        <w:rPr>
          <w:rFonts w:ascii="Times New Roman" w:eastAsia="Calibri" w:hAnsi="Times New Roman" w:cs="Times New Roman"/>
          <w:sz w:val="24"/>
          <w:szCs w:val="24"/>
        </w:rPr>
      </w:pPr>
    </w:p>
    <w:p w:rsidR="0046186A" w:rsidRDefault="0046186A"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Default="005869F6" w:rsidP="0046186A">
      <w:pPr>
        <w:spacing w:line="0" w:lineRule="atLeast"/>
        <w:contextualSpacing/>
        <w:rPr>
          <w:rFonts w:ascii="Times New Roman" w:eastAsia="Calibri" w:hAnsi="Times New Roman" w:cs="Times New Roman"/>
          <w:sz w:val="24"/>
          <w:szCs w:val="24"/>
        </w:rPr>
      </w:pPr>
    </w:p>
    <w:p w:rsidR="005869F6" w:rsidRPr="0046186A" w:rsidRDefault="005869F6"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b/>
          <w:sz w:val="24"/>
          <w:szCs w:val="24"/>
        </w:rPr>
      </w:pPr>
      <w:r w:rsidRPr="0046186A">
        <w:rPr>
          <w:rFonts w:ascii="Times New Roman" w:eastAsia="Calibri" w:hAnsi="Times New Roman" w:cs="Times New Roman"/>
          <w:b/>
          <w:sz w:val="24"/>
          <w:szCs w:val="24"/>
        </w:rPr>
        <w:t>Практическая работа</w:t>
      </w:r>
      <w:r w:rsidR="00483F95">
        <w:rPr>
          <w:rFonts w:ascii="Times New Roman" w:eastAsia="Calibri" w:hAnsi="Times New Roman" w:cs="Times New Roman"/>
          <w:b/>
          <w:sz w:val="24"/>
          <w:szCs w:val="24"/>
        </w:rPr>
        <w:t>22</w:t>
      </w:r>
      <w:r w:rsidRPr="0046186A">
        <w:rPr>
          <w:rFonts w:ascii="Times New Roman" w:eastAsia="Calibri" w:hAnsi="Times New Roman" w:cs="Times New Roman"/>
          <w:b/>
          <w:sz w:val="24"/>
          <w:szCs w:val="24"/>
        </w:rPr>
        <w:t>. Особенности развития литературы периода Великой Отечественной войны и первых послевоенных лет.</w:t>
      </w:r>
    </w:p>
    <w:p w:rsidR="0046186A" w:rsidRPr="0046186A" w:rsidRDefault="0046186A" w:rsidP="0046186A">
      <w:pPr>
        <w:spacing w:before="148" w:after="120" w:line="249" w:lineRule="auto"/>
        <w:ind w:left="850" w:right="904" w:firstLine="283"/>
        <w:jc w:val="both"/>
        <w:rPr>
          <w:rFonts w:ascii="Times New Roman" w:eastAsia="Times New Roman" w:hAnsi="Times New Roman" w:cs="Times New Roman"/>
          <w:sz w:val="24"/>
          <w:szCs w:val="24"/>
          <w:lang w:eastAsia="ru-RU"/>
        </w:rPr>
      </w:pPr>
      <w:r w:rsidRPr="0046186A">
        <w:rPr>
          <w:rFonts w:ascii="Times New Roman" w:eastAsia="Times New Roman" w:hAnsi="Times New Roman" w:cs="Times New Roman"/>
          <w:color w:val="231F20"/>
          <w:w w:val="105"/>
          <w:sz w:val="24"/>
          <w:szCs w:val="24"/>
          <w:lang w:eastAsia="ru-RU"/>
        </w:rPr>
        <w:t>Тема</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Великой</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Отечественной</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войны</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в</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литературе</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представлена</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очень широко: это и героические, мотивирующие на борьбу и поддерживающие боевой дух песни, это и изображающие сложные будни рас-</w:t>
      </w:r>
      <w:r w:rsidRPr="0046186A">
        <w:rPr>
          <w:rFonts w:ascii="Times New Roman" w:eastAsia="Times New Roman" w:hAnsi="Times New Roman" w:cs="Times New Roman"/>
          <w:color w:val="231F20"/>
          <w:spacing w:val="-50"/>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сказы и повести, произведения о становлении характера и героизме,</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предательстве и трусости и, конечно, о победе, добытой ценой миллионов жизней. Это произведения о времени, о людях, о которых забывать</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просто</w:t>
      </w:r>
      <w:r w:rsidRPr="0046186A">
        <w:rPr>
          <w:rFonts w:ascii="Times New Roman" w:eastAsia="Times New Roman" w:hAnsi="Times New Roman" w:cs="Times New Roman"/>
          <w:color w:val="231F20"/>
          <w:spacing w:val="-7"/>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преступно.</w:t>
      </w:r>
    </w:p>
    <w:p w:rsidR="0046186A" w:rsidRPr="0046186A" w:rsidRDefault="0046186A" w:rsidP="0046186A">
      <w:pPr>
        <w:spacing w:before="6" w:after="120" w:line="249" w:lineRule="auto"/>
        <w:ind w:left="850" w:right="905" w:firstLine="283"/>
        <w:jc w:val="both"/>
        <w:rPr>
          <w:rFonts w:ascii="Times New Roman" w:eastAsia="Times New Roman" w:hAnsi="Times New Roman" w:cs="Times New Roman"/>
          <w:color w:val="231F20"/>
          <w:w w:val="105"/>
          <w:sz w:val="24"/>
          <w:szCs w:val="24"/>
          <w:lang w:eastAsia="ru-RU"/>
        </w:rPr>
      </w:pPr>
      <w:r w:rsidRPr="0046186A">
        <w:rPr>
          <w:rFonts w:ascii="Times New Roman" w:eastAsia="Times New Roman" w:hAnsi="Times New Roman" w:cs="Times New Roman"/>
          <w:color w:val="231F20"/>
          <w:w w:val="105"/>
          <w:sz w:val="24"/>
          <w:szCs w:val="24"/>
          <w:lang w:eastAsia="ru-RU"/>
        </w:rPr>
        <w:t>Но литература призвана создать художественный мир, и этот мир</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 xml:space="preserve">развивался поэтапно. Принято выделять три потока литературы о </w:t>
      </w:r>
    </w:p>
    <w:p w:rsidR="0046186A" w:rsidRPr="0046186A" w:rsidRDefault="0046186A" w:rsidP="0046186A">
      <w:pPr>
        <w:spacing w:before="6" w:after="120" w:line="249" w:lineRule="auto"/>
        <w:ind w:left="850" w:right="905" w:firstLine="283"/>
        <w:jc w:val="both"/>
        <w:rPr>
          <w:rFonts w:ascii="Times New Roman" w:eastAsia="Times New Roman" w:hAnsi="Times New Roman" w:cs="Times New Roman"/>
          <w:sz w:val="24"/>
          <w:szCs w:val="24"/>
          <w:lang w:eastAsia="ru-RU"/>
        </w:rPr>
      </w:pPr>
      <w:r w:rsidRPr="0046186A">
        <w:rPr>
          <w:rFonts w:ascii="Times New Roman" w:eastAsia="Times New Roman" w:hAnsi="Times New Roman" w:cs="Times New Roman"/>
          <w:color w:val="231F20"/>
          <w:w w:val="105"/>
          <w:sz w:val="24"/>
          <w:szCs w:val="24"/>
          <w:lang w:eastAsia="ru-RU"/>
        </w:rPr>
        <w:t>Великой Отечественной войне 1941-1945 гг. Найдите эту информацию и</w:t>
      </w:r>
      <w:r w:rsidRPr="0046186A">
        <w:rPr>
          <w:rFonts w:ascii="Times New Roman" w:eastAsia="Times New Roman" w:hAnsi="Times New Roman" w:cs="Times New Roman"/>
          <w:color w:val="231F20"/>
          <w:spacing w:val="1"/>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составьте</w:t>
      </w:r>
      <w:r w:rsidRPr="0046186A">
        <w:rPr>
          <w:rFonts w:ascii="Times New Roman" w:eastAsia="Times New Roman" w:hAnsi="Times New Roman" w:cs="Times New Roman"/>
          <w:color w:val="231F20"/>
          <w:spacing w:val="-7"/>
          <w:w w:val="105"/>
          <w:sz w:val="24"/>
          <w:szCs w:val="24"/>
          <w:lang w:eastAsia="ru-RU"/>
        </w:rPr>
        <w:t xml:space="preserve"> </w:t>
      </w:r>
      <w:r w:rsidRPr="0046186A">
        <w:rPr>
          <w:rFonts w:ascii="Times New Roman" w:eastAsia="Times New Roman" w:hAnsi="Times New Roman" w:cs="Times New Roman"/>
          <w:color w:val="231F20"/>
          <w:w w:val="105"/>
          <w:sz w:val="24"/>
          <w:szCs w:val="24"/>
          <w:lang w:eastAsia="ru-RU"/>
        </w:rPr>
        <w:t>таблицу:</w:t>
      </w:r>
    </w:p>
    <w:tbl>
      <w:tblPr>
        <w:tblpPr w:leftFromText="180" w:rightFromText="180" w:vertAnchor="text" w:horzAnchor="page" w:tblpX="2218" w:tblpY="166"/>
        <w:tblW w:w="0" w:type="auto"/>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154"/>
        <w:gridCol w:w="2154"/>
        <w:gridCol w:w="2154"/>
      </w:tblGrid>
      <w:tr w:rsidR="0046186A" w:rsidRPr="0046186A" w:rsidTr="0046186A">
        <w:trPr>
          <w:trHeight w:val="726"/>
        </w:trPr>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b/>
                <w:sz w:val="24"/>
                <w:szCs w:val="24"/>
              </w:rPr>
            </w:pPr>
            <w:r w:rsidRPr="0046186A">
              <w:rPr>
                <w:rFonts w:ascii="Times New Roman" w:eastAsia="Calibri" w:hAnsi="Times New Roman" w:cs="Times New Roman"/>
                <w:b/>
                <w:sz w:val="24"/>
                <w:szCs w:val="24"/>
              </w:rPr>
              <w:t>Этап, годы</w:t>
            </w:r>
          </w:p>
        </w:tc>
        <w:tc>
          <w:tcPr>
            <w:tcW w:w="2154" w:type="dxa"/>
          </w:tcPr>
          <w:p w:rsidR="0046186A" w:rsidRPr="0046186A" w:rsidRDefault="0046186A" w:rsidP="0046186A">
            <w:pPr>
              <w:spacing w:line="0" w:lineRule="atLeast"/>
              <w:contextualSpacing/>
              <w:rPr>
                <w:rFonts w:ascii="Times New Roman" w:eastAsia="Calibri" w:hAnsi="Times New Roman" w:cs="Times New Roman"/>
                <w:b/>
                <w:sz w:val="24"/>
                <w:szCs w:val="24"/>
              </w:rPr>
            </w:pPr>
            <w:r w:rsidRPr="0046186A">
              <w:rPr>
                <w:rFonts w:ascii="Times New Roman" w:eastAsia="Calibri" w:hAnsi="Times New Roman" w:cs="Times New Roman"/>
                <w:b/>
                <w:sz w:val="24"/>
                <w:szCs w:val="24"/>
              </w:rPr>
              <w:t>Задачи литературы, позиция писателей и поэтов</w:t>
            </w: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b/>
                <w:sz w:val="24"/>
                <w:szCs w:val="24"/>
              </w:rPr>
            </w:pPr>
            <w:r w:rsidRPr="0046186A">
              <w:rPr>
                <w:rFonts w:ascii="Times New Roman" w:eastAsia="Calibri" w:hAnsi="Times New Roman" w:cs="Times New Roman"/>
                <w:b/>
                <w:sz w:val="24"/>
                <w:szCs w:val="24"/>
              </w:rPr>
              <w:t>Произведения</w:t>
            </w:r>
          </w:p>
        </w:tc>
      </w:tr>
      <w:tr w:rsidR="0046186A" w:rsidRPr="0046186A" w:rsidTr="0046186A">
        <w:trPr>
          <w:trHeight w:val="394"/>
        </w:trPr>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 поток</w:t>
            </w: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tc>
      </w:tr>
      <w:tr w:rsidR="0046186A" w:rsidRPr="0046186A" w:rsidTr="0046186A">
        <w:trPr>
          <w:trHeight w:val="376"/>
        </w:trPr>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2 поток</w:t>
            </w: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tc>
      </w:tr>
      <w:tr w:rsidR="0046186A" w:rsidRPr="0046186A" w:rsidTr="0046186A">
        <w:trPr>
          <w:trHeight w:val="366"/>
        </w:trPr>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 поток</w:t>
            </w: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tc>
        <w:tc>
          <w:tcPr>
            <w:tcW w:w="2154" w:type="dxa"/>
          </w:tcPr>
          <w:p w:rsidR="0046186A" w:rsidRPr="0046186A" w:rsidRDefault="0046186A" w:rsidP="0046186A">
            <w:pPr>
              <w:spacing w:line="0" w:lineRule="atLeast"/>
              <w:contextualSpacing/>
              <w:rPr>
                <w:rFonts w:ascii="Times New Roman" w:eastAsia="Calibri" w:hAnsi="Times New Roman" w:cs="Times New Roman"/>
                <w:sz w:val="24"/>
                <w:szCs w:val="24"/>
              </w:rPr>
            </w:pPr>
          </w:p>
        </w:tc>
      </w:tr>
    </w:tbl>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Поэтическое творчество</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Подготовьте  сообщения-презентации  о  творчестве  поэтов О. Берггольц, С. Гудзенко, К. Симонова, А. Твардовского, А. Суркова, М. Исаковского, М. Алигера, Ю. Друниной, М. Джалиля, Д. Самойлова и др.</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Подготовьте выразительное чтение (наизусть) стихотворений, по- свящённых Великой Отечественной войне.</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Охарактеризуйте основной пафос этих произведений.</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4.</w:t>
      </w:r>
      <w:r w:rsidRPr="0046186A">
        <w:rPr>
          <w:rFonts w:ascii="Times New Roman" w:eastAsia="Calibri" w:hAnsi="Times New Roman" w:cs="Times New Roman"/>
          <w:sz w:val="24"/>
          <w:szCs w:val="24"/>
        </w:rPr>
        <w:tab/>
        <w:t>Создайте обобщённый портрет лирического героя поэзии воен- ных лет.</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Проза</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Подготовьте сообщения-презентации о творчестве и произведениях о Великой Отечественной войне В. Горбатова, В. Некрасова, А. Бека, К. Симонова, В. Быкова, Б. Васильева, Ю. Бондарева, Д. Гранина, В. Кондратьева, В. Тендрякова и др. по плану:</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Краткие сведения о биографии и особенностях творчества, тема- тическом разнообразии.</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Краткий пересказ произведения о войне.</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3 самых интересных события произведения.</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4.</w:t>
      </w:r>
      <w:r w:rsidRPr="0046186A">
        <w:rPr>
          <w:rFonts w:ascii="Times New Roman" w:eastAsia="Calibri" w:hAnsi="Times New Roman" w:cs="Times New Roman"/>
          <w:sz w:val="24"/>
          <w:szCs w:val="24"/>
        </w:rPr>
        <w:tab/>
        <w:t>3 картины войны, произведших впечатление.</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5.</w:t>
      </w:r>
      <w:r w:rsidRPr="0046186A">
        <w:rPr>
          <w:rFonts w:ascii="Times New Roman" w:eastAsia="Calibri" w:hAnsi="Times New Roman" w:cs="Times New Roman"/>
          <w:sz w:val="24"/>
          <w:szCs w:val="24"/>
        </w:rPr>
        <w:tab/>
        <w:t>3 события, в которых поднимается вопрос о человеческих ценностях.</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6.</w:t>
      </w:r>
      <w:r w:rsidRPr="0046186A">
        <w:rPr>
          <w:rFonts w:ascii="Times New Roman" w:eastAsia="Calibri" w:hAnsi="Times New Roman" w:cs="Times New Roman"/>
          <w:sz w:val="24"/>
          <w:szCs w:val="24"/>
        </w:rPr>
        <w:tab/>
        <w:t>Сопоставьте текст с экранизацией (если есть).</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7.</w:t>
      </w:r>
      <w:r w:rsidRPr="0046186A">
        <w:rPr>
          <w:rFonts w:ascii="Times New Roman" w:eastAsia="Calibri" w:hAnsi="Times New Roman" w:cs="Times New Roman"/>
          <w:sz w:val="24"/>
          <w:szCs w:val="24"/>
        </w:rPr>
        <w:tab/>
        <w:t>Дайте свой отклик или рекомендации к чтению этого произведения.</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IV.</w:t>
      </w:r>
      <w:r w:rsidRPr="0046186A">
        <w:rPr>
          <w:rFonts w:ascii="Times New Roman" w:eastAsia="Calibri" w:hAnsi="Times New Roman" w:cs="Times New Roman"/>
          <w:sz w:val="24"/>
          <w:szCs w:val="24"/>
        </w:rPr>
        <w:tab/>
        <w:t>За рамками предмета</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lastRenderedPageBreak/>
        <w:t>При подготовке выступления, продумайте музыкальное сопрово ждение, изобразительный или  видеоряд.  Познакомьтесь  с  полотна- ми А. Дейнеки, А. Пластова. Подберите песни военных лет на музыку Д. Шостаковича, В. Лебедева-Кумача, И. Дунаевского и музыкальные произведения послевоенных (Б.Окуджавы). Посмотрите фильмы о войне (например, «Они сражались за Родину»).</w:t>
      </w: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b/>
          <w:color w:val="000000"/>
          <w:sz w:val="24"/>
          <w:szCs w:val="24"/>
        </w:rPr>
      </w:pPr>
      <w:r w:rsidRPr="0046186A">
        <w:rPr>
          <w:rFonts w:ascii="Times New Roman" w:eastAsia="Calibri" w:hAnsi="Times New Roman" w:cs="Times New Roman"/>
          <w:b/>
          <w:color w:val="000000"/>
          <w:sz w:val="24"/>
          <w:szCs w:val="24"/>
        </w:rPr>
        <w:lastRenderedPageBreak/>
        <w:t xml:space="preserve">Практическая работа </w:t>
      </w:r>
      <w:r w:rsidR="00483F95">
        <w:rPr>
          <w:rFonts w:ascii="Times New Roman" w:eastAsia="Calibri" w:hAnsi="Times New Roman" w:cs="Times New Roman"/>
          <w:b/>
          <w:color w:val="000000"/>
          <w:sz w:val="24"/>
          <w:szCs w:val="24"/>
        </w:rPr>
        <w:t>23,24</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Проза 1950-1980 гг.</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(Творчество В. Астафьева, В. Быкова, Ч. Айтматова, В. Распутина, Ю. Трифонова, Ю. Нагибина, В. Шукшина,</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Б. Можаева, В. Проскурина и т.д.)</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Прочитайте статью в учебнике о развитии литературы и основных направлениях этого периода и составьте план-конспект.</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Подготовьте сообщения-презентации о творчестве писателей и их произведениях (Приложения 3 и 6).</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Сделайте вывод о преемственности в литературном процессе:</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1)</w:t>
      </w:r>
      <w:r w:rsidRPr="0046186A">
        <w:rPr>
          <w:rFonts w:ascii="Times New Roman" w:eastAsia="Calibri" w:hAnsi="Times New Roman" w:cs="Times New Roman"/>
          <w:sz w:val="24"/>
          <w:szCs w:val="24"/>
        </w:rPr>
        <w:tab/>
        <w:t>В каких произведениях поднимается тема памяти и почему она важна для писателей и поэтов разных эпох?</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2)</w:t>
      </w:r>
      <w:r w:rsidRPr="0046186A">
        <w:rPr>
          <w:rFonts w:ascii="Times New Roman" w:eastAsia="Calibri" w:hAnsi="Times New Roman" w:cs="Times New Roman"/>
          <w:sz w:val="24"/>
          <w:szCs w:val="24"/>
        </w:rPr>
        <w:tab/>
        <w:t>В каких произведениях поднимается тема противопоставления города и деревни? В каком ключе она решается в творчестве разных по- этов и писателей?</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3)</w:t>
      </w:r>
      <w:r w:rsidRPr="0046186A">
        <w:rPr>
          <w:rFonts w:ascii="Times New Roman" w:eastAsia="Calibri" w:hAnsi="Times New Roman" w:cs="Times New Roman"/>
          <w:sz w:val="24"/>
          <w:szCs w:val="24"/>
        </w:rPr>
        <w:tab/>
        <w:t>Какие произведения посвящены глубоким внутренним пере- живаниям героя? Почему писатели разных эпох концентрируются на изображении внутренней жизни человека?</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 xml:space="preserve"> 4)</w:t>
      </w:r>
      <w:r w:rsidRPr="0046186A">
        <w:rPr>
          <w:rFonts w:ascii="Times New Roman" w:eastAsia="Calibri" w:hAnsi="Times New Roman" w:cs="Times New Roman"/>
          <w:sz w:val="24"/>
          <w:szCs w:val="24"/>
        </w:rPr>
        <w:tab/>
        <w:t>Как помогает фантастика писателям разных эпох отобразить реалии и проблемы окружающей их действительности?</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5)</w:t>
      </w:r>
      <w:r w:rsidRPr="0046186A">
        <w:rPr>
          <w:rFonts w:ascii="Times New Roman" w:eastAsia="Calibri" w:hAnsi="Times New Roman" w:cs="Times New Roman"/>
          <w:sz w:val="24"/>
          <w:szCs w:val="24"/>
        </w:rPr>
        <w:tab/>
        <w:t>Какие уроки преподносят нам писатели и можно ли утвер- ждать, что творчество вне времени?</w:t>
      </w:r>
    </w:p>
    <w:p w:rsidR="0046186A" w:rsidRPr="0046186A" w:rsidRDefault="0046186A" w:rsidP="0046186A">
      <w:pPr>
        <w:spacing w:line="0" w:lineRule="atLeast"/>
        <w:contextualSpacing/>
        <w:rPr>
          <w:rFonts w:ascii="Times New Roman" w:eastAsia="Calibri" w:hAnsi="Times New Roman" w:cs="Times New Roman"/>
          <w:sz w:val="24"/>
          <w:szCs w:val="24"/>
        </w:rPr>
      </w:pPr>
      <w:r w:rsidRPr="0046186A">
        <w:rPr>
          <w:rFonts w:ascii="Times New Roman" w:eastAsia="Calibri" w:hAnsi="Times New Roman" w:cs="Times New Roman"/>
          <w:sz w:val="24"/>
          <w:szCs w:val="24"/>
        </w:rPr>
        <w:t>6)</w:t>
      </w:r>
      <w:r w:rsidRPr="0046186A">
        <w:rPr>
          <w:rFonts w:ascii="Times New Roman" w:eastAsia="Calibri" w:hAnsi="Times New Roman" w:cs="Times New Roman"/>
          <w:sz w:val="24"/>
          <w:szCs w:val="24"/>
        </w:rPr>
        <w:tab/>
        <w:t>Напишите небольшое эссе, взяв в качестве темы один из эпи- графов к введению (с. 5).</w:t>
      </w: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Default="0046186A" w:rsidP="0046186A">
      <w:pPr>
        <w:spacing w:line="0" w:lineRule="atLeast"/>
        <w:contextualSpacing/>
        <w:rPr>
          <w:rFonts w:ascii="Times New Roman" w:eastAsia="Calibri" w:hAnsi="Times New Roman" w:cs="Times New Roman"/>
          <w:sz w:val="24"/>
          <w:szCs w:val="24"/>
        </w:rPr>
      </w:pPr>
    </w:p>
    <w:p w:rsidR="00483F95" w:rsidRPr="0046186A" w:rsidRDefault="00483F95" w:rsidP="0046186A">
      <w:pPr>
        <w:spacing w:line="0" w:lineRule="atLeast"/>
        <w:contextualSpacing/>
        <w:rPr>
          <w:rFonts w:ascii="Times New Roman" w:eastAsia="Calibri" w:hAnsi="Times New Roman" w:cs="Times New Roman"/>
          <w:sz w:val="24"/>
          <w:szCs w:val="24"/>
        </w:rPr>
      </w:pPr>
    </w:p>
    <w:p w:rsidR="0046186A" w:rsidRPr="00483F95" w:rsidRDefault="0046186A" w:rsidP="0046186A">
      <w:pPr>
        <w:spacing w:line="0" w:lineRule="atLeast"/>
        <w:contextualSpacing/>
        <w:rPr>
          <w:rFonts w:ascii="Times New Roman" w:eastAsia="Calibri" w:hAnsi="Times New Roman" w:cs="Times New Roman"/>
          <w:b/>
          <w:sz w:val="24"/>
          <w:szCs w:val="24"/>
        </w:rPr>
      </w:pPr>
      <w:r w:rsidRPr="00483F95">
        <w:rPr>
          <w:rFonts w:ascii="Times New Roman" w:eastAsia="Calibri" w:hAnsi="Times New Roman" w:cs="Times New Roman"/>
          <w:b/>
          <w:sz w:val="24"/>
          <w:szCs w:val="24"/>
        </w:rPr>
        <w:lastRenderedPageBreak/>
        <w:t>Практическая работа</w:t>
      </w:r>
      <w:r w:rsidR="00483F95" w:rsidRPr="00483F95">
        <w:rPr>
          <w:rFonts w:ascii="Times New Roman" w:eastAsia="Calibri" w:hAnsi="Times New Roman" w:cs="Times New Roman"/>
          <w:b/>
          <w:sz w:val="24"/>
          <w:szCs w:val="24"/>
        </w:rPr>
        <w:t xml:space="preserve">25 </w:t>
      </w:r>
      <w:r w:rsidRPr="00483F95">
        <w:rPr>
          <w:rFonts w:ascii="Times New Roman" w:eastAsia="Calibri" w:hAnsi="Times New Roman" w:cs="Times New Roman"/>
          <w:b/>
          <w:sz w:val="24"/>
          <w:szCs w:val="24"/>
        </w:rPr>
        <w:t>. Поэзия «шестидесятников».</w:t>
      </w:r>
    </w:p>
    <w:p w:rsidR="0046186A" w:rsidRPr="0046186A" w:rsidRDefault="0046186A" w:rsidP="0046186A">
      <w:pPr>
        <w:spacing w:line="0" w:lineRule="atLeast"/>
        <w:contextualSpacing/>
        <w:rPr>
          <w:rFonts w:ascii="Times New Roman" w:eastAsia="Calibri" w:hAnsi="Times New Roman" w:cs="Times New Roman"/>
          <w:sz w:val="24"/>
          <w:szCs w:val="24"/>
        </w:rPr>
      </w:pPr>
    </w:p>
    <w:p w:rsidR="0046186A" w:rsidRPr="0046186A" w:rsidRDefault="0046186A" w:rsidP="0046186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46186A">
        <w:rPr>
          <w:rFonts w:ascii="Times New Roman" w:eastAsia="Times New Roman" w:hAnsi="Times New Roman" w:cs="Times New Roman"/>
          <w:color w:val="000000"/>
          <w:sz w:val="20"/>
          <w:szCs w:val="20"/>
          <w:lang w:eastAsia="ru-RU"/>
        </w:rPr>
        <w:t>Прочитайте стихотворение </w:t>
      </w:r>
      <w:r w:rsidRPr="0046186A">
        <w:rPr>
          <w:rFonts w:ascii="Times New Roman" w:eastAsia="Times New Roman" w:hAnsi="Times New Roman" w:cs="Times New Roman"/>
          <w:b/>
          <w:bCs/>
          <w:color w:val="000000"/>
          <w:sz w:val="20"/>
          <w:szCs w:val="20"/>
          <w:lang w:eastAsia="ru-RU"/>
        </w:rPr>
        <w:t>Ильи Эренбурга «Да разве могут дети юга...»</w:t>
      </w:r>
      <w:r w:rsidRPr="0046186A">
        <w:rPr>
          <w:rFonts w:ascii="Times New Roman" w:eastAsia="Times New Roman" w:hAnsi="Times New Roman" w:cs="Times New Roman"/>
          <w:color w:val="000000"/>
          <w:sz w:val="20"/>
          <w:szCs w:val="20"/>
          <w:lang w:eastAsia="ru-RU"/>
        </w:rPr>
        <w:t>. В чём его иносказательный смысл? Как открывается через это стихотворение эпоха “оттепели”? (Вспомним, что обозначение шестидесятых как оттепели принадлежит Эренбургу.) Рассмотрите эмблему (логотип) журнала «Юность», родившегося в эти же годы (использован в оформлении статьи). Как в облике “девушки-весны” с линогравюры Стасиса Красаускаса (1962) символически отразилось ощущение времени?</w:t>
      </w:r>
    </w:p>
    <w:p w:rsidR="0046186A" w:rsidRPr="0046186A" w:rsidRDefault="0046186A" w:rsidP="0046186A">
      <w:pPr>
        <w:shd w:val="clear" w:color="auto" w:fill="FFFFFF"/>
        <w:spacing w:beforeAutospacing="1" w:after="100" w:afterAutospacing="1" w:line="240" w:lineRule="auto"/>
        <w:rPr>
          <w:rFonts w:ascii="Times New Roman" w:eastAsia="Times New Roman" w:hAnsi="Times New Roman" w:cs="Times New Roman"/>
          <w:i/>
          <w:iCs/>
          <w:color w:val="000000"/>
          <w:sz w:val="20"/>
          <w:szCs w:val="20"/>
          <w:lang w:eastAsia="ru-RU"/>
        </w:rPr>
        <w:sectPr w:rsidR="0046186A" w:rsidRPr="0046186A" w:rsidSect="0046186A">
          <w:footerReference w:type="default" r:id="rId15"/>
          <w:type w:val="continuous"/>
          <w:pgSz w:w="11906" w:h="16838"/>
          <w:pgMar w:top="1134" w:right="850" w:bottom="1134" w:left="1134" w:header="708" w:footer="708" w:gutter="0"/>
          <w:cols w:space="708"/>
          <w:titlePg/>
          <w:docGrid w:linePitch="360"/>
        </w:sectPr>
      </w:pPr>
    </w:p>
    <w:p w:rsidR="0046186A" w:rsidRPr="0046186A" w:rsidRDefault="0046186A" w:rsidP="0046186A">
      <w:pPr>
        <w:shd w:val="clear" w:color="auto" w:fill="FFFFFF"/>
        <w:spacing w:beforeAutospacing="1" w:after="100" w:afterAutospacing="1" w:line="240" w:lineRule="auto"/>
        <w:rPr>
          <w:rFonts w:ascii="Times New Roman" w:eastAsia="Times New Roman" w:hAnsi="Times New Roman" w:cs="Times New Roman"/>
          <w:color w:val="000000"/>
          <w:sz w:val="20"/>
          <w:szCs w:val="20"/>
          <w:lang w:eastAsia="ru-RU"/>
        </w:rPr>
      </w:pPr>
      <w:r w:rsidRPr="0046186A">
        <w:rPr>
          <w:rFonts w:ascii="Times New Roman" w:eastAsia="Times New Roman" w:hAnsi="Times New Roman" w:cs="Times New Roman"/>
          <w:i/>
          <w:iCs/>
          <w:color w:val="000000"/>
          <w:sz w:val="20"/>
          <w:szCs w:val="20"/>
          <w:lang w:eastAsia="ru-RU"/>
        </w:rPr>
        <w:lastRenderedPageBreak/>
        <w:t>Да разве могут дети юга,</w:t>
      </w:r>
      <w:r w:rsidRPr="0046186A">
        <w:rPr>
          <w:rFonts w:ascii="Times New Roman" w:eastAsia="Times New Roman" w:hAnsi="Times New Roman" w:cs="Times New Roman"/>
          <w:i/>
          <w:iCs/>
          <w:color w:val="000000"/>
          <w:sz w:val="20"/>
          <w:szCs w:val="20"/>
          <w:lang w:eastAsia="ru-RU"/>
        </w:rPr>
        <w:br/>
        <w:t>Где розы блещут в декабре,</w:t>
      </w:r>
      <w:r w:rsidRPr="0046186A">
        <w:rPr>
          <w:rFonts w:ascii="Times New Roman" w:eastAsia="Times New Roman" w:hAnsi="Times New Roman" w:cs="Times New Roman"/>
          <w:i/>
          <w:iCs/>
          <w:color w:val="000000"/>
          <w:sz w:val="20"/>
          <w:szCs w:val="20"/>
          <w:lang w:eastAsia="ru-RU"/>
        </w:rPr>
        <w:br/>
        <w:t>Где не разыщешь слова “вьюга”</w:t>
      </w:r>
      <w:r w:rsidRPr="0046186A">
        <w:rPr>
          <w:rFonts w:ascii="Times New Roman" w:eastAsia="Times New Roman" w:hAnsi="Times New Roman" w:cs="Times New Roman"/>
          <w:i/>
          <w:iCs/>
          <w:color w:val="000000"/>
          <w:sz w:val="20"/>
          <w:szCs w:val="20"/>
          <w:lang w:eastAsia="ru-RU"/>
        </w:rPr>
        <w:br/>
        <w:t>Ни в памяти, ни в словаре,</w:t>
      </w:r>
      <w:r w:rsidRPr="0046186A">
        <w:rPr>
          <w:rFonts w:ascii="Times New Roman" w:eastAsia="Times New Roman" w:hAnsi="Times New Roman" w:cs="Times New Roman"/>
          <w:i/>
          <w:iCs/>
          <w:color w:val="000000"/>
          <w:sz w:val="20"/>
          <w:szCs w:val="20"/>
          <w:lang w:eastAsia="ru-RU"/>
        </w:rPr>
        <w:br/>
        <w:t>Да разве там, где небо сине</w:t>
      </w:r>
      <w:r w:rsidRPr="0046186A">
        <w:rPr>
          <w:rFonts w:ascii="Times New Roman" w:eastAsia="Times New Roman" w:hAnsi="Times New Roman" w:cs="Times New Roman"/>
          <w:i/>
          <w:iCs/>
          <w:color w:val="000000"/>
          <w:sz w:val="20"/>
          <w:szCs w:val="20"/>
          <w:lang w:eastAsia="ru-RU"/>
        </w:rPr>
        <w:br/>
        <w:t>И не слиняет ни на час,</w:t>
      </w:r>
      <w:r w:rsidRPr="0046186A">
        <w:rPr>
          <w:rFonts w:ascii="Times New Roman" w:eastAsia="Times New Roman" w:hAnsi="Times New Roman" w:cs="Times New Roman"/>
          <w:i/>
          <w:iCs/>
          <w:color w:val="000000"/>
          <w:sz w:val="20"/>
          <w:szCs w:val="20"/>
          <w:lang w:eastAsia="ru-RU"/>
        </w:rPr>
        <w:br/>
        <w:t>Где испокон веков поныне</w:t>
      </w:r>
      <w:r w:rsidRPr="0046186A">
        <w:rPr>
          <w:rFonts w:ascii="Times New Roman" w:eastAsia="Times New Roman" w:hAnsi="Times New Roman" w:cs="Times New Roman"/>
          <w:i/>
          <w:iCs/>
          <w:color w:val="000000"/>
          <w:sz w:val="20"/>
          <w:szCs w:val="20"/>
          <w:lang w:eastAsia="ru-RU"/>
        </w:rPr>
        <w:br/>
        <w:t>Всё то же лето тешит глаз,</w:t>
      </w:r>
      <w:r w:rsidRPr="0046186A">
        <w:rPr>
          <w:rFonts w:ascii="Times New Roman" w:eastAsia="Times New Roman" w:hAnsi="Times New Roman" w:cs="Times New Roman"/>
          <w:i/>
          <w:iCs/>
          <w:color w:val="000000"/>
          <w:sz w:val="20"/>
          <w:szCs w:val="20"/>
          <w:lang w:eastAsia="ru-RU"/>
        </w:rPr>
        <w:br/>
        <w:t>Да разве им хоть так, хоть вкратце,</w:t>
      </w:r>
      <w:r w:rsidRPr="0046186A">
        <w:rPr>
          <w:rFonts w:ascii="Times New Roman" w:eastAsia="Times New Roman" w:hAnsi="Times New Roman" w:cs="Times New Roman"/>
          <w:i/>
          <w:iCs/>
          <w:color w:val="000000"/>
          <w:sz w:val="20"/>
          <w:szCs w:val="20"/>
          <w:lang w:eastAsia="ru-RU"/>
        </w:rPr>
        <w:br/>
        <w:t>Хоть на минуту, хоть во сне,</w:t>
      </w:r>
      <w:r w:rsidRPr="0046186A">
        <w:rPr>
          <w:rFonts w:ascii="Times New Roman" w:eastAsia="Times New Roman" w:hAnsi="Times New Roman" w:cs="Times New Roman"/>
          <w:i/>
          <w:iCs/>
          <w:color w:val="000000"/>
          <w:sz w:val="20"/>
          <w:szCs w:val="20"/>
          <w:lang w:eastAsia="ru-RU"/>
        </w:rPr>
        <w:br/>
        <w:t>Хоть ненароком догадаться,</w:t>
      </w:r>
      <w:r w:rsidRPr="0046186A">
        <w:rPr>
          <w:rFonts w:ascii="Times New Roman" w:eastAsia="Times New Roman" w:hAnsi="Times New Roman" w:cs="Times New Roman"/>
          <w:i/>
          <w:iCs/>
          <w:color w:val="000000"/>
          <w:sz w:val="20"/>
          <w:szCs w:val="20"/>
          <w:lang w:eastAsia="ru-RU"/>
        </w:rPr>
        <w:br/>
        <w:t>Что значит думать о весне,</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lastRenderedPageBreak/>
        <w:t>Что значит в мартовские стужи,</w:t>
      </w:r>
      <w:r w:rsidRPr="0046186A">
        <w:rPr>
          <w:rFonts w:ascii="Times New Roman" w:eastAsia="Times New Roman" w:hAnsi="Times New Roman" w:cs="Times New Roman"/>
          <w:i/>
          <w:iCs/>
          <w:color w:val="000000"/>
          <w:sz w:val="20"/>
          <w:szCs w:val="20"/>
          <w:lang w:eastAsia="ru-RU"/>
        </w:rPr>
        <w:br/>
        <w:t>Когда отчаянье берёт,</w:t>
      </w:r>
      <w:r w:rsidRPr="0046186A">
        <w:rPr>
          <w:rFonts w:ascii="Times New Roman" w:eastAsia="Times New Roman" w:hAnsi="Times New Roman" w:cs="Times New Roman"/>
          <w:i/>
          <w:iCs/>
          <w:color w:val="000000"/>
          <w:sz w:val="20"/>
          <w:szCs w:val="20"/>
          <w:lang w:eastAsia="ru-RU"/>
        </w:rPr>
        <w:br/>
        <w:t>Всё ждать и ждать, как неуклюже</w:t>
      </w:r>
      <w:r w:rsidRPr="0046186A">
        <w:rPr>
          <w:rFonts w:ascii="Times New Roman" w:eastAsia="Times New Roman" w:hAnsi="Times New Roman" w:cs="Times New Roman"/>
          <w:i/>
          <w:iCs/>
          <w:color w:val="000000"/>
          <w:sz w:val="20"/>
          <w:szCs w:val="20"/>
          <w:lang w:eastAsia="ru-RU"/>
        </w:rPr>
        <w:br/>
        <w:t>Зашевелится грузный лёд.</w:t>
      </w:r>
      <w:r w:rsidRPr="0046186A">
        <w:rPr>
          <w:rFonts w:ascii="Times New Roman" w:eastAsia="Times New Roman" w:hAnsi="Times New Roman" w:cs="Times New Roman"/>
          <w:i/>
          <w:iCs/>
          <w:color w:val="000000"/>
          <w:sz w:val="20"/>
          <w:szCs w:val="20"/>
          <w:lang w:eastAsia="ru-RU"/>
        </w:rPr>
        <w:br/>
        <w:t>А мы такие зимы знали,</w:t>
      </w:r>
      <w:r w:rsidRPr="0046186A">
        <w:rPr>
          <w:rFonts w:ascii="Times New Roman" w:eastAsia="Times New Roman" w:hAnsi="Times New Roman" w:cs="Times New Roman"/>
          <w:i/>
          <w:iCs/>
          <w:color w:val="000000"/>
          <w:sz w:val="20"/>
          <w:szCs w:val="20"/>
          <w:lang w:eastAsia="ru-RU"/>
        </w:rPr>
        <w:br/>
        <w:t>Вжились в такие холода,</w:t>
      </w:r>
      <w:r w:rsidRPr="0046186A">
        <w:rPr>
          <w:rFonts w:ascii="Times New Roman" w:eastAsia="Times New Roman" w:hAnsi="Times New Roman" w:cs="Times New Roman"/>
          <w:i/>
          <w:iCs/>
          <w:color w:val="000000"/>
          <w:sz w:val="20"/>
          <w:szCs w:val="20"/>
          <w:lang w:eastAsia="ru-RU"/>
        </w:rPr>
        <w:br/>
        <w:t>Что даже не было печали,</w:t>
      </w:r>
      <w:r w:rsidRPr="0046186A">
        <w:rPr>
          <w:rFonts w:ascii="Times New Roman" w:eastAsia="Times New Roman" w:hAnsi="Times New Roman" w:cs="Times New Roman"/>
          <w:i/>
          <w:iCs/>
          <w:color w:val="000000"/>
          <w:sz w:val="20"/>
          <w:szCs w:val="20"/>
          <w:lang w:eastAsia="ru-RU"/>
        </w:rPr>
        <w:br/>
        <w:t>Но только гордость и беда.</w:t>
      </w:r>
      <w:r w:rsidRPr="0046186A">
        <w:rPr>
          <w:rFonts w:ascii="Times New Roman" w:eastAsia="Times New Roman" w:hAnsi="Times New Roman" w:cs="Times New Roman"/>
          <w:i/>
          <w:iCs/>
          <w:color w:val="000000"/>
          <w:sz w:val="20"/>
          <w:szCs w:val="20"/>
          <w:lang w:eastAsia="ru-RU"/>
        </w:rPr>
        <w:br/>
        <w:t>И в крепкой, ледяной обиде,</w:t>
      </w:r>
      <w:r w:rsidRPr="0046186A">
        <w:rPr>
          <w:rFonts w:ascii="Times New Roman" w:eastAsia="Times New Roman" w:hAnsi="Times New Roman" w:cs="Times New Roman"/>
          <w:i/>
          <w:iCs/>
          <w:color w:val="000000"/>
          <w:sz w:val="20"/>
          <w:szCs w:val="20"/>
          <w:lang w:eastAsia="ru-RU"/>
        </w:rPr>
        <w:br/>
        <w:t>Сухой пургой ослеплены,</w:t>
      </w:r>
      <w:r w:rsidRPr="0046186A">
        <w:rPr>
          <w:rFonts w:ascii="Times New Roman" w:eastAsia="Times New Roman" w:hAnsi="Times New Roman" w:cs="Times New Roman"/>
          <w:i/>
          <w:iCs/>
          <w:color w:val="000000"/>
          <w:sz w:val="20"/>
          <w:szCs w:val="20"/>
          <w:lang w:eastAsia="ru-RU"/>
        </w:rPr>
        <w:br/>
        <w:t>Мы видели, уже не видя,</w:t>
      </w:r>
      <w:r w:rsidRPr="0046186A">
        <w:rPr>
          <w:rFonts w:ascii="Times New Roman" w:eastAsia="Times New Roman" w:hAnsi="Times New Roman" w:cs="Times New Roman"/>
          <w:i/>
          <w:iCs/>
          <w:color w:val="000000"/>
          <w:sz w:val="20"/>
          <w:szCs w:val="20"/>
          <w:lang w:eastAsia="ru-RU"/>
        </w:rPr>
        <w:br/>
        <w:t>Глаза зелёные весны.</w:t>
      </w:r>
    </w:p>
    <w:p w:rsidR="0046186A" w:rsidRPr="0046186A" w:rsidRDefault="0046186A" w:rsidP="0046186A">
      <w:pPr>
        <w:shd w:val="clear" w:color="auto" w:fill="FFFFFF"/>
        <w:spacing w:beforeAutospacing="1" w:after="100" w:afterAutospacing="1" w:line="240" w:lineRule="auto"/>
        <w:rPr>
          <w:rFonts w:ascii="Times New Roman" w:eastAsia="Times New Roman" w:hAnsi="Times New Roman" w:cs="Times New Roman"/>
          <w:color w:val="000000"/>
          <w:sz w:val="20"/>
          <w:szCs w:val="20"/>
          <w:lang w:eastAsia="ru-RU"/>
        </w:rPr>
        <w:sectPr w:rsidR="0046186A" w:rsidRPr="0046186A" w:rsidSect="0046186A">
          <w:type w:val="continuous"/>
          <w:pgSz w:w="11906" w:h="16838"/>
          <w:pgMar w:top="1134" w:right="850" w:bottom="1134" w:left="1134" w:header="708" w:footer="708" w:gutter="0"/>
          <w:cols w:num="2" w:space="708"/>
          <w:titlePg/>
          <w:docGrid w:linePitch="360"/>
        </w:sectPr>
      </w:pPr>
    </w:p>
    <w:p w:rsidR="0046186A" w:rsidRPr="0046186A" w:rsidRDefault="0046186A" w:rsidP="0046186A">
      <w:pPr>
        <w:shd w:val="clear" w:color="auto" w:fill="FFFFFF"/>
        <w:spacing w:beforeAutospacing="1" w:after="100" w:afterAutospacing="1" w:line="240" w:lineRule="auto"/>
        <w:rPr>
          <w:rFonts w:ascii="Times New Roman" w:eastAsia="Times New Roman" w:hAnsi="Times New Roman" w:cs="Times New Roman"/>
          <w:color w:val="000000"/>
          <w:sz w:val="20"/>
          <w:szCs w:val="20"/>
          <w:lang w:eastAsia="ru-RU"/>
        </w:rPr>
      </w:pPr>
      <w:r w:rsidRPr="0046186A">
        <w:rPr>
          <w:rFonts w:ascii="Times New Roman" w:eastAsia="Times New Roman" w:hAnsi="Times New Roman" w:cs="Times New Roman"/>
          <w:color w:val="000000"/>
          <w:sz w:val="20"/>
          <w:szCs w:val="20"/>
          <w:lang w:eastAsia="ru-RU"/>
        </w:rPr>
        <w:lastRenderedPageBreak/>
        <w:t>1958</w:t>
      </w:r>
    </w:p>
    <w:p w:rsidR="0046186A" w:rsidRPr="0046186A" w:rsidRDefault="0046186A" w:rsidP="0046186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46186A">
        <w:rPr>
          <w:rFonts w:ascii="Times New Roman" w:eastAsia="Times New Roman" w:hAnsi="Times New Roman" w:cs="Times New Roman"/>
          <w:color w:val="6F3F01"/>
          <w:sz w:val="20"/>
          <w:szCs w:val="20"/>
          <w:lang w:eastAsia="ru-RU"/>
        </w:rPr>
        <w:t>2</w:t>
      </w:r>
      <w:r w:rsidRPr="0046186A">
        <w:rPr>
          <w:rFonts w:ascii="Times New Roman" w:eastAsia="Times New Roman" w:hAnsi="Times New Roman" w:cs="Times New Roman"/>
          <w:color w:val="000000"/>
          <w:sz w:val="20"/>
          <w:szCs w:val="20"/>
          <w:lang w:eastAsia="ru-RU"/>
        </w:rPr>
        <w:t> Прочитайте вступление к поэме </w:t>
      </w:r>
      <w:r w:rsidRPr="0046186A">
        <w:rPr>
          <w:rFonts w:ascii="Times New Roman" w:eastAsia="Times New Roman" w:hAnsi="Times New Roman" w:cs="Times New Roman"/>
          <w:b/>
          <w:bCs/>
          <w:color w:val="000000"/>
          <w:sz w:val="20"/>
          <w:szCs w:val="20"/>
          <w:lang w:eastAsia="ru-RU"/>
        </w:rPr>
        <w:t>Евгения Евтушенко «Братская ГЭС»</w:t>
      </w:r>
      <w:r w:rsidRPr="0046186A">
        <w:rPr>
          <w:rFonts w:ascii="Times New Roman" w:eastAsia="Times New Roman" w:hAnsi="Times New Roman" w:cs="Times New Roman"/>
          <w:color w:val="000000"/>
          <w:sz w:val="20"/>
          <w:szCs w:val="20"/>
          <w:lang w:eastAsia="ru-RU"/>
        </w:rPr>
        <w:t>.</w:t>
      </w:r>
    </w:p>
    <w:p w:rsidR="0046186A" w:rsidRPr="0046186A" w:rsidRDefault="0046186A" w:rsidP="0046186A">
      <w:pPr>
        <w:shd w:val="clear" w:color="auto" w:fill="FFFFFF"/>
        <w:spacing w:beforeAutospacing="1" w:after="100" w:afterAutospacing="1" w:line="240" w:lineRule="auto"/>
        <w:jc w:val="both"/>
        <w:rPr>
          <w:rFonts w:ascii="Times New Roman" w:eastAsia="Times New Roman" w:hAnsi="Times New Roman" w:cs="Times New Roman"/>
          <w:b/>
          <w:bCs/>
          <w:color w:val="000000"/>
          <w:sz w:val="20"/>
          <w:szCs w:val="20"/>
          <w:lang w:eastAsia="ru-RU"/>
        </w:rPr>
      </w:pPr>
      <w:r w:rsidRPr="0046186A">
        <w:rPr>
          <w:rFonts w:ascii="Times New Roman" w:eastAsia="Times New Roman" w:hAnsi="Times New Roman" w:cs="Times New Roman"/>
          <w:i/>
          <w:iCs/>
          <w:noProof/>
          <w:color w:val="000000"/>
          <w:sz w:val="27"/>
          <w:szCs w:val="27"/>
          <w:lang w:eastAsia="ru-RU"/>
        </w:rPr>
        <w:drawing>
          <wp:anchor distT="0" distB="0" distL="114300" distR="114300" simplePos="0" relativeHeight="251659264" behindDoc="1" locked="0" layoutInCell="1" allowOverlap="1" wp14:anchorId="7FA41D39" wp14:editId="5601FFC1">
            <wp:simplePos x="0" y="0"/>
            <wp:positionH relativeFrom="column">
              <wp:posOffset>-405765</wp:posOffset>
            </wp:positionH>
            <wp:positionV relativeFrom="paragraph">
              <wp:posOffset>217805</wp:posOffset>
            </wp:positionV>
            <wp:extent cx="2667000" cy="1685925"/>
            <wp:effectExtent l="0" t="0" r="0" b="9525"/>
            <wp:wrapTight wrapText="bothSides">
              <wp:wrapPolygon edited="0">
                <wp:start x="0" y="0"/>
                <wp:lineTo x="0" y="21478"/>
                <wp:lineTo x="21446" y="21478"/>
                <wp:lineTo x="21446" y="0"/>
                <wp:lineTo x="0" y="0"/>
              </wp:wrapPolygon>
            </wp:wrapTight>
            <wp:docPr id="2" name="Рисунок 2" descr="https://lit.1sept.ru/2010/05/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it.1sept.ru/2010/05/1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0"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86A">
        <w:rPr>
          <w:rFonts w:ascii="Times New Roman" w:eastAsia="Times New Roman" w:hAnsi="Times New Roman" w:cs="Times New Roman"/>
          <w:b/>
          <w:bCs/>
          <w:color w:val="000000"/>
          <w:sz w:val="20"/>
          <w:szCs w:val="20"/>
          <w:lang w:eastAsia="ru-RU"/>
        </w:rPr>
        <w:t>Молитва перед поэмой</w:t>
      </w: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i/>
          <w:iCs/>
          <w:color w:val="000000"/>
          <w:sz w:val="20"/>
          <w:szCs w:val="20"/>
          <w:lang w:eastAsia="ru-RU"/>
        </w:rPr>
      </w:pP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i/>
          <w:iCs/>
          <w:color w:val="000000"/>
          <w:sz w:val="20"/>
          <w:szCs w:val="20"/>
          <w:lang w:eastAsia="ru-RU"/>
        </w:rPr>
      </w:pP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i/>
          <w:iCs/>
          <w:color w:val="000000"/>
          <w:sz w:val="20"/>
          <w:szCs w:val="20"/>
          <w:lang w:eastAsia="ru-RU"/>
        </w:rPr>
      </w:pP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i/>
          <w:iCs/>
          <w:color w:val="000000"/>
          <w:sz w:val="20"/>
          <w:szCs w:val="20"/>
          <w:lang w:eastAsia="ru-RU"/>
        </w:rPr>
      </w:pP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i/>
          <w:iCs/>
          <w:color w:val="000000"/>
          <w:sz w:val="20"/>
          <w:szCs w:val="20"/>
          <w:lang w:eastAsia="ru-RU"/>
        </w:rPr>
      </w:pP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i/>
          <w:iCs/>
          <w:color w:val="000000"/>
          <w:sz w:val="20"/>
          <w:szCs w:val="20"/>
          <w:lang w:eastAsia="ru-RU"/>
        </w:rPr>
      </w:pPr>
    </w:p>
    <w:p w:rsidR="0046186A" w:rsidRPr="0046186A" w:rsidRDefault="0046186A" w:rsidP="0046186A">
      <w:pPr>
        <w:shd w:val="clear" w:color="auto" w:fill="FFFFFF"/>
        <w:spacing w:before="75" w:after="150" w:line="240" w:lineRule="auto"/>
        <w:jc w:val="center"/>
        <w:rPr>
          <w:rFonts w:ascii="Times New Roman" w:eastAsia="Times New Roman" w:hAnsi="Times New Roman" w:cs="Times New Roman"/>
          <w:sz w:val="20"/>
          <w:szCs w:val="20"/>
          <w:lang w:eastAsia="ru-RU"/>
        </w:rPr>
      </w:pPr>
      <w:r w:rsidRPr="0046186A">
        <w:rPr>
          <w:rFonts w:ascii="Times New Roman" w:eastAsia="Times New Roman" w:hAnsi="Times New Roman" w:cs="Times New Roman"/>
          <w:i/>
          <w:iCs/>
          <w:color w:val="000000"/>
          <w:sz w:val="20"/>
          <w:szCs w:val="20"/>
          <w:lang w:eastAsia="ru-RU"/>
        </w:rPr>
        <w:t>.Катаев и Е.Евтушенко.</w:t>
      </w:r>
      <w:r w:rsidRPr="0046186A">
        <w:rPr>
          <w:rFonts w:ascii="Times New Roman" w:eastAsia="Times New Roman" w:hAnsi="Times New Roman" w:cs="Times New Roman"/>
          <w:i/>
          <w:iCs/>
          <w:noProof/>
          <w:color w:val="000000"/>
          <w:sz w:val="27"/>
          <w:szCs w:val="27"/>
          <w:lang w:eastAsia="ru-RU"/>
        </w:rPr>
        <w:t xml:space="preserve"> </w:t>
      </w:r>
    </w:p>
    <w:p w:rsidR="0046186A" w:rsidRPr="0046186A" w:rsidRDefault="0046186A" w:rsidP="0046186A">
      <w:pPr>
        <w:shd w:val="clear" w:color="auto" w:fill="FFFFFF"/>
        <w:spacing w:before="100" w:beforeAutospacing="1" w:after="100" w:afterAutospacing="1" w:line="240" w:lineRule="auto"/>
        <w:rPr>
          <w:rFonts w:ascii="Times New Roman" w:eastAsia="Times New Roman" w:hAnsi="Times New Roman" w:cs="Times New Roman"/>
          <w:i/>
          <w:iCs/>
          <w:color w:val="000000"/>
          <w:sz w:val="20"/>
          <w:szCs w:val="20"/>
          <w:lang w:eastAsia="ru-RU"/>
        </w:rPr>
        <w:sectPr w:rsidR="0046186A" w:rsidRPr="0046186A" w:rsidSect="0046186A">
          <w:type w:val="continuous"/>
          <w:pgSz w:w="11906" w:h="16838"/>
          <w:pgMar w:top="1134" w:right="850" w:bottom="1134" w:left="1134" w:header="708" w:footer="708" w:gutter="0"/>
          <w:cols w:space="708"/>
          <w:titlePg/>
          <w:docGrid w:linePitch="360"/>
        </w:sectPr>
      </w:pPr>
    </w:p>
    <w:p w:rsidR="0046186A" w:rsidRPr="0046186A" w:rsidRDefault="0046186A" w:rsidP="0046186A">
      <w:pPr>
        <w:shd w:val="clear" w:color="auto" w:fill="FFFFFF"/>
        <w:spacing w:before="100" w:beforeAutospacing="1" w:after="100" w:afterAutospacing="1" w:line="240" w:lineRule="auto"/>
        <w:rPr>
          <w:rFonts w:ascii="Times New Roman" w:eastAsia="Times New Roman" w:hAnsi="Times New Roman" w:cs="Times New Roman"/>
          <w:i/>
          <w:iCs/>
          <w:color w:val="000000"/>
          <w:sz w:val="20"/>
          <w:szCs w:val="20"/>
          <w:lang w:eastAsia="ru-RU"/>
        </w:rPr>
      </w:pPr>
      <w:r w:rsidRPr="0046186A">
        <w:rPr>
          <w:rFonts w:ascii="Times New Roman" w:eastAsia="Times New Roman" w:hAnsi="Times New Roman" w:cs="Times New Roman"/>
          <w:i/>
          <w:iCs/>
          <w:color w:val="000000"/>
          <w:sz w:val="20"/>
          <w:szCs w:val="20"/>
          <w:lang w:eastAsia="ru-RU"/>
        </w:rPr>
        <w:lastRenderedPageBreak/>
        <w:t>Поэт в России — больше, чем поэт.</w:t>
      </w:r>
      <w:r w:rsidRPr="0046186A">
        <w:rPr>
          <w:rFonts w:ascii="Times New Roman" w:eastAsia="Times New Roman" w:hAnsi="Times New Roman" w:cs="Times New Roman"/>
          <w:i/>
          <w:iCs/>
          <w:color w:val="000000"/>
          <w:sz w:val="20"/>
          <w:szCs w:val="20"/>
          <w:lang w:eastAsia="ru-RU"/>
        </w:rPr>
        <w:br/>
        <w:t>В ней суждено поэтами рождаться</w:t>
      </w:r>
      <w:r w:rsidRPr="0046186A">
        <w:rPr>
          <w:rFonts w:ascii="Times New Roman" w:eastAsia="Times New Roman" w:hAnsi="Times New Roman" w:cs="Times New Roman"/>
          <w:i/>
          <w:iCs/>
          <w:color w:val="000000"/>
          <w:sz w:val="20"/>
          <w:szCs w:val="20"/>
          <w:lang w:eastAsia="ru-RU"/>
        </w:rPr>
        <w:br/>
        <w:t>лишь тем, в ком бродит гордый дух</w:t>
      </w:r>
      <w:r w:rsidRPr="0046186A">
        <w:rPr>
          <w:rFonts w:ascii="Times New Roman" w:eastAsia="Times New Roman" w:hAnsi="Times New Roman" w:cs="Times New Roman"/>
          <w:i/>
          <w:iCs/>
          <w:color w:val="000000"/>
          <w:sz w:val="20"/>
          <w:szCs w:val="20"/>
          <w:lang w:eastAsia="ru-RU"/>
        </w:rPr>
        <w:br/>
        <w:t>гражданства,</w:t>
      </w:r>
      <w:r w:rsidRPr="0046186A">
        <w:rPr>
          <w:rFonts w:ascii="Times New Roman" w:eastAsia="Times New Roman" w:hAnsi="Times New Roman" w:cs="Times New Roman"/>
          <w:i/>
          <w:iCs/>
          <w:color w:val="000000"/>
          <w:sz w:val="20"/>
          <w:szCs w:val="20"/>
          <w:lang w:eastAsia="ru-RU"/>
        </w:rPr>
        <w:br/>
        <w:t>кому уюта нет, покоя нет.</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Поэт в ней — образ века своего</w:t>
      </w:r>
      <w:r w:rsidRPr="0046186A">
        <w:rPr>
          <w:rFonts w:ascii="Times New Roman" w:eastAsia="Times New Roman" w:hAnsi="Times New Roman" w:cs="Times New Roman"/>
          <w:i/>
          <w:iCs/>
          <w:color w:val="000000"/>
          <w:sz w:val="20"/>
          <w:szCs w:val="20"/>
          <w:lang w:eastAsia="ru-RU"/>
        </w:rPr>
        <w:br/>
        <w:t>и будущего призрачный прообраз.</w:t>
      </w:r>
      <w:r w:rsidRPr="0046186A">
        <w:rPr>
          <w:rFonts w:ascii="Times New Roman" w:eastAsia="Times New Roman" w:hAnsi="Times New Roman" w:cs="Times New Roman"/>
          <w:i/>
          <w:iCs/>
          <w:color w:val="000000"/>
          <w:sz w:val="20"/>
          <w:szCs w:val="20"/>
          <w:lang w:eastAsia="ru-RU"/>
        </w:rPr>
        <w:br/>
        <w:t>Поэт подводит, не впадая в робость,</w:t>
      </w:r>
      <w:r w:rsidRPr="0046186A">
        <w:rPr>
          <w:rFonts w:ascii="Times New Roman" w:eastAsia="Times New Roman" w:hAnsi="Times New Roman" w:cs="Times New Roman"/>
          <w:i/>
          <w:iCs/>
          <w:color w:val="000000"/>
          <w:sz w:val="20"/>
          <w:szCs w:val="20"/>
          <w:lang w:eastAsia="ru-RU"/>
        </w:rPr>
        <w:br/>
        <w:t>итог всему, что было до него.</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Сумею ли? Культуры не хватает...</w:t>
      </w:r>
      <w:r w:rsidRPr="0046186A">
        <w:rPr>
          <w:rFonts w:ascii="Times New Roman" w:eastAsia="Times New Roman" w:hAnsi="Times New Roman" w:cs="Times New Roman"/>
          <w:i/>
          <w:iCs/>
          <w:color w:val="000000"/>
          <w:sz w:val="20"/>
          <w:szCs w:val="20"/>
          <w:lang w:eastAsia="ru-RU"/>
        </w:rPr>
        <w:br/>
        <w:t>Нахватанность пророчеств не сулит...</w:t>
      </w:r>
      <w:r w:rsidRPr="0046186A">
        <w:rPr>
          <w:rFonts w:ascii="Times New Roman" w:eastAsia="Times New Roman" w:hAnsi="Times New Roman" w:cs="Times New Roman"/>
          <w:i/>
          <w:iCs/>
          <w:color w:val="000000"/>
          <w:sz w:val="20"/>
          <w:szCs w:val="20"/>
          <w:lang w:eastAsia="ru-RU"/>
        </w:rPr>
        <w:br/>
        <w:t>Но дух России надо мной витает</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lastRenderedPageBreak/>
        <w:t>и дерзновенно пробовать велит.</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И, на колени тихо становясь,</w:t>
      </w:r>
      <w:r w:rsidRPr="0046186A">
        <w:rPr>
          <w:rFonts w:ascii="Times New Roman" w:eastAsia="Times New Roman" w:hAnsi="Times New Roman" w:cs="Times New Roman"/>
          <w:i/>
          <w:iCs/>
          <w:color w:val="000000"/>
          <w:sz w:val="20"/>
          <w:szCs w:val="20"/>
          <w:lang w:eastAsia="ru-RU"/>
        </w:rPr>
        <w:br/>
        <w:t>готовый и для смерти, и победы,</w:t>
      </w:r>
      <w:r w:rsidRPr="0046186A">
        <w:rPr>
          <w:rFonts w:ascii="Times New Roman" w:eastAsia="Times New Roman" w:hAnsi="Times New Roman" w:cs="Times New Roman"/>
          <w:i/>
          <w:iCs/>
          <w:color w:val="000000"/>
          <w:sz w:val="20"/>
          <w:szCs w:val="20"/>
          <w:lang w:eastAsia="ru-RU"/>
        </w:rPr>
        <w:br/>
        <w:t>прошу смиренно помощи у вас,</w:t>
      </w:r>
      <w:r w:rsidRPr="0046186A">
        <w:rPr>
          <w:rFonts w:ascii="Times New Roman" w:eastAsia="Times New Roman" w:hAnsi="Times New Roman" w:cs="Times New Roman"/>
          <w:i/>
          <w:iCs/>
          <w:color w:val="000000"/>
          <w:sz w:val="20"/>
          <w:szCs w:val="20"/>
          <w:lang w:eastAsia="ru-RU"/>
        </w:rPr>
        <w:br/>
        <w:t>великие российские поэты...</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Дай, Пушкин, мне свою певучесть,</w:t>
      </w:r>
      <w:r w:rsidRPr="0046186A">
        <w:rPr>
          <w:rFonts w:ascii="Times New Roman" w:eastAsia="Times New Roman" w:hAnsi="Times New Roman" w:cs="Times New Roman"/>
          <w:i/>
          <w:iCs/>
          <w:color w:val="000000"/>
          <w:sz w:val="20"/>
          <w:szCs w:val="20"/>
          <w:lang w:eastAsia="ru-RU"/>
        </w:rPr>
        <w:br/>
        <w:t>свою раскованную речь,</w:t>
      </w:r>
      <w:r w:rsidRPr="0046186A">
        <w:rPr>
          <w:rFonts w:ascii="Times New Roman" w:eastAsia="Times New Roman" w:hAnsi="Times New Roman" w:cs="Times New Roman"/>
          <w:i/>
          <w:iCs/>
          <w:color w:val="000000"/>
          <w:sz w:val="20"/>
          <w:szCs w:val="20"/>
          <w:lang w:eastAsia="ru-RU"/>
        </w:rPr>
        <w:br/>
        <w:t>свою пленительную участь —</w:t>
      </w:r>
      <w:r w:rsidRPr="0046186A">
        <w:rPr>
          <w:rFonts w:ascii="Times New Roman" w:eastAsia="Times New Roman" w:hAnsi="Times New Roman" w:cs="Times New Roman"/>
          <w:i/>
          <w:iCs/>
          <w:color w:val="000000"/>
          <w:sz w:val="20"/>
          <w:szCs w:val="20"/>
          <w:lang w:eastAsia="ru-RU"/>
        </w:rPr>
        <w:br/>
        <w:t>как бы шаля, глаголом жечь.</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Дай, Лермонтов, свой желчный взгляд,</w:t>
      </w:r>
      <w:r w:rsidRPr="0046186A">
        <w:rPr>
          <w:rFonts w:ascii="Times New Roman" w:eastAsia="Times New Roman" w:hAnsi="Times New Roman" w:cs="Times New Roman"/>
          <w:i/>
          <w:iCs/>
          <w:color w:val="000000"/>
          <w:sz w:val="20"/>
          <w:szCs w:val="20"/>
          <w:lang w:eastAsia="ru-RU"/>
        </w:rPr>
        <w:br/>
        <w:t>своей презрительности яд</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lastRenderedPageBreak/>
        <w:t>и келью замкнутой души,</w:t>
      </w:r>
      <w:r w:rsidRPr="0046186A">
        <w:rPr>
          <w:rFonts w:ascii="Times New Roman" w:eastAsia="Times New Roman" w:hAnsi="Times New Roman" w:cs="Times New Roman"/>
          <w:i/>
          <w:iCs/>
          <w:color w:val="000000"/>
          <w:sz w:val="20"/>
          <w:szCs w:val="20"/>
          <w:lang w:eastAsia="ru-RU"/>
        </w:rPr>
        <w:br/>
        <w:t>где дышит, скрытая в тиши,</w:t>
      </w:r>
      <w:r w:rsidRPr="0046186A">
        <w:rPr>
          <w:rFonts w:ascii="Times New Roman" w:eastAsia="Times New Roman" w:hAnsi="Times New Roman" w:cs="Times New Roman"/>
          <w:i/>
          <w:iCs/>
          <w:color w:val="000000"/>
          <w:sz w:val="20"/>
          <w:szCs w:val="20"/>
          <w:lang w:eastAsia="ru-RU"/>
        </w:rPr>
        <w:br/>
        <w:t>недоброты твоей сестра —</w:t>
      </w:r>
      <w:r w:rsidRPr="0046186A">
        <w:rPr>
          <w:rFonts w:ascii="Times New Roman" w:eastAsia="Times New Roman" w:hAnsi="Times New Roman" w:cs="Times New Roman"/>
          <w:i/>
          <w:iCs/>
          <w:color w:val="000000"/>
          <w:sz w:val="20"/>
          <w:szCs w:val="20"/>
          <w:lang w:eastAsia="ru-RU"/>
        </w:rPr>
        <w:br/>
        <w:t>лампада тайного добра.</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Дай, Некрасов, уняв мою резвость,</w:t>
      </w:r>
      <w:r w:rsidRPr="0046186A">
        <w:rPr>
          <w:rFonts w:ascii="Times New Roman" w:eastAsia="Times New Roman" w:hAnsi="Times New Roman" w:cs="Times New Roman"/>
          <w:i/>
          <w:iCs/>
          <w:color w:val="000000"/>
          <w:sz w:val="20"/>
          <w:szCs w:val="20"/>
          <w:lang w:eastAsia="ru-RU"/>
        </w:rPr>
        <w:br/>
        <w:t>боль иссеченной музы твоей —</w:t>
      </w:r>
      <w:r w:rsidRPr="0046186A">
        <w:rPr>
          <w:rFonts w:ascii="Times New Roman" w:eastAsia="Times New Roman" w:hAnsi="Times New Roman" w:cs="Times New Roman"/>
          <w:i/>
          <w:iCs/>
          <w:color w:val="000000"/>
          <w:sz w:val="20"/>
          <w:szCs w:val="20"/>
          <w:lang w:eastAsia="ru-RU"/>
        </w:rPr>
        <w:br/>
        <w:t>у парадных подъездов и рельсов</w:t>
      </w:r>
      <w:r w:rsidRPr="0046186A">
        <w:rPr>
          <w:rFonts w:ascii="Times New Roman" w:eastAsia="Times New Roman" w:hAnsi="Times New Roman" w:cs="Times New Roman"/>
          <w:i/>
          <w:iCs/>
          <w:color w:val="000000"/>
          <w:sz w:val="20"/>
          <w:szCs w:val="20"/>
          <w:lang w:eastAsia="ru-RU"/>
        </w:rPr>
        <w:br/>
        <w:t>и в просторах лесов и полей.</w:t>
      </w:r>
      <w:r w:rsidRPr="0046186A">
        <w:rPr>
          <w:rFonts w:ascii="Times New Roman" w:eastAsia="Times New Roman" w:hAnsi="Times New Roman" w:cs="Times New Roman"/>
          <w:i/>
          <w:iCs/>
          <w:color w:val="000000"/>
          <w:sz w:val="20"/>
          <w:szCs w:val="20"/>
          <w:lang w:eastAsia="ru-RU"/>
        </w:rPr>
        <w:br/>
        <w:t>Дай твоей неизящности силу.</w:t>
      </w:r>
      <w:r w:rsidRPr="0046186A">
        <w:rPr>
          <w:rFonts w:ascii="Times New Roman" w:eastAsia="Times New Roman" w:hAnsi="Times New Roman" w:cs="Times New Roman"/>
          <w:i/>
          <w:iCs/>
          <w:color w:val="000000"/>
          <w:sz w:val="20"/>
          <w:szCs w:val="20"/>
          <w:lang w:eastAsia="ru-RU"/>
        </w:rPr>
        <w:br/>
        <w:t>Дай мне подвиг мучительный твой,</w:t>
      </w:r>
      <w:r w:rsidRPr="0046186A">
        <w:rPr>
          <w:rFonts w:ascii="Times New Roman" w:eastAsia="Times New Roman" w:hAnsi="Times New Roman" w:cs="Times New Roman"/>
          <w:i/>
          <w:iCs/>
          <w:color w:val="000000"/>
          <w:sz w:val="20"/>
          <w:szCs w:val="20"/>
          <w:lang w:eastAsia="ru-RU"/>
        </w:rPr>
        <w:br/>
        <w:t>чтоб идти, волоча всю Россию,</w:t>
      </w:r>
      <w:r w:rsidRPr="0046186A">
        <w:rPr>
          <w:rFonts w:ascii="Times New Roman" w:eastAsia="Times New Roman" w:hAnsi="Times New Roman" w:cs="Times New Roman"/>
          <w:i/>
          <w:iCs/>
          <w:color w:val="000000"/>
          <w:sz w:val="20"/>
          <w:szCs w:val="20"/>
          <w:lang w:eastAsia="ru-RU"/>
        </w:rPr>
        <w:br/>
        <w:t>как бурлаки идут бечевой.</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О, дай мне, Блок, туманность вещую</w:t>
      </w:r>
      <w:r w:rsidRPr="0046186A">
        <w:rPr>
          <w:rFonts w:ascii="Times New Roman" w:eastAsia="Times New Roman" w:hAnsi="Times New Roman" w:cs="Times New Roman"/>
          <w:i/>
          <w:iCs/>
          <w:color w:val="000000"/>
          <w:sz w:val="20"/>
          <w:szCs w:val="20"/>
          <w:lang w:eastAsia="ru-RU"/>
        </w:rPr>
        <w:br/>
        <w:t>и два кренящихся крыла,</w:t>
      </w:r>
      <w:r w:rsidRPr="0046186A">
        <w:rPr>
          <w:rFonts w:ascii="Times New Roman" w:eastAsia="Times New Roman" w:hAnsi="Times New Roman" w:cs="Times New Roman"/>
          <w:i/>
          <w:iCs/>
          <w:color w:val="000000"/>
          <w:sz w:val="20"/>
          <w:szCs w:val="20"/>
          <w:lang w:eastAsia="ru-RU"/>
        </w:rPr>
        <w:br/>
        <w:t>чтобы, тая загадку вечную,</w:t>
      </w:r>
      <w:r w:rsidRPr="0046186A">
        <w:rPr>
          <w:rFonts w:ascii="Times New Roman" w:eastAsia="Times New Roman" w:hAnsi="Times New Roman" w:cs="Times New Roman"/>
          <w:i/>
          <w:iCs/>
          <w:color w:val="000000"/>
          <w:sz w:val="20"/>
          <w:szCs w:val="20"/>
          <w:lang w:eastAsia="ru-RU"/>
        </w:rPr>
        <w:br/>
        <w:t>сквозь тело музыка текла.</w:t>
      </w:r>
    </w:p>
    <w:p w:rsidR="0046186A" w:rsidRPr="0046186A" w:rsidRDefault="0046186A" w:rsidP="0046186A">
      <w:pPr>
        <w:shd w:val="clear" w:color="auto" w:fill="FFFFFF"/>
        <w:spacing w:before="100" w:beforeAutospacing="1" w:after="100" w:afterAutospacing="1" w:line="240" w:lineRule="auto"/>
        <w:rPr>
          <w:rFonts w:ascii="Times New Roman" w:eastAsia="Times New Roman" w:hAnsi="Times New Roman" w:cs="Times New Roman"/>
          <w:i/>
          <w:iCs/>
          <w:color w:val="000000"/>
          <w:sz w:val="20"/>
          <w:szCs w:val="20"/>
          <w:lang w:eastAsia="ru-RU"/>
        </w:rPr>
      </w:pPr>
      <w:r w:rsidRPr="0046186A">
        <w:rPr>
          <w:rFonts w:ascii="Times New Roman" w:eastAsia="Times New Roman" w:hAnsi="Times New Roman" w:cs="Times New Roman"/>
          <w:i/>
          <w:iCs/>
          <w:color w:val="000000"/>
          <w:sz w:val="20"/>
          <w:szCs w:val="20"/>
          <w:lang w:eastAsia="ru-RU"/>
        </w:rPr>
        <w:t>Дай, Пастернак, смещенье дней,</w:t>
      </w:r>
      <w:r w:rsidRPr="0046186A">
        <w:rPr>
          <w:rFonts w:ascii="Times New Roman" w:eastAsia="Times New Roman" w:hAnsi="Times New Roman" w:cs="Times New Roman"/>
          <w:i/>
          <w:iCs/>
          <w:color w:val="000000"/>
          <w:sz w:val="20"/>
          <w:szCs w:val="20"/>
          <w:lang w:eastAsia="ru-RU"/>
        </w:rPr>
        <w:br/>
        <w:t>смущенье веток,</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lastRenderedPageBreak/>
        <w:t>сращенье запахов, теней</w:t>
      </w:r>
      <w:r w:rsidRPr="0046186A">
        <w:rPr>
          <w:rFonts w:ascii="Times New Roman" w:eastAsia="Times New Roman" w:hAnsi="Times New Roman" w:cs="Times New Roman"/>
          <w:i/>
          <w:iCs/>
          <w:color w:val="000000"/>
          <w:sz w:val="20"/>
          <w:szCs w:val="20"/>
          <w:lang w:eastAsia="ru-RU"/>
        </w:rPr>
        <w:br/>
        <w:t>с мученьем века,</w:t>
      </w:r>
      <w:r w:rsidRPr="0046186A">
        <w:rPr>
          <w:rFonts w:ascii="Times New Roman" w:eastAsia="Times New Roman" w:hAnsi="Times New Roman" w:cs="Times New Roman"/>
          <w:i/>
          <w:iCs/>
          <w:color w:val="000000"/>
          <w:sz w:val="20"/>
          <w:szCs w:val="20"/>
          <w:lang w:eastAsia="ru-RU"/>
        </w:rPr>
        <w:br/>
        <w:t>чтоб слово, садом бормоча,</w:t>
      </w:r>
      <w:r w:rsidRPr="0046186A">
        <w:rPr>
          <w:rFonts w:ascii="Times New Roman" w:eastAsia="Times New Roman" w:hAnsi="Times New Roman" w:cs="Times New Roman"/>
          <w:i/>
          <w:iCs/>
          <w:color w:val="000000"/>
          <w:sz w:val="20"/>
          <w:szCs w:val="20"/>
          <w:lang w:eastAsia="ru-RU"/>
        </w:rPr>
        <w:br/>
        <w:t>цвело и зрело,</w:t>
      </w:r>
      <w:r w:rsidRPr="0046186A">
        <w:rPr>
          <w:rFonts w:ascii="Times New Roman" w:eastAsia="Times New Roman" w:hAnsi="Times New Roman" w:cs="Times New Roman"/>
          <w:i/>
          <w:iCs/>
          <w:color w:val="000000"/>
          <w:sz w:val="20"/>
          <w:szCs w:val="20"/>
          <w:lang w:eastAsia="ru-RU"/>
        </w:rPr>
        <w:br/>
        <w:t>чтобы вовек твоя свеча</w:t>
      </w:r>
      <w:r w:rsidRPr="0046186A">
        <w:rPr>
          <w:rFonts w:ascii="Times New Roman" w:eastAsia="Times New Roman" w:hAnsi="Times New Roman" w:cs="Times New Roman"/>
          <w:i/>
          <w:iCs/>
          <w:color w:val="000000"/>
          <w:sz w:val="20"/>
          <w:szCs w:val="20"/>
          <w:lang w:eastAsia="ru-RU"/>
        </w:rPr>
        <w:br/>
        <w:t>во мне горела.</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Есенин, дай на счастье нежность мне</w:t>
      </w:r>
      <w:r w:rsidRPr="0046186A">
        <w:rPr>
          <w:rFonts w:ascii="Times New Roman" w:eastAsia="Times New Roman" w:hAnsi="Times New Roman" w:cs="Times New Roman"/>
          <w:i/>
          <w:iCs/>
          <w:color w:val="000000"/>
          <w:sz w:val="20"/>
          <w:szCs w:val="20"/>
          <w:lang w:eastAsia="ru-RU"/>
        </w:rPr>
        <w:br/>
        <w:t>к берёзкам и лугам, к зверью и людям</w:t>
      </w:r>
      <w:r w:rsidRPr="0046186A">
        <w:rPr>
          <w:rFonts w:ascii="Times New Roman" w:eastAsia="Times New Roman" w:hAnsi="Times New Roman" w:cs="Times New Roman"/>
          <w:i/>
          <w:iCs/>
          <w:color w:val="000000"/>
          <w:sz w:val="20"/>
          <w:szCs w:val="20"/>
          <w:lang w:eastAsia="ru-RU"/>
        </w:rPr>
        <w:br/>
        <w:t>и ко всему другому на земле,</w:t>
      </w:r>
      <w:r w:rsidRPr="0046186A">
        <w:rPr>
          <w:rFonts w:ascii="Times New Roman" w:eastAsia="Times New Roman" w:hAnsi="Times New Roman" w:cs="Times New Roman"/>
          <w:i/>
          <w:iCs/>
          <w:color w:val="000000"/>
          <w:sz w:val="20"/>
          <w:szCs w:val="20"/>
          <w:lang w:eastAsia="ru-RU"/>
        </w:rPr>
        <w:br/>
        <w:t>что мы с тобой так беззащитно любим.</w:t>
      </w:r>
      <w:r w:rsidRPr="0046186A">
        <w:rPr>
          <w:rFonts w:ascii="Times New Roman" w:eastAsia="Times New Roman" w:hAnsi="Times New Roman" w:cs="Times New Roman"/>
          <w:i/>
          <w:iCs/>
          <w:color w:val="000000"/>
          <w:sz w:val="20"/>
          <w:szCs w:val="20"/>
          <w:lang w:eastAsia="ru-RU"/>
        </w:rPr>
        <w:br/>
        <w:t>Дай, Маяковский, мне</w:t>
      </w:r>
      <w:r w:rsidRPr="0046186A">
        <w:rPr>
          <w:rFonts w:ascii="Times New Roman" w:eastAsia="Times New Roman" w:hAnsi="Times New Roman" w:cs="Times New Roman"/>
          <w:i/>
          <w:iCs/>
          <w:color w:val="000000"/>
          <w:sz w:val="20"/>
          <w:szCs w:val="20"/>
          <w:lang w:eastAsia="ru-RU"/>
        </w:rPr>
        <w:br/>
        <w:t>глыбастость,</w:t>
      </w:r>
      <w:r w:rsidRPr="0046186A">
        <w:rPr>
          <w:rFonts w:ascii="Times New Roman" w:eastAsia="Times New Roman" w:hAnsi="Times New Roman" w:cs="Times New Roman"/>
          <w:i/>
          <w:iCs/>
          <w:color w:val="000000"/>
          <w:sz w:val="20"/>
          <w:szCs w:val="20"/>
          <w:lang w:eastAsia="ru-RU"/>
        </w:rPr>
        <w:br/>
        <w:t>буйство,</w:t>
      </w:r>
      <w:r w:rsidRPr="0046186A">
        <w:rPr>
          <w:rFonts w:ascii="Times New Roman" w:eastAsia="Times New Roman" w:hAnsi="Times New Roman" w:cs="Times New Roman"/>
          <w:i/>
          <w:iCs/>
          <w:color w:val="000000"/>
          <w:sz w:val="20"/>
          <w:szCs w:val="20"/>
          <w:lang w:eastAsia="ru-RU"/>
        </w:rPr>
        <w:br/>
        <w:t>бас,</w:t>
      </w:r>
      <w:r w:rsidRPr="0046186A">
        <w:rPr>
          <w:rFonts w:ascii="Times New Roman" w:eastAsia="Times New Roman" w:hAnsi="Times New Roman" w:cs="Times New Roman"/>
          <w:i/>
          <w:iCs/>
          <w:color w:val="000000"/>
          <w:sz w:val="20"/>
          <w:szCs w:val="20"/>
          <w:lang w:eastAsia="ru-RU"/>
        </w:rPr>
        <w:br/>
      </w:r>
      <w:r w:rsidRPr="0046186A">
        <w:rPr>
          <w:rFonts w:ascii="Times New Roman" w:eastAsia="Times New Roman" w:hAnsi="Times New Roman" w:cs="Times New Roman"/>
          <w:i/>
          <w:iCs/>
          <w:color w:val="000000"/>
          <w:sz w:val="20"/>
          <w:szCs w:val="20"/>
          <w:lang w:eastAsia="ru-RU"/>
        </w:rPr>
        <w:br/>
        <w:t>непримиримость грозную к подонкам,</w:t>
      </w:r>
      <w:r w:rsidRPr="0046186A">
        <w:rPr>
          <w:rFonts w:ascii="Times New Roman" w:eastAsia="Times New Roman" w:hAnsi="Times New Roman" w:cs="Times New Roman"/>
          <w:i/>
          <w:iCs/>
          <w:color w:val="000000"/>
          <w:sz w:val="20"/>
          <w:szCs w:val="20"/>
          <w:lang w:eastAsia="ru-RU"/>
        </w:rPr>
        <w:br/>
        <w:t>чтоб смог и я,</w:t>
      </w:r>
      <w:r w:rsidRPr="0046186A">
        <w:rPr>
          <w:rFonts w:ascii="Times New Roman" w:eastAsia="Times New Roman" w:hAnsi="Times New Roman" w:cs="Times New Roman"/>
          <w:i/>
          <w:iCs/>
          <w:color w:val="000000"/>
          <w:sz w:val="20"/>
          <w:szCs w:val="20"/>
          <w:lang w:eastAsia="ru-RU"/>
        </w:rPr>
        <w:br/>
        <w:t>сквозь время прорубясь,</w:t>
      </w:r>
      <w:r w:rsidRPr="0046186A">
        <w:rPr>
          <w:rFonts w:ascii="Times New Roman" w:eastAsia="Times New Roman" w:hAnsi="Times New Roman" w:cs="Times New Roman"/>
          <w:i/>
          <w:iCs/>
          <w:color w:val="000000"/>
          <w:sz w:val="20"/>
          <w:szCs w:val="20"/>
          <w:lang w:eastAsia="ru-RU"/>
        </w:rPr>
        <w:br/>
        <w:t>сказать о нём</w:t>
      </w:r>
      <w:r w:rsidRPr="0046186A">
        <w:rPr>
          <w:rFonts w:ascii="Times New Roman" w:eastAsia="Times New Roman" w:hAnsi="Times New Roman" w:cs="Times New Roman"/>
          <w:i/>
          <w:iCs/>
          <w:color w:val="000000"/>
          <w:sz w:val="20"/>
          <w:szCs w:val="20"/>
          <w:lang w:eastAsia="ru-RU"/>
        </w:rPr>
        <w:br/>
        <w:t>товарищам-потомкам...</w:t>
      </w:r>
    </w:p>
    <w:p w:rsidR="0046186A" w:rsidRPr="0046186A" w:rsidRDefault="0046186A" w:rsidP="0046186A">
      <w:pPr>
        <w:shd w:val="clear" w:color="auto" w:fill="FFFFFF"/>
        <w:spacing w:beforeAutospacing="1" w:after="100" w:afterAutospacing="1" w:line="240" w:lineRule="auto"/>
        <w:rPr>
          <w:rFonts w:ascii="Times New Roman" w:eastAsia="Times New Roman" w:hAnsi="Times New Roman" w:cs="Times New Roman"/>
          <w:i/>
          <w:iCs/>
          <w:color w:val="000000"/>
          <w:sz w:val="20"/>
          <w:szCs w:val="20"/>
          <w:lang w:eastAsia="ru-RU"/>
        </w:rPr>
        <w:sectPr w:rsidR="0046186A" w:rsidRPr="0046186A" w:rsidSect="0046186A">
          <w:type w:val="continuous"/>
          <w:pgSz w:w="11906" w:h="16838"/>
          <w:pgMar w:top="1134" w:right="850" w:bottom="1134" w:left="1134" w:header="708" w:footer="708" w:gutter="0"/>
          <w:cols w:num="2" w:space="708"/>
          <w:titlePg/>
          <w:docGrid w:linePitch="360"/>
        </w:sectPr>
      </w:pPr>
    </w:p>
    <w:p w:rsidR="0046186A" w:rsidRPr="0046186A" w:rsidRDefault="0046186A" w:rsidP="0046186A">
      <w:pPr>
        <w:shd w:val="clear" w:color="auto" w:fill="FFFFFF"/>
        <w:spacing w:beforeAutospacing="1" w:after="100" w:afterAutospacing="1" w:line="240" w:lineRule="auto"/>
        <w:rPr>
          <w:rFonts w:ascii="Times New Roman" w:eastAsia="Times New Roman" w:hAnsi="Times New Roman" w:cs="Times New Roman"/>
          <w:i/>
          <w:iCs/>
          <w:color w:val="000000"/>
          <w:sz w:val="20"/>
          <w:szCs w:val="20"/>
          <w:lang w:eastAsia="ru-RU"/>
        </w:rPr>
      </w:pPr>
      <w:r w:rsidRPr="0046186A">
        <w:rPr>
          <w:rFonts w:ascii="Times New Roman" w:eastAsia="Times New Roman" w:hAnsi="Times New Roman" w:cs="Times New Roman"/>
          <w:i/>
          <w:iCs/>
          <w:noProof/>
          <w:color w:val="000000"/>
          <w:sz w:val="27"/>
          <w:szCs w:val="27"/>
          <w:shd w:val="clear" w:color="auto" w:fill="FFFFFF"/>
          <w:lang w:eastAsia="ru-RU"/>
        </w:rPr>
        <w:lastRenderedPageBreak/>
        <w:drawing>
          <wp:anchor distT="0" distB="0" distL="114300" distR="114300" simplePos="0" relativeHeight="251661312" behindDoc="1" locked="0" layoutInCell="1" allowOverlap="1" wp14:anchorId="25BD6642" wp14:editId="6E08AEF7">
            <wp:simplePos x="0" y="0"/>
            <wp:positionH relativeFrom="column">
              <wp:posOffset>-243840</wp:posOffset>
            </wp:positionH>
            <wp:positionV relativeFrom="paragraph">
              <wp:posOffset>168910</wp:posOffset>
            </wp:positionV>
            <wp:extent cx="1714500" cy="2047875"/>
            <wp:effectExtent l="0" t="0" r="0" b="9525"/>
            <wp:wrapTight wrapText="bothSides">
              <wp:wrapPolygon edited="0">
                <wp:start x="0" y="0"/>
                <wp:lineTo x="0" y="21500"/>
                <wp:lineTo x="21360" y="21500"/>
                <wp:lineTo x="21360" y="0"/>
                <wp:lineTo x="0" y="0"/>
              </wp:wrapPolygon>
            </wp:wrapTight>
            <wp:docPr id="3" name="Рисунок 3" descr="https://lit.1sept.ru/2010/05/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t.1sept.ru/2010/05/1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4500" cy="2047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86A">
        <w:rPr>
          <w:rFonts w:ascii="Times New Roman" w:eastAsia="Times New Roman" w:hAnsi="Times New Roman" w:cs="Times New Roman"/>
          <w:i/>
          <w:iCs/>
          <w:color w:val="000000"/>
          <w:sz w:val="20"/>
          <w:szCs w:val="20"/>
          <w:lang w:eastAsia="ru-RU"/>
        </w:rPr>
        <w:t>1964</w:t>
      </w:r>
    </w:p>
    <w:p w:rsidR="0046186A" w:rsidRPr="0046186A" w:rsidRDefault="0046186A" w:rsidP="0046186A">
      <w:pPr>
        <w:spacing w:after="0" w:line="240" w:lineRule="auto"/>
        <w:rPr>
          <w:rFonts w:ascii="Times New Roman" w:eastAsia="Times New Roman" w:hAnsi="Times New Roman" w:cs="Times New Roman"/>
          <w:i/>
          <w:iCs/>
          <w:color w:val="000000"/>
          <w:sz w:val="27"/>
          <w:szCs w:val="27"/>
          <w:shd w:val="clear" w:color="auto" w:fill="FFFFFF"/>
          <w:lang w:eastAsia="ru-RU"/>
        </w:rPr>
      </w:pPr>
    </w:p>
    <w:p w:rsidR="0046186A" w:rsidRPr="0046186A" w:rsidRDefault="0046186A" w:rsidP="0046186A">
      <w:pPr>
        <w:spacing w:before="75" w:after="150" w:line="240" w:lineRule="auto"/>
        <w:jc w:val="center"/>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Роберт Рождественский</w:t>
      </w:r>
    </w:p>
    <w:p w:rsidR="0046186A" w:rsidRPr="0046186A" w:rsidRDefault="0046186A" w:rsidP="00483F95">
      <w:pPr>
        <w:numPr>
          <w:ilvl w:val="0"/>
          <w:numId w:val="19"/>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Докажите, что в строфах о русских поэтах выдержаны особенности их стиля. На какие произведения этих поэтов намекает Евтушенко? Приведите примеры скрытых цитат, смысловых, лексических, синтаксических, интонационных параллелей.</w:t>
      </w:r>
    </w:p>
    <w:p w:rsidR="0046186A" w:rsidRPr="0046186A" w:rsidRDefault="0046186A" w:rsidP="00483F95">
      <w:pPr>
        <w:numPr>
          <w:ilvl w:val="0"/>
          <w:numId w:val="19"/>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Какие риторические и публицистические приёмы использует поэт? С какой целью?</w:t>
      </w:r>
    </w:p>
    <w:p w:rsidR="0046186A" w:rsidRPr="0046186A" w:rsidRDefault="0046186A" w:rsidP="00483F95">
      <w:pPr>
        <w:numPr>
          <w:ilvl w:val="0"/>
          <w:numId w:val="19"/>
        </w:numPr>
        <w:spacing w:before="100" w:beforeAutospacing="1" w:after="0" w:afterAutospacing="1" w:line="240" w:lineRule="auto"/>
        <w:rPr>
          <w:rFonts w:ascii="Times New Roman" w:eastAsia="Times New Roman" w:hAnsi="Times New Roman" w:cs="Times New Roman"/>
          <w:i/>
          <w:iCs/>
          <w:color w:val="000000"/>
          <w:sz w:val="27"/>
          <w:szCs w:val="27"/>
          <w:shd w:val="clear" w:color="auto" w:fill="FFFFFF"/>
          <w:lang w:eastAsia="ru-RU"/>
        </w:rPr>
      </w:pPr>
      <w:r w:rsidRPr="0046186A">
        <w:rPr>
          <w:rFonts w:ascii="Times New Roman" w:eastAsia="Times New Roman" w:hAnsi="Times New Roman" w:cs="Times New Roman"/>
          <w:i/>
          <w:iCs/>
          <w:noProof/>
          <w:color w:val="000000"/>
          <w:sz w:val="27"/>
          <w:szCs w:val="27"/>
          <w:shd w:val="clear" w:color="auto" w:fill="FFFFFF"/>
          <w:lang w:eastAsia="ru-RU"/>
        </w:rPr>
        <w:drawing>
          <wp:anchor distT="0" distB="0" distL="114300" distR="114300" simplePos="0" relativeHeight="251660288" behindDoc="1" locked="0" layoutInCell="1" allowOverlap="1" wp14:anchorId="5E2D3463" wp14:editId="073FA125">
            <wp:simplePos x="0" y="0"/>
            <wp:positionH relativeFrom="column">
              <wp:posOffset>-1515110</wp:posOffset>
            </wp:positionH>
            <wp:positionV relativeFrom="paragraph">
              <wp:posOffset>596900</wp:posOffset>
            </wp:positionV>
            <wp:extent cx="1190625" cy="2070100"/>
            <wp:effectExtent l="0" t="0" r="9525" b="6350"/>
            <wp:wrapTight wrapText="bothSides">
              <wp:wrapPolygon edited="0">
                <wp:start x="0" y="0"/>
                <wp:lineTo x="0" y="21467"/>
                <wp:lineTo x="21427" y="21467"/>
                <wp:lineTo x="21427" y="0"/>
                <wp:lineTo x="0" y="0"/>
              </wp:wrapPolygon>
            </wp:wrapTight>
            <wp:docPr id="4" name="Рисунок 4" descr="https://lit.1sept.ru/2010/05/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t.1sept.ru/2010/05/1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0625" cy="207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86A">
        <w:rPr>
          <w:rFonts w:ascii="Times New Roman" w:eastAsia="Times New Roman" w:hAnsi="Times New Roman" w:cs="Times New Roman"/>
          <w:i/>
          <w:iCs/>
          <w:color w:val="000000"/>
          <w:sz w:val="20"/>
          <w:szCs w:val="20"/>
          <w:shd w:val="clear" w:color="auto" w:fill="FFFFFF"/>
          <w:lang w:eastAsia="ru-RU"/>
        </w:rPr>
        <w:t>Найдите метафоры, сравнения, повторы. Прокомментируйте их роль в тексте. Какие рифмы и неологизмы кажутся вам неожиданными, новаторскими? Почему?</w:t>
      </w:r>
    </w:p>
    <w:p w:rsidR="0046186A" w:rsidRPr="0046186A" w:rsidRDefault="0046186A" w:rsidP="0046186A">
      <w:pPr>
        <w:spacing w:before="75" w:after="150"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Андрей Вознесенский</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 </w:t>
      </w:r>
      <w:r w:rsidRPr="0046186A">
        <w:rPr>
          <w:rFonts w:ascii="Times New Roman" w:eastAsia="Times New Roman" w:hAnsi="Times New Roman" w:cs="Times New Roman"/>
          <w:i/>
          <w:iCs/>
          <w:color w:val="6F3F01"/>
          <w:sz w:val="72"/>
          <w:szCs w:val="72"/>
          <w:shd w:val="clear" w:color="auto" w:fill="FFFFFF"/>
          <w:lang w:eastAsia="ru-RU"/>
        </w:rPr>
        <w:t> </w:t>
      </w:r>
      <w:r w:rsidRPr="0046186A">
        <w:rPr>
          <w:rFonts w:ascii="Times New Roman" w:eastAsia="Times New Roman" w:hAnsi="Times New Roman" w:cs="Times New Roman"/>
          <w:i/>
          <w:iCs/>
          <w:color w:val="000000"/>
          <w:sz w:val="20"/>
          <w:szCs w:val="20"/>
          <w:shd w:val="clear" w:color="auto" w:fill="FFFFFF"/>
          <w:lang w:eastAsia="ru-RU"/>
        </w:rPr>
        <w:t>Писатель В.П. Катаев назвал поэзию </w:t>
      </w:r>
      <w:r w:rsidRPr="0046186A">
        <w:rPr>
          <w:rFonts w:ascii="Times New Roman" w:eastAsia="Times New Roman" w:hAnsi="Times New Roman" w:cs="Times New Roman"/>
          <w:b/>
          <w:bCs/>
          <w:i/>
          <w:iCs/>
          <w:color w:val="000000"/>
          <w:sz w:val="20"/>
          <w:szCs w:val="20"/>
          <w:shd w:val="clear" w:color="auto" w:fill="FFFFFF"/>
          <w:lang w:eastAsia="ru-RU"/>
        </w:rPr>
        <w:t>Андрея Вознесенского</w:t>
      </w:r>
      <w:r w:rsidRPr="0046186A">
        <w:rPr>
          <w:rFonts w:ascii="Times New Roman" w:eastAsia="Times New Roman" w:hAnsi="Times New Roman" w:cs="Times New Roman"/>
          <w:i/>
          <w:iCs/>
          <w:color w:val="000000"/>
          <w:sz w:val="20"/>
          <w:szCs w:val="20"/>
          <w:shd w:val="clear" w:color="auto" w:fill="FFFFFF"/>
          <w:lang w:eastAsia="ru-RU"/>
        </w:rPr>
        <w:t> “депо метафор”. У Вознесенского не заяц на охоте бежит, а “в ужасе по снегам скачет крови живой стакан”; кот, “как радиоприёмник, зелёным глазом ловит мир”; из псов, “как из зажигалок, светят тихие языки”, а чайка — это “плавки бога”. “После Маяковского в русской поэзии не было такой метафорической Ниагары”, — скажет о своём друге Евтушенко. Обратившись к сборнику стихов Вознесенского, составьте словарь его метафор (самых ярких, интересных для вас). Подумайте о том, как организовать материал (по алфавиту? тематически?). Проведите сравнение метафор Маяковского и Вознесенского. Можно ли говорить здесь о продолжении традиции, о диалоге, споре?</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Прочитайте стихотворение </w:t>
      </w:r>
      <w:r w:rsidRPr="0046186A">
        <w:rPr>
          <w:rFonts w:ascii="Times New Roman" w:eastAsia="Times New Roman" w:hAnsi="Times New Roman" w:cs="Times New Roman"/>
          <w:b/>
          <w:bCs/>
          <w:i/>
          <w:iCs/>
          <w:color w:val="000000"/>
          <w:sz w:val="20"/>
          <w:szCs w:val="20"/>
          <w:shd w:val="clear" w:color="auto" w:fill="FFFFFF"/>
          <w:lang w:eastAsia="ru-RU"/>
        </w:rPr>
        <w:t>Андрея Вознесенского «Гойя»</w:t>
      </w:r>
      <w:r w:rsidRPr="0046186A">
        <w:rPr>
          <w:rFonts w:ascii="Times New Roman" w:eastAsia="Times New Roman" w:hAnsi="Times New Roman" w:cs="Times New Roman"/>
          <w:i/>
          <w:iCs/>
          <w:color w:val="000000"/>
          <w:sz w:val="20"/>
          <w:szCs w:val="20"/>
          <w:shd w:val="clear" w:color="auto" w:fill="FFFFFF"/>
          <w:lang w:eastAsia="ru-RU"/>
        </w:rPr>
        <w:t>. Сопоставьте его с ранней лирикой Маяковского («Мама и убитый немцами вечер», «Нате» и др.).</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space="708"/>
          <w:titlePg/>
          <w:docGrid w:linePitch="360"/>
        </w:sectPr>
      </w:pP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Гойя</w:t>
      </w:r>
      <w:r w:rsidRPr="0046186A">
        <w:rPr>
          <w:rFonts w:ascii="Times New Roman" w:eastAsia="Times New Roman" w:hAnsi="Times New Roman" w:cs="Times New Roman"/>
          <w:i/>
          <w:iCs/>
          <w:color w:val="000000"/>
          <w:sz w:val="20"/>
          <w:szCs w:val="20"/>
          <w:shd w:val="clear" w:color="auto" w:fill="FFFFFF"/>
          <w:lang w:eastAsia="ru-RU"/>
        </w:rPr>
        <w:br/>
        <w:t>Я — Гойя!</w:t>
      </w:r>
      <w:r w:rsidRPr="0046186A">
        <w:rPr>
          <w:rFonts w:ascii="Times New Roman" w:eastAsia="Times New Roman" w:hAnsi="Times New Roman" w:cs="Times New Roman"/>
          <w:i/>
          <w:iCs/>
          <w:color w:val="000000"/>
          <w:sz w:val="20"/>
          <w:szCs w:val="20"/>
          <w:shd w:val="clear" w:color="auto" w:fill="FFFFFF"/>
          <w:lang w:eastAsia="ru-RU"/>
        </w:rPr>
        <w:br/>
        <w:t>Глазницы воронок мне выклевал ворон,</w:t>
      </w:r>
      <w:r w:rsidRPr="0046186A">
        <w:rPr>
          <w:rFonts w:ascii="Times New Roman" w:eastAsia="Times New Roman" w:hAnsi="Times New Roman" w:cs="Times New Roman"/>
          <w:i/>
          <w:iCs/>
          <w:color w:val="000000"/>
          <w:sz w:val="20"/>
          <w:szCs w:val="20"/>
          <w:shd w:val="clear" w:color="auto" w:fill="FFFFFF"/>
          <w:lang w:eastAsia="ru-RU"/>
        </w:rPr>
        <w:br/>
        <w:t>слетая на поле нагое.</w:t>
      </w:r>
      <w:r w:rsidRPr="0046186A">
        <w:rPr>
          <w:rFonts w:ascii="Times New Roman" w:eastAsia="Times New Roman" w:hAnsi="Times New Roman" w:cs="Times New Roman"/>
          <w:i/>
          <w:iCs/>
          <w:color w:val="000000"/>
          <w:sz w:val="20"/>
          <w:szCs w:val="20"/>
          <w:shd w:val="clear" w:color="auto" w:fill="FFFFFF"/>
          <w:lang w:eastAsia="ru-RU"/>
        </w:rPr>
        <w:br/>
        <w:t>Я — Горе.</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Я — голос</w:t>
      </w:r>
      <w:r w:rsidRPr="0046186A">
        <w:rPr>
          <w:rFonts w:ascii="Times New Roman" w:eastAsia="Times New Roman" w:hAnsi="Times New Roman" w:cs="Times New Roman"/>
          <w:i/>
          <w:iCs/>
          <w:color w:val="000000"/>
          <w:sz w:val="20"/>
          <w:szCs w:val="20"/>
          <w:shd w:val="clear" w:color="auto" w:fill="FFFFFF"/>
          <w:lang w:eastAsia="ru-RU"/>
        </w:rPr>
        <w:br/>
        <w:t>Войны, городов головни</w:t>
      </w:r>
      <w:r w:rsidRPr="0046186A">
        <w:rPr>
          <w:rFonts w:ascii="Times New Roman" w:eastAsia="Times New Roman" w:hAnsi="Times New Roman" w:cs="Times New Roman"/>
          <w:i/>
          <w:iCs/>
          <w:color w:val="000000"/>
          <w:sz w:val="20"/>
          <w:szCs w:val="20"/>
          <w:shd w:val="clear" w:color="auto" w:fill="FFFFFF"/>
          <w:lang w:eastAsia="ru-RU"/>
        </w:rPr>
        <w:br/>
        <w:t>на снегу сорок первого года.</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Я — Голод.</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Я — горло</w:t>
      </w:r>
      <w:r w:rsidRPr="0046186A">
        <w:rPr>
          <w:rFonts w:ascii="Times New Roman" w:eastAsia="Times New Roman" w:hAnsi="Times New Roman" w:cs="Times New Roman"/>
          <w:i/>
          <w:iCs/>
          <w:color w:val="000000"/>
          <w:sz w:val="20"/>
          <w:szCs w:val="20"/>
          <w:shd w:val="clear" w:color="auto" w:fill="FFFFFF"/>
          <w:lang w:eastAsia="ru-RU"/>
        </w:rPr>
        <w:br/>
        <w:t>Повешенной бабы, чьё тело, как колокол,</w:t>
      </w:r>
      <w:r w:rsidRPr="0046186A">
        <w:rPr>
          <w:rFonts w:ascii="Times New Roman" w:eastAsia="Times New Roman" w:hAnsi="Times New Roman" w:cs="Times New Roman"/>
          <w:i/>
          <w:iCs/>
          <w:color w:val="000000"/>
          <w:sz w:val="20"/>
          <w:szCs w:val="20"/>
          <w:shd w:val="clear" w:color="auto" w:fill="FFFFFF"/>
          <w:lang w:eastAsia="ru-RU"/>
        </w:rPr>
        <w:br/>
        <w:t>било над площадью голой...</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Я — Гойя!</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О, грозди</w:t>
      </w:r>
      <w:r w:rsidRPr="0046186A">
        <w:rPr>
          <w:rFonts w:ascii="Times New Roman" w:eastAsia="Times New Roman" w:hAnsi="Times New Roman" w:cs="Times New Roman"/>
          <w:i/>
          <w:iCs/>
          <w:color w:val="000000"/>
          <w:sz w:val="20"/>
          <w:szCs w:val="20"/>
          <w:shd w:val="clear" w:color="auto" w:fill="FFFFFF"/>
          <w:lang w:eastAsia="ru-RU"/>
        </w:rPr>
        <w:br/>
        <w:t>Возмездья! Взвил залпом на Запад —</w:t>
      </w:r>
      <w:r w:rsidRPr="0046186A">
        <w:rPr>
          <w:rFonts w:ascii="Times New Roman" w:eastAsia="Times New Roman" w:hAnsi="Times New Roman" w:cs="Times New Roman"/>
          <w:i/>
          <w:iCs/>
          <w:color w:val="000000"/>
          <w:sz w:val="20"/>
          <w:szCs w:val="20"/>
          <w:shd w:val="clear" w:color="auto" w:fill="FFFFFF"/>
          <w:lang w:eastAsia="ru-RU"/>
        </w:rPr>
        <w:br/>
        <w:t>я пепел незваного гостя!</w:t>
      </w:r>
      <w:r w:rsidRPr="0046186A">
        <w:rPr>
          <w:rFonts w:ascii="Times New Roman" w:eastAsia="Times New Roman" w:hAnsi="Times New Roman" w:cs="Times New Roman"/>
          <w:i/>
          <w:iCs/>
          <w:color w:val="000000"/>
          <w:sz w:val="20"/>
          <w:szCs w:val="20"/>
          <w:shd w:val="clear" w:color="auto" w:fill="FFFFFF"/>
          <w:lang w:eastAsia="ru-RU"/>
        </w:rPr>
        <w:br/>
        <w:t>И в мемориальное небо вбил крепкие звёзды —</w:t>
      </w:r>
      <w:r w:rsidRPr="0046186A">
        <w:rPr>
          <w:rFonts w:ascii="Times New Roman" w:eastAsia="Times New Roman" w:hAnsi="Times New Roman" w:cs="Times New Roman"/>
          <w:i/>
          <w:iCs/>
          <w:color w:val="000000"/>
          <w:sz w:val="20"/>
          <w:szCs w:val="20"/>
          <w:shd w:val="clear" w:color="auto" w:fill="FFFFFF"/>
          <w:lang w:eastAsia="ru-RU"/>
        </w:rPr>
        <w:br/>
        <w:t>Как гвозди.</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Я — Гойя.</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num="2" w:space="708"/>
          <w:titlePg/>
          <w:docGrid w:linePitch="360"/>
        </w:sectPr>
      </w:pP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1959</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space="708"/>
          <w:titlePg/>
          <w:docGrid w:linePitch="360"/>
        </w:sect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 Прочитайте стихотворение </w:t>
      </w:r>
      <w:r w:rsidRPr="0046186A">
        <w:rPr>
          <w:rFonts w:ascii="Times New Roman" w:eastAsia="Times New Roman" w:hAnsi="Times New Roman" w:cs="Times New Roman"/>
          <w:b/>
          <w:bCs/>
          <w:i/>
          <w:iCs/>
          <w:color w:val="000000"/>
          <w:sz w:val="20"/>
          <w:szCs w:val="20"/>
          <w:shd w:val="clear" w:color="auto" w:fill="FFFFFF"/>
          <w:lang w:eastAsia="ru-RU"/>
        </w:rPr>
        <w:t>Роберта Рождественского «Горбуша в сентябре идёт метать икру...»</w:t>
      </w:r>
      <w:r w:rsidRPr="0046186A">
        <w:rPr>
          <w:rFonts w:ascii="Times New Roman" w:eastAsia="Times New Roman" w:hAnsi="Times New Roman" w:cs="Times New Roman"/>
          <w:i/>
          <w:iCs/>
          <w:color w:val="000000"/>
          <w:sz w:val="20"/>
          <w:szCs w:val="20"/>
          <w:shd w:val="clear" w:color="auto" w:fill="FFFFFF"/>
          <w:lang w:eastAsia="ru-RU"/>
        </w:rPr>
        <w:t>.</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Горбуша в сентябре</w:t>
      </w:r>
      <w:r w:rsidRPr="0046186A">
        <w:rPr>
          <w:rFonts w:ascii="Times New Roman" w:eastAsia="Times New Roman" w:hAnsi="Times New Roman" w:cs="Times New Roman"/>
          <w:i/>
          <w:iCs/>
          <w:color w:val="000000"/>
          <w:sz w:val="20"/>
          <w:szCs w:val="20"/>
          <w:shd w:val="clear" w:color="auto" w:fill="FFFFFF"/>
          <w:lang w:eastAsia="ru-RU"/>
        </w:rPr>
        <w:br/>
        <w:t>идёт метать икру...</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Трепещут плавники, как флаги на ветру.</w:t>
      </w:r>
      <w:r w:rsidRPr="0046186A">
        <w:rPr>
          <w:rFonts w:ascii="Times New Roman" w:eastAsia="Times New Roman" w:hAnsi="Times New Roman" w:cs="Times New Roman"/>
          <w:i/>
          <w:iCs/>
          <w:color w:val="000000"/>
          <w:sz w:val="20"/>
          <w:szCs w:val="20"/>
          <w:shd w:val="clear" w:color="auto" w:fill="FFFFFF"/>
          <w:lang w:eastAsia="ru-RU"/>
        </w:rPr>
        <w:br/>
        <w:t>Идёт она, забыв о сне и о еде,</w:t>
      </w:r>
      <w:r w:rsidRPr="0046186A">
        <w:rPr>
          <w:rFonts w:ascii="Times New Roman" w:eastAsia="Times New Roman" w:hAnsi="Times New Roman" w:cs="Times New Roman"/>
          <w:i/>
          <w:iCs/>
          <w:color w:val="000000"/>
          <w:sz w:val="20"/>
          <w:szCs w:val="20"/>
          <w:shd w:val="clear" w:color="auto" w:fill="FFFFFF"/>
          <w:lang w:eastAsia="ru-RU"/>
        </w:rPr>
        <w:br/>
        <w:t>туда, где родилась.</w:t>
      </w:r>
      <w:r w:rsidRPr="0046186A">
        <w:rPr>
          <w:rFonts w:ascii="Times New Roman" w:eastAsia="Times New Roman" w:hAnsi="Times New Roman" w:cs="Times New Roman"/>
          <w:i/>
          <w:iCs/>
          <w:color w:val="000000"/>
          <w:sz w:val="20"/>
          <w:szCs w:val="20"/>
          <w:shd w:val="clear" w:color="auto" w:fill="FFFFFF"/>
          <w:lang w:eastAsia="ru-RU"/>
        </w:rPr>
        <w:br/>
        <w:t>К единственной воде.</w:t>
      </w:r>
      <w:r w:rsidRPr="0046186A">
        <w:rPr>
          <w:rFonts w:ascii="Times New Roman" w:eastAsia="Times New Roman" w:hAnsi="Times New Roman" w:cs="Times New Roman"/>
          <w:i/>
          <w:iCs/>
          <w:color w:val="000000"/>
          <w:sz w:val="20"/>
          <w:szCs w:val="20"/>
          <w:shd w:val="clear" w:color="auto" w:fill="FFFFFF"/>
          <w:lang w:eastAsia="ru-RU"/>
        </w:rPr>
        <w:br/>
        <w:t>Угаром,</w:t>
      </w:r>
      <w:r w:rsidRPr="0046186A">
        <w:rPr>
          <w:rFonts w:ascii="Times New Roman" w:eastAsia="Times New Roman" w:hAnsi="Times New Roman" w:cs="Times New Roman"/>
          <w:i/>
          <w:iCs/>
          <w:color w:val="000000"/>
          <w:sz w:val="20"/>
          <w:szCs w:val="20"/>
          <w:shd w:val="clear" w:color="auto" w:fill="FFFFFF"/>
          <w:lang w:eastAsia="ru-RU"/>
        </w:rPr>
        <w:br/>
        <w:t>табуном,</w:t>
      </w:r>
      <w:r w:rsidRPr="0046186A">
        <w:rPr>
          <w:rFonts w:ascii="Times New Roman" w:eastAsia="Times New Roman" w:hAnsi="Times New Roman" w:cs="Times New Roman"/>
          <w:i/>
          <w:iCs/>
          <w:color w:val="000000"/>
          <w:sz w:val="20"/>
          <w:szCs w:val="20"/>
          <w:shd w:val="clear" w:color="auto" w:fill="FFFFFF"/>
          <w:lang w:eastAsia="ru-RU"/>
        </w:rPr>
        <w:br/>
        <w:t>лавиною с горы!</w:t>
      </w:r>
      <w:r w:rsidRPr="0046186A">
        <w:rPr>
          <w:rFonts w:ascii="Times New Roman" w:eastAsia="Times New Roman" w:hAnsi="Times New Roman" w:cs="Times New Roman"/>
          <w:i/>
          <w:iCs/>
          <w:color w:val="000000"/>
          <w:sz w:val="20"/>
          <w:szCs w:val="20"/>
          <w:shd w:val="clear" w:color="auto" w:fill="FFFFFF"/>
          <w:lang w:eastAsia="ru-RU"/>
        </w:rPr>
        <w:br/>
        <w:t>И тяжелеют в ней</w:t>
      </w:r>
      <w:r w:rsidRPr="0046186A">
        <w:rPr>
          <w:rFonts w:ascii="Times New Roman" w:eastAsia="Times New Roman" w:hAnsi="Times New Roman" w:cs="Times New Roman"/>
          <w:i/>
          <w:iCs/>
          <w:color w:val="000000"/>
          <w:sz w:val="20"/>
          <w:szCs w:val="20"/>
          <w:shd w:val="clear" w:color="auto" w:fill="FFFFFF"/>
          <w:lang w:eastAsia="ru-RU"/>
        </w:rPr>
        <w:br/>
        <w:t>дробиночки икры...</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Горбуша прёт, шурша,</w:t>
      </w:r>
      <w:r w:rsidRPr="0046186A">
        <w:rPr>
          <w:rFonts w:ascii="Times New Roman" w:eastAsia="Times New Roman" w:hAnsi="Times New Roman" w:cs="Times New Roman"/>
          <w:i/>
          <w:iCs/>
          <w:color w:val="000000"/>
          <w:sz w:val="20"/>
          <w:szCs w:val="20"/>
          <w:shd w:val="clear" w:color="auto" w:fill="FFFFFF"/>
          <w:lang w:eastAsia="ru-RU"/>
        </w:rPr>
        <w:br/>
        <w:t>как из мешка — горох.</w:t>
      </w:r>
      <w:r w:rsidRPr="0046186A">
        <w:rPr>
          <w:rFonts w:ascii="Times New Roman" w:eastAsia="Times New Roman" w:hAnsi="Times New Roman" w:cs="Times New Roman"/>
          <w:i/>
          <w:iCs/>
          <w:color w:val="000000"/>
          <w:sz w:val="20"/>
          <w:szCs w:val="20"/>
          <w:shd w:val="clear" w:color="auto" w:fill="FFFFFF"/>
          <w:lang w:eastAsia="ru-RU"/>
        </w:rPr>
        <w:br/>
        <w:t>Заторы сокруша.</w:t>
      </w:r>
      <w:r w:rsidRPr="0046186A">
        <w:rPr>
          <w:rFonts w:ascii="Times New Roman" w:eastAsia="Times New Roman" w:hAnsi="Times New Roman" w:cs="Times New Roman"/>
          <w:i/>
          <w:iCs/>
          <w:color w:val="000000"/>
          <w:sz w:val="20"/>
          <w:szCs w:val="20"/>
          <w:shd w:val="clear" w:color="auto" w:fill="FFFFFF"/>
          <w:lang w:eastAsia="ru-RU"/>
        </w:rPr>
        <w:br/>
        <w:t>И сети распоров.</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Шатаясь и бурля, как брага на пиру,</w:t>
      </w:r>
      <w:r w:rsidRPr="0046186A">
        <w:rPr>
          <w:rFonts w:ascii="Times New Roman" w:eastAsia="Times New Roman" w:hAnsi="Times New Roman" w:cs="Times New Roman"/>
          <w:i/>
          <w:iCs/>
          <w:color w:val="000000"/>
          <w:sz w:val="20"/>
          <w:szCs w:val="20"/>
          <w:shd w:val="clear" w:color="auto" w:fill="FFFFFF"/>
          <w:lang w:eastAsia="ru-RU"/>
        </w:rPr>
        <w:br/>
        <w:t>горбуша в сентябре</w:t>
      </w:r>
      <w:r w:rsidRPr="0046186A">
        <w:rPr>
          <w:rFonts w:ascii="Times New Roman" w:eastAsia="Times New Roman" w:hAnsi="Times New Roman" w:cs="Times New Roman"/>
          <w:i/>
          <w:iCs/>
          <w:color w:val="000000"/>
          <w:sz w:val="20"/>
          <w:szCs w:val="20"/>
          <w:shd w:val="clear" w:color="auto" w:fill="FFFFFF"/>
          <w:lang w:eastAsia="ru-RU"/>
        </w:rPr>
        <w:br/>
        <w:t>идёт метать икру...</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Белёсый водопад вскипает, будто пунш,</w:t>
      </w:r>
      <w:r w:rsidRPr="0046186A">
        <w:rPr>
          <w:rFonts w:ascii="Times New Roman" w:eastAsia="Times New Roman" w:hAnsi="Times New Roman" w:cs="Times New Roman"/>
          <w:i/>
          <w:iCs/>
          <w:color w:val="000000"/>
          <w:sz w:val="20"/>
          <w:szCs w:val="20"/>
          <w:shd w:val="clear" w:color="auto" w:fill="FFFFFF"/>
          <w:lang w:eastAsia="ru-RU"/>
        </w:rPr>
        <w:br/>
        <w:t>когда в тугой струе —</w:t>
      </w:r>
      <w:r w:rsidRPr="0046186A">
        <w:rPr>
          <w:rFonts w:ascii="Times New Roman" w:eastAsia="Times New Roman" w:hAnsi="Times New Roman" w:cs="Times New Roman"/>
          <w:i/>
          <w:iCs/>
          <w:color w:val="000000"/>
          <w:sz w:val="20"/>
          <w:szCs w:val="20"/>
          <w:shd w:val="clear" w:color="auto" w:fill="FFFFFF"/>
          <w:lang w:eastAsia="ru-RU"/>
        </w:rPr>
        <w:br/>
        <w:t>торпедины горбуш.</w:t>
      </w:r>
      <w:r w:rsidRPr="0046186A">
        <w:rPr>
          <w:rFonts w:ascii="Times New Roman" w:eastAsia="Times New Roman" w:hAnsi="Times New Roman" w:cs="Times New Roman"/>
          <w:i/>
          <w:iCs/>
          <w:color w:val="000000"/>
          <w:sz w:val="20"/>
          <w:szCs w:val="20"/>
          <w:shd w:val="clear" w:color="auto" w:fill="FFFFFF"/>
          <w:lang w:eastAsia="ru-RU"/>
        </w:rPr>
        <w:br/>
        <w:t>И дальше —</w:t>
      </w:r>
      <w:r w:rsidRPr="0046186A">
        <w:rPr>
          <w:rFonts w:ascii="Times New Roman" w:eastAsia="Times New Roman" w:hAnsi="Times New Roman" w:cs="Times New Roman"/>
          <w:i/>
          <w:iCs/>
          <w:color w:val="000000"/>
          <w:sz w:val="20"/>
          <w:szCs w:val="20"/>
          <w:shd w:val="clear" w:color="auto" w:fill="FFFFFF"/>
          <w:lang w:eastAsia="ru-RU"/>
        </w:rPr>
        <w:br/>
        <w:t>по камням.</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lastRenderedPageBreak/>
        <w:t>На брюхе —</w:t>
      </w:r>
      <w:r w:rsidRPr="0046186A">
        <w:rPr>
          <w:rFonts w:ascii="Times New Roman" w:eastAsia="Times New Roman" w:hAnsi="Times New Roman" w:cs="Times New Roman"/>
          <w:i/>
          <w:iCs/>
          <w:color w:val="000000"/>
          <w:sz w:val="20"/>
          <w:szCs w:val="20"/>
          <w:shd w:val="clear" w:color="auto" w:fill="FFFFFF"/>
          <w:lang w:eastAsia="ru-RU"/>
        </w:rPr>
        <w:br/>
        <w:t>через мель!</w:t>
      </w:r>
      <w:r w:rsidRPr="0046186A">
        <w:rPr>
          <w:rFonts w:ascii="Times New Roman" w:eastAsia="Times New Roman" w:hAnsi="Times New Roman" w:cs="Times New Roman"/>
          <w:i/>
          <w:iCs/>
          <w:color w:val="000000"/>
          <w:sz w:val="20"/>
          <w:szCs w:val="20"/>
          <w:shd w:val="clear" w:color="auto" w:fill="FFFFFF"/>
          <w:lang w:eastAsia="ru-RU"/>
        </w:rPr>
        <w:br/>
        <w:t>Зарыть в песок икру.</w:t>
      </w:r>
      <w:r w:rsidRPr="0046186A">
        <w:rPr>
          <w:rFonts w:ascii="Times New Roman" w:eastAsia="Times New Roman" w:hAnsi="Times New Roman" w:cs="Times New Roman"/>
          <w:i/>
          <w:iCs/>
          <w:color w:val="000000"/>
          <w:sz w:val="20"/>
          <w:szCs w:val="20"/>
          <w:shd w:val="clear" w:color="auto" w:fill="FFFFFF"/>
          <w:lang w:eastAsia="ru-RU"/>
        </w:rPr>
        <w:br/>
        <w:t>И смерть принять взамен.</w:t>
      </w:r>
      <w:r w:rsidRPr="0046186A">
        <w:rPr>
          <w:rFonts w:ascii="Times New Roman" w:eastAsia="Times New Roman" w:hAnsi="Times New Roman" w:cs="Times New Roman"/>
          <w:i/>
          <w:iCs/>
          <w:color w:val="000000"/>
          <w:sz w:val="20"/>
          <w:szCs w:val="20"/>
          <w:shd w:val="clear" w:color="auto" w:fill="FFFFFF"/>
          <w:lang w:eastAsia="ru-RU"/>
        </w:rPr>
        <w:br/>
        <w:t>Пришла её пора,</w:t>
      </w:r>
      <w:r w:rsidRPr="0046186A">
        <w:rPr>
          <w:rFonts w:ascii="Times New Roman" w:eastAsia="Times New Roman" w:hAnsi="Times New Roman" w:cs="Times New Roman"/>
          <w:i/>
          <w:iCs/>
          <w:color w:val="000000"/>
          <w:sz w:val="20"/>
          <w:szCs w:val="20"/>
          <w:shd w:val="clear" w:color="auto" w:fill="FFFFFF"/>
          <w:lang w:eastAsia="ru-RU"/>
        </w:rPr>
        <w:br/>
        <w:t>настал её черёд...</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Здесь даже не река,</w:t>
      </w:r>
      <w:r w:rsidRPr="0046186A">
        <w:rPr>
          <w:rFonts w:ascii="Times New Roman" w:eastAsia="Times New Roman" w:hAnsi="Times New Roman" w:cs="Times New Roman"/>
          <w:i/>
          <w:iCs/>
          <w:color w:val="000000"/>
          <w:sz w:val="20"/>
          <w:szCs w:val="20"/>
          <w:shd w:val="clear" w:color="auto" w:fill="FFFFFF"/>
          <w:lang w:eastAsia="ru-RU"/>
        </w:rPr>
        <w:br/>
        <w:t>здесь малый ручеёк.</w:t>
      </w:r>
      <w:r w:rsidRPr="0046186A">
        <w:rPr>
          <w:rFonts w:ascii="Times New Roman" w:eastAsia="Times New Roman" w:hAnsi="Times New Roman" w:cs="Times New Roman"/>
          <w:i/>
          <w:iCs/>
          <w:color w:val="000000"/>
          <w:sz w:val="20"/>
          <w:szCs w:val="20"/>
          <w:shd w:val="clear" w:color="auto" w:fill="FFFFFF"/>
          <w:lang w:eastAsia="ru-RU"/>
        </w:rPr>
        <w:br/>
        <w:t>В него трудней попасть,</w:t>
      </w:r>
      <w:r w:rsidRPr="0046186A">
        <w:rPr>
          <w:rFonts w:ascii="Times New Roman" w:eastAsia="Times New Roman" w:hAnsi="Times New Roman" w:cs="Times New Roman"/>
          <w:i/>
          <w:iCs/>
          <w:color w:val="000000"/>
          <w:sz w:val="20"/>
          <w:szCs w:val="20"/>
          <w:shd w:val="clear" w:color="auto" w:fill="FFFFFF"/>
          <w:lang w:eastAsia="ru-RU"/>
        </w:rPr>
        <w:br/>
        <w:t>чем ниткою — в иглу...</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Горбуша в сентябре идёт метать икру!</w:t>
      </w:r>
      <w:r w:rsidRPr="0046186A">
        <w:rPr>
          <w:rFonts w:ascii="Times New Roman" w:eastAsia="Times New Roman" w:hAnsi="Times New Roman" w:cs="Times New Roman"/>
          <w:i/>
          <w:iCs/>
          <w:color w:val="000000"/>
          <w:sz w:val="20"/>
          <w:szCs w:val="20"/>
          <w:shd w:val="clear" w:color="auto" w:fill="FFFFFF"/>
          <w:lang w:eastAsia="ru-RU"/>
        </w:rPr>
        <w:br/>
        <w:t>Потом она лежит —</w:t>
      </w:r>
      <w:r w:rsidRPr="0046186A">
        <w:rPr>
          <w:rFonts w:ascii="Times New Roman" w:eastAsia="Times New Roman" w:hAnsi="Times New Roman" w:cs="Times New Roman"/>
          <w:i/>
          <w:iCs/>
          <w:color w:val="000000"/>
          <w:sz w:val="20"/>
          <w:szCs w:val="20"/>
          <w:shd w:val="clear" w:color="auto" w:fill="FFFFFF"/>
          <w:lang w:eastAsia="ru-RU"/>
        </w:rPr>
        <w:br/>
        <w:t>дождинкой на стекле...</w:t>
      </w:r>
      <w:r w:rsidRPr="0046186A">
        <w:rPr>
          <w:rFonts w:ascii="Times New Roman" w:eastAsia="Times New Roman" w:hAnsi="Times New Roman" w:cs="Times New Roman"/>
          <w:i/>
          <w:iCs/>
          <w:color w:val="000000"/>
          <w:sz w:val="20"/>
          <w:szCs w:val="20"/>
          <w:shd w:val="clear" w:color="auto" w:fill="FFFFFF"/>
          <w:lang w:eastAsia="ru-RU"/>
        </w:rPr>
        <w:br/>
        <w:t>Я буду кочевать по голубой земле.</w:t>
      </w:r>
      <w:r w:rsidRPr="0046186A">
        <w:rPr>
          <w:rFonts w:ascii="Times New Roman" w:eastAsia="Times New Roman" w:hAnsi="Times New Roman" w:cs="Times New Roman"/>
          <w:i/>
          <w:iCs/>
          <w:color w:val="000000"/>
          <w:sz w:val="20"/>
          <w:szCs w:val="20"/>
          <w:shd w:val="clear" w:color="auto" w:fill="FFFFFF"/>
          <w:lang w:eastAsia="ru-RU"/>
        </w:rPr>
        <w:br/>
        <w:t>Валяться на траве,</w:t>
      </w:r>
      <w:r w:rsidRPr="0046186A">
        <w:rPr>
          <w:rFonts w:ascii="Times New Roman" w:eastAsia="Times New Roman" w:hAnsi="Times New Roman" w:cs="Times New Roman"/>
          <w:i/>
          <w:iCs/>
          <w:color w:val="000000"/>
          <w:sz w:val="20"/>
          <w:szCs w:val="20"/>
          <w:shd w:val="clear" w:color="auto" w:fill="FFFFFF"/>
          <w:lang w:eastAsia="ru-RU"/>
        </w:rPr>
        <w:br/>
        <w:t>пить бесноватый квас.</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Но в свой последний день,</w:t>
      </w:r>
      <w:r w:rsidRPr="0046186A">
        <w:rPr>
          <w:rFonts w:ascii="Times New Roman" w:eastAsia="Times New Roman" w:hAnsi="Times New Roman" w:cs="Times New Roman"/>
          <w:i/>
          <w:iCs/>
          <w:color w:val="000000"/>
          <w:sz w:val="20"/>
          <w:szCs w:val="20"/>
          <w:shd w:val="clear" w:color="auto" w:fill="FFFFFF"/>
          <w:lang w:eastAsia="ru-RU"/>
        </w:rPr>
        <w:br/>
        <w:t>в непостижимый час,</w:t>
      </w:r>
      <w:r w:rsidRPr="0046186A">
        <w:rPr>
          <w:rFonts w:ascii="Times New Roman" w:eastAsia="Times New Roman" w:hAnsi="Times New Roman" w:cs="Times New Roman"/>
          <w:i/>
          <w:iCs/>
          <w:color w:val="000000"/>
          <w:sz w:val="20"/>
          <w:szCs w:val="20"/>
          <w:shd w:val="clear" w:color="auto" w:fill="FFFFFF"/>
          <w:lang w:eastAsia="ru-RU"/>
        </w:rPr>
        <w:br/>
        <w:t>ноздрями ощутив</w:t>
      </w:r>
      <w:r w:rsidRPr="0046186A">
        <w:rPr>
          <w:rFonts w:ascii="Times New Roman" w:eastAsia="Times New Roman" w:hAnsi="Times New Roman" w:cs="Times New Roman"/>
          <w:i/>
          <w:iCs/>
          <w:color w:val="000000"/>
          <w:sz w:val="20"/>
          <w:szCs w:val="20"/>
          <w:shd w:val="clear" w:color="auto" w:fill="FFFFFF"/>
          <w:lang w:eastAsia="ru-RU"/>
        </w:rPr>
        <w:br/>
        <w:t>последнюю грозу,</w:t>
      </w:r>
      <w:r w:rsidRPr="0046186A">
        <w:rPr>
          <w:rFonts w:ascii="Times New Roman" w:eastAsia="Times New Roman" w:hAnsi="Times New Roman" w:cs="Times New Roman"/>
          <w:i/>
          <w:iCs/>
          <w:color w:val="000000"/>
          <w:sz w:val="20"/>
          <w:szCs w:val="20"/>
          <w:shd w:val="clear" w:color="auto" w:fill="FFFFFF"/>
          <w:lang w:eastAsia="ru-RU"/>
        </w:rPr>
        <w:br/>
        <w:t>к порогу твоему</w:t>
      </w:r>
      <w:r w:rsidRPr="0046186A">
        <w:rPr>
          <w:rFonts w:ascii="Times New Roman" w:eastAsia="Times New Roman" w:hAnsi="Times New Roman" w:cs="Times New Roman"/>
          <w:i/>
          <w:iCs/>
          <w:color w:val="000000"/>
          <w:sz w:val="20"/>
          <w:szCs w:val="20"/>
          <w:shd w:val="clear" w:color="auto" w:fill="FFFFFF"/>
          <w:lang w:eastAsia="ru-RU"/>
        </w:rPr>
        <w:br/>
        <w:t>приду я,</w:t>
      </w:r>
      <w:r w:rsidRPr="0046186A">
        <w:rPr>
          <w:rFonts w:ascii="Times New Roman" w:eastAsia="Times New Roman" w:hAnsi="Times New Roman" w:cs="Times New Roman"/>
          <w:i/>
          <w:iCs/>
          <w:color w:val="000000"/>
          <w:sz w:val="20"/>
          <w:szCs w:val="20"/>
          <w:shd w:val="clear" w:color="auto" w:fill="FFFFFF"/>
          <w:lang w:eastAsia="ru-RU"/>
        </w:rPr>
        <w:br/>
        <w:t>приползу,</w:t>
      </w:r>
      <w:r w:rsidRPr="0046186A">
        <w:rPr>
          <w:rFonts w:ascii="Times New Roman" w:eastAsia="Times New Roman" w:hAnsi="Times New Roman" w:cs="Times New Roman"/>
          <w:i/>
          <w:iCs/>
          <w:color w:val="000000"/>
          <w:sz w:val="20"/>
          <w:szCs w:val="20"/>
          <w:shd w:val="clear" w:color="auto" w:fill="FFFFFF"/>
          <w:lang w:eastAsia="ru-RU"/>
        </w:rPr>
        <w:br/>
        <w:t>приникну,</w:t>
      </w:r>
      <w:r w:rsidRPr="0046186A">
        <w:rPr>
          <w:rFonts w:ascii="Times New Roman" w:eastAsia="Times New Roman" w:hAnsi="Times New Roman" w:cs="Times New Roman"/>
          <w:i/>
          <w:iCs/>
          <w:color w:val="000000"/>
          <w:sz w:val="20"/>
          <w:szCs w:val="20"/>
          <w:shd w:val="clear" w:color="auto" w:fill="FFFFFF"/>
          <w:lang w:eastAsia="ru-RU"/>
        </w:rPr>
        <w:br/>
        <w:t>припаду,</w:t>
      </w:r>
      <w:r w:rsidRPr="0046186A">
        <w:rPr>
          <w:rFonts w:ascii="Times New Roman" w:eastAsia="Times New Roman" w:hAnsi="Times New Roman" w:cs="Times New Roman"/>
          <w:i/>
          <w:iCs/>
          <w:color w:val="000000"/>
          <w:sz w:val="20"/>
          <w:szCs w:val="20"/>
          <w:shd w:val="clear" w:color="auto" w:fill="FFFFFF"/>
          <w:lang w:eastAsia="ru-RU"/>
        </w:rPr>
        <w:br/>
        <w:t>колени в кровь сотру...</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Горбуша в сентябре</w:t>
      </w:r>
      <w:r w:rsidRPr="0046186A">
        <w:rPr>
          <w:rFonts w:ascii="Times New Roman" w:eastAsia="Times New Roman" w:hAnsi="Times New Roman" w:cs="Times New Roman"/>
          <w:i/>
          <w:iCs/>
          <w:color w:val="000000"/>
          <w:sz w:val="20"/>
          <w:szCs w:val="20"/>
          <w:shd w:val="clear" w:color="auto" w:fill="FFFFFF"/>
          <w:lang w:eastAsia="ru-RU"/>
        </w:rPr>
        <w:br/>
        <w:t>идёт метать икру.</w:t>
      </w:r>
    </w:p>
    <w:p w:rsidR="0046186A" w:rsidRPr="0046186A" w:rsidRDefault="0046186A" w:rsidP="00483F95">
      <w:pPr>
        <w:numPr>
          <w:ilvl w:val="0"/>
          <w:numId w:val="20"/>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num="2" w:space="708"/>
          <w:titlePg/>
          <w:docGrid w:linePitch="360"/>
        </w:sectPr>
      </w:pPr>
    </w:p>
    <w:p w:rsidR="0046186A" w:rsidRPr="0046186A" w:rsidRDefault="0046186A" w:rsidP="00483F95">
      <w:pPr>
        <w:numPr>
          <w:ilvl w:val="0"/>
          <w:numId w:val="20"/>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Как бы вы определили тему стихотворения? Можно ли говорить о его иносказательном смысле?</w:t>
      </w:r>
    </w:p>
    <w:p w:rsidR="0046186A" w:rsidRPr="0046186A" w:rsidRDefault="0046186A" w:rsidP="00483F95">
      <w:pPr>
        <w:numPr>
          <w:ilvl w:val="0"/>
          <w:numId w:val="20"/>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Стихотворение очень экспрессивно. Какую роль в создании этой экспрессии играют градация, повторы, метафоры, сравнения, звукопись? Приведите примеры.</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 Прочитайте два стихотворения Роберта Рождественского. Какую смысловую роль играют в них финальные строки?</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 * *</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space="708"/>
          <w:titlePg/>
          <w:docGrid w:linePitch="360"/>
        </w:sect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Может быть, всё-таки мне повезло,</w:t>
      </w:r>
      <w:r w:rsidRPr="0046186A">
        <w:rPr>
          <w:rFonts w:ascii="Times New Roman" w:eastAsia="Times New Roman" w:hAnsi="Times New Roman" w:cs="Times New Roman"/>
          <w:i/>
          <w:iCs/>
          <w:color w:val="000000"/>
          <w:sz w:val="20"/>
          <w:szCs w:val="20"/>
          <w:shd w:val="clear" w:color="auto" w:fill="FFFFFF"/>
          <w:lang w:eastAsia="ru-RU"/>
        </w:rPr>
        <w:br/>
        <w:t>если я видел время запутанное,</w:t>
      </w:r>
      <w:r w:rsidRPr="0046186A">
        <w:rPr>
          <w:rFonts w:ascii="Times New Roman" w:eastAsia="Times New Roman" w:hAnsi="Times New Roman" w:cs="Times New Roman"/>
          <w:i/>
          <w:iCs/>
          <w:color w:val="000000"/>
          <w:sz w:val="20"/>
          <w:szCs w:val="20"/>
          <w:shd w:val="clear" w:color="auto" w:fill="FFFFFF"/>
          <w:lang w:eastAsia="ru-RU"/>
        </w:rPr>
        <w:br/>
        <w:t>время запуганное,</w:t>
      </w:r>
      <w:r w:rsidRPr="0046186A">
        <w:rPr>
          <w:rFonts w:ascii="Times New Roman" w:eastAsia="Times New Roman" w:hAnsi="Times New Roman" w:cs="Times New Roman"/>
          <w:i/>
          <w:iCs/>
          <w:color w:val="000000"/>
          <w:sz w:val="20"/>
          <w:szCs w:val="20"/>
          <w:shd w:val="clear" w:color="auto" w:fill="FFFFFF"/>
          <w:lang w:eastAsia="ru-RU"/>
        </w:rPr>
        <w:br/>
        <w:t>время беспутное,</w:t>
      </w:r>
      <w:r w:rsidRPr="0046186A">
        <w:rPr>
          <w:rFonts w:ascii="Times New Roman" w:eastAsia="Times New Roman" w:hAnsi="Times New Roman" w:cs="Times New Roman"/>
          <w:i/>
          <w:iCs/>
          <w:color w:val="000000"/>
          <w:sz w:val="20"/>
          <w:szCs w:val="20"/>
          <w:shd w:val="clear" w:color="auto" w:fill="FFFFFF"/>
          <w:lang w:eastAsia="ru-RU"/>
        </w:rPr>
        <w:br/>
        <w:t>которое то мчалось,</w:t>
      </w:r>
      <w:r w:rsidRPr="0046186A">
        <w:rPr>
          <w:rFonts w:ascii="Times New Roman" w:eastAsia="Times New Roman" w:hAnsi="Times New Roman" w:cs="Times New Roman"/>
          <w:i/>
          <w:iCs/>
          <w:color w:val="000000"/>
          <w:sz w:val="20"/>
          <w:szCs w:val="20"/>
          <w:shd w:val="clear" w:color="auto" w:fill="FFFFFF"/>
          <w:lang w:eastAsia="ru-RU"/>
        </w:rPr>
        <w:br/>
        <w:t>то шло.</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А люди шагали за ним по пятам.</w:t>
      </w:r>
      <w:r w:rsidRPr="0046186A">
        <w:rPr>
          <w:rFonts w:ascii="Times New Roman" w:eastAsia="Times New Roman" w:hAnsi="Times New Roman" w:cs="Times New Roman"/>
          <w:i/>
          <w:iCs/>
          <w:color w:val="000000"/>
          <w:sz w:val="20"/>
          <w:szCs w:val="20"/>
          <w:shd w:val="clear" w:color="auto" w:fill="FFFFFF"/>
          <w:lang w:eastAsia="ru-RU"/>
        </w:rPr>
        <w:br/>
        <w:t>Поэтому я его хаять не буду...</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Все мы —</w:t>
      </w:r>
      <w:r w:rsidRPr="0046186A">
        <w:rPr>
          <w:rFonts w:ascii="Times New Roman" w:eastAsia="Times New Roman" w:hAnsi="Times New Roman" w:cs="Times New Roman"/>
          <w:i/>
          <w:iCs/>
          <w:color w:val="000000"/>
          <w:sz w:val="20"/>
          <w:szCs w:val="20"/>
          <w:shd w:val="clear" w:color="auto" w:fill="FFFFFF"/>
          <w:lang w:eastAsia="ru-RU"/>
        </w:rPr>
        <w:br/>
        <w:t>гарнир к основному блюду,</w:t>
      </w:r>
      <w:r w:rsidRPr="0046186A">
        <w:rPr>
          <w:rFonts w:ascii="Times New Roman" w:eastAsia="Times New Roman" w:hAnsi="Times New Roman" w:cs="Times New Roman"/>
          <w:i/>
          <w:iCs/>
          <w:color w:val="000000"/>
          <w:sz w:val="20"/>
          <w:szCs w:val="20"/>
          <w:shd w:val="clear" w:color="auto" w:fill="FFFFFF"/>
          <w:lang w:eastAsia="ru-RU"/>
        </w:rPr>
        <w:br/>
        <w:t>которое жарится где-то</w:t>
      </w:r>
      <w:r w:rsidRPr="0046186A">
        <w:rPr>
          <w:rFonts w:ascii="Times New Roman" w:eastAsia="Times New Roman" w:hAnsi="Times New Roman" w:cs="Times New Roman"/>
          <w:i/>
          <w:iCs/>
          <w:color w:val="000000"/>
          <w:sz w:val="20"/>
          <w:szCs w:val="20"/>
          <w:shd w:val="clear" w:color="auto" w:fill="FFFFFF"/>
          <w:lang w:eastAsia="ru-RU"/>
        </w:rPr>
        <w:br/>
        <w:t>Там.</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 * *</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Булату Окуджаве</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num="2" w:space="708"/>
          <w:titlePg/>
          <w:docGrid w:linePitch="360"/>
        </w:sectPr>
      </w:pPr>
      <w:r w:rsidRPr="0046186A">
        <w:rPr>
          <w:rFonts w:ascii="Times New Roman" w:eastAsia="Times New Roman" w:hAnsi="Times New Roman" w:cs="Times New Roman"/>
          <w:i/>
          <w:iCs/>
          <w:color w:val="000000"/>
          <w:sz w:val="20"/>
          <w:szCs w:val="20"/>
          <w:shd w:val="clear" w:color="auto" w:fill="FFFFFF"/>
          <w:lang w:eastAsia="ru-RU"/>
        </w:rPr>
        <w:t>Я шагал по земле, было зябко в душе и окрест.</w:t>
      </w:r>
      <w:r w:rsidRPr="0046186A">
        <w:rPr>
          <w:rFonts w:ascii="Times New Roman" w:eastAsia="Times New Roman" w:hAnsi="Times New Roman" w:cs="Times New Roman"/>
          <w:i/>
          <w:iCs/>
          <w:color w:val="000000"/>
          <w:sz w:val="20"/>
          <w:szCs w:val="20"/>
          <w:shd w:val="clear" w:color="auto" w:fill="FFFFFF"/>
          <w:lang w:eastAsia="ru-RU"/>
        </w:rPr>
        <w:br/>
        <w:t>Я тащил на усталой спине свой единственный</w:t>
      </w:r>
      <w:r w:rsidRPr="0046186A">
        <w:rPr>
          <w:rFonts w:ascii="Times New Roman" w:eastAsia="Times New Roman" w:hAnsi="Times New Roman" w:cs="Times New Roman"/>
          <w:i/>
          <w:iCs/>
          <w:color w:val="000000"/>
          <w:sz w:val="20"/>
          <w:szCs w:val="20"/>
          <w:shd w:val="clear" w:color="auto" w:fill="FFFFFF"/>
          <w:lang w:eastAsia="ru-RU"/>
        </w:rPr>
        <w:br/>
        <w:t>крест.</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Было холодно так, что во рту замерзали слова.</w:t>
      </w:r>
      <w:r w:rsidRPr="0046186A">
        <w:rPr>
          <w:rFonts w:ascii="Times New Roman" w:eastAsia="Times New Roman" w:hAnsi="Times New Roman" w:cs="Times New Roman"/>
          <w:i/>
          <w:iCs/>
          <w:color w:val="000000"/>
          <w:sz w:val="20"/>
          <w:szCs w:val="20"/>
          <w:shd w:val="clear" w:color="auto" w:fill="FFFFFF"/>
          <w:lang w:eastAsia="ru-RU"/>
        </w:rPr>
        <w:br/>
        <w:t>И тогда я решил этот крест расколоть на дрова.</w:t>
      </w:r>
      <w:r w:rsidRPr="0046186A">
        <w:rPr>
          <w:rFonts w:ascii="Times New Roman" w:eastAsia="Times New Roman" w:hAnsi="Times New Roman" w:cs="Times New Roman"/>
          <w:i/>
          <w:iCs/>
          <w:color w:val="000000"/>
          <w:sz w:val="20"/>
          <w:szCs w:val="20"/>
          <w:shd w:val="clear" w:color="auto" w:fill="FFFFFF"/>
          <w:lang w:eastAsia="ru-RU"/>
        </w:rPr>
        <w:br/>
        <w:t>И разжёг я костёр на снегу.</w:t>
      </w:r>
      <w:r w:rsidRPr="0046186A">
        <w:rPr>
          <w:rFonts w:ascii="Times New Roman" w:eastAsia="Times New Roman" w:hAnsi="Times New Roman" w:cs="Times New Roman"/>
          <w:i/>
          <w:iCs/>
          <w:color w:val="000000"/>
          <w:sz w:val="20"/>
          <w:szCs w:val="20"/>
          <w:shd w:val="clear" w:color="auto" w:fill="FFFFFF"/>
          <w:lang w:eastAsia="ru-RU"/>
        </w:rPr>
        <w:br/>
        <w:t>И стоял.</w:t>
      </w:r>
      <w:r w:rsidRPr="0046186A">
        <w:rPr>
          <w:rFonts w:ascii="Times New Roman" w:eastAsia="Times New Roman" w:hAnsi="Times New Roman" w:cs="Times New Roman"/>
          <w:i/>
          <w:iCs/>
          <w:color w:val="000000"/>
          <w:sz w:val="20"/>
          <w:szCs w:val="20"/>
          <w:shd w:val="clear" w:color="auto" w:fill="FFFFFF"/>
          <w:lang w:eastAsia="ru-RU"/>
        </w:rPr>
        <w:br/>
        <w:t>И смотрел,</w:t>
      </w:r>
      <w:r w:rsidRPr="0046186A">
        <w:rPr>
          <w:rFonts w:ascii="Times New Roman" w:eastAsia="Times New Roman" w:hAnsi="Times New Roman" w:cs="Times New Roman"/>
          <w:i/>
          <w:iCs/>
          <w:color w:val="000000"/>
          <w:sz w:val="20"/>
          <w:szCs w:val="20"/>
          <w:shd w:val="clear" w:color="auto" w:fill="FFFFFF"/>
          <w:lang w:eastAsia="ru-RU"/>
        </w:rPr>
        <w:br/>
        <w:t>как мой крест одинокий удивлённо и тихо горел...</w:t>
      </w:r>
      <w:r w:rsidRPr="0046186A">
        <w:rPr>
          <w:rFonts w:ascii="Times New Roman" w:eastAsia="Times New Roman" w:hAnsi="Times New Roman" w:cs="Times New Roman"/>
          <w:i/>
          <w:iCs/>
          <w:color w:val="000000"/>
          <w:sz w:val="20"/>
          <w:szCs w:val="20"/>
          <w:shd w:val="clear" w:color="auto" w:fill="FFFFFF"/>
          <w:lang w:eastAsia="ru-RU"/>
        </w:rPr>
        <w:br/>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br/>
        <w:t>А потом зашагал я опять среди чёрных полей.</w:t>
      </w:r>
      <w:r w:rsidRPr="0046186A">
        <w:rPr>
          <w:rFonts w:ascii="Times New Roman" w:eastAsia="Times New Roman" w:hAnsi="Times New Roman" w:cs="Times New Roman"/>
          <w:i/>
          <w:iCs/>
          <w:color w:val="000000"/>
          <w:sz w:val="20"/>
          <w:szCs w:val="20"/>
          <w:shd w:val="clear" w:color="auto" w:fill="FFFFFF"/>
          <w:lang w:eastAsia="ru-RU"/>
        </w:rPr>
        <w:br/>
        <w:t>Нет креста за спиной...</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Без него мне</w:t>
      </w:r>
      <w:r w:rsidRPr="0046186A">
        <w:rPr>
          <w:rFonts w:ascii="Times New Roman" w:eastAsia="Times New Roman" w:hAnsi="Times New Roman" w:cs="Times New Roman"/>
          <w:i/>
          <w:iCs/>
          <w:color w:val="000000"/>
          <w:sz w:val="20"/>
          <w:szCs w:val="20"/>
          <w:shd w:val="clear" w:color="auto" w:fill="FFFFFF"/>
          <w:lang w:eastAsia="ru-RU"/>
        </w:rPr>
        <w:br/>
        <w:t>ещё тяжелей.</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 Прочитайте стихотворения </w:t>
      </w:r>
      <w:r w:rsidRPr="0046186A">
        <w:rPr>
          <w:rFonts w:ascii="Times New Roman" w:eastAsia="Times New Roman" w:hAnsi="Times New Roman" w:cs="Times New Roman"/>
          <w:b/>
          <w:bCs/>
          <w:i/>
          <w:iCs/>
          <w:color w:val="000000"/>
          <w:sz w:val="20"/>
          <w:szCs w:val="20"/>
          <w:shd w:val="clear" w:color="auto" w:fill="FFFFFF"/>
          <w:lang w:eastAsia="ru-RU"/>
        </w:rPr>
        <w:t>Беллы Ахмадулиной «Строка» </w:t>
      </w:r>
      <w:r w:rsidRPr="0046186A">
        <w:rPr>
          <w:rFonts w:ascii="Times New Roman" w:eastAsia="Times New Roman" w:hAnsi="Times New Roman" w:cs="Times New Roman"/>
          <w:i/>
          <w:iCs/>
          <w:color w:val="000000"/>
          <w:sz w:val="20"/>
          <w:szCs w:val="20"/>
          <w:shd w:val="clear" w:color="auto" w:fill="FFFFFF"/>
          <w:lang w:eastAsia="ru-RU"/>
        </w:rPr>
        <w:t>и </w:t>
      </w:r>
      <w:r w:rsidRPr="0046186A">
        <w:rPr>
          <w:rFonts w:ascii="Times New Roman" w:eastAsia="Times New Roman" w:hAnsi="Times New Roman" w:cs="Times New Roman"/>
          <w:b/>
          <w:bCs/>
          <w:i/>
          <w:iCs/>
          <w:color w:val="000000"/>
          <w:sz w:val="20"/>
          <w:szCs w:val="20"/>
          <w:shd w:val="clear" w:color="auto" w:fill="FFFFFF"/>
          <w:lang w:eastAsia="ru-RU"/>
        </w:rPr>
        <w:t>«Другое»</w:t>
      </w:r>
      <w:r w:rsidRPr="0046186A">
        <w:rPr>
          <w:rFonts w:ascii="Times New Roman" w:eastAsia="Times New Roman" w:hAnsi="Times New Roman" w:cs="Times New Roman"/>
          <w:i/>
          <w:iCs/>
          <w:color w:val="000000"/>
          <w:sz w:val="20"/>
          <w:szCs w:val="20"/>
          <w:shd w:val="clear" w:color="auto" w:fill="FFFFFF"/>
          <w:lang w:eastAsia="ru-RU"/>
        </w:rPr>
        <w:t>. Какая тема их объ</w:t>
      </w:r>
      <w:r w:rsidRPr="0046186A">
        <w:rPr>
          <w:rFonts w:ascii="Times New Roman" w:eastAsia="Times New Roman" w:hAnsi="Times New Roman" w:cs="Times New Roman"/>
          <w:i/>
          <w:iCs/>
          <w:color w:val="000000"/>
          <w:sz w:val="20"/>
          <w:szCs w:val="20"/>
          <w:shd w:val="clear" w:color="auto" w:fill="FFFFFF"/>
          <w:lang w:eastAsia="ru-RU"/>
        </w:rPr>
        <w:softHyphen/>
        <w:t>единяет и каково авторское отношение к ней?</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b/>
          <w:bCs/>
          <w:i/>
          <w:iCs/>
          <w:color w:val="000000"/>
          <w:sz w:val="20"/>
          <w:szCs w:val="20"/>
          <w:shd w:val="clear" w:color="auto" w:fill="FFFFFF"/>
          <w:lang w:eastAsia="ru-RU"/>
        </w:rPr>
        <w:t>Строка</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space="708"/>
          <w:titlePg/>
          <w:docGrid w:linePitch="360"/>
        </w:sect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...Дорога не скажу куда...</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А.Ахматова</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Пластинки глупенькое чудо,</w:t>
      </w:r>
      <w:r w:rsidRPr="0046186A">
        <w:rPr>
          <w:rFonts w:ascii="Times New Roman" w:eastAsia="Times New Roman" w:hAnsi="Times New Roman" w:cs="Times New Roman"/>
          <w:i/>
          <w:iCs/>
          <w:color w:val="000000"/>
          <w:sz w:val="20"/>
          <w:szCs w:val="20"/>
          <w:shd w:val="clear" w:color="auto" w:fill="FFFFFF"/>
          <w:lang w:eastAsia="ru-RU"/>
        </w:rPr>
        <w:br/>
        <w:t>проигрыватель — вздор какой,</w:t>
      </w:r>
      <w:r w:rsidRPr="0046186A">
        <w:rPr>
          <w:rFonts w:ascii="Times New Roman" w:eastAsia="Times New Roman" w:hAnsi="Times New Roman" w:cs="Times New Roman"/>
          <w:i/>
          <w:iCs/>
          <w:color w:val="000000"/>
          <w:sz w:val="20"/>
          <w:szCs w:val="20"/>
          <w:shd w:val="clear" w:color="auto" w:fill="FFFFFF"/>
          <w:lang w:eastAsia="ru-RU"/>
        </w:rPr>
        <w:br/>
        <w:t>и слышно, как невесть откуда,</w:t>
      </w:r>
      <w:r w:rsidRPr="0046186A">
        <w:rPr>
          <w:rFonts w:ascii="Times New Roman" w:eastAsia="Times New Roman" w:hAnsi="Times New Roman" w:cs="Times New Roman"/>
          <w:i/>
          <w:iCs/>
          <w:color w:val="000000"/>
          <w:sz w:val="20"/>
          <w:szCs w:val="20"/>
          <w:shd w:val="clear" w:color="auto" w:fill="FFFFFF"/>
          <w:lang w:eastAsia="ru-RU"/>
        </w:rPr>
        <w:br/>
        <w:t>из недр стеснённых, из-под спуда</w:t>
      </w:r>
      <w:r w:rsidRPr="0046186A">
        <w:rPr>
          <w:rFonts w:ascii="Times New Roman" w:eastAsia="Times New Roman" w:hAnsi="Times New Roman" w:cs="Times New Roman"/>
          <w:i/>
          <w:iCs/>
          <w:color w:val="000000"/>
          <w:sz w:val="20"/>
          <w:szCs w:val="20"/>
          <w:shd w:val="clear" w:color="auto" w:fill="FFFFFF"/>
          <w:lang w:eastAsia="ru-RU"/>
        </w:rPr>
        <w:br/>
        <w:t>корней, сопревших трав и хвой,</w:t>
      </w:r>
      <w:r w:rsidRPr="0046186A">
        <w:rPr>
          <w:rFonts w:ascii="Times New Roman" w:eastAsia="Times New Roman" w:hAnsi="Times New Roman" w:cs="Times New Roman"/>
          <w:i/>
          <w:iCs/>
          <w:color w:val="000000"/>
          <w:sz w:val="20"/>
          <w:szCs w:val="20"/>
          <w:shd w:val="clear" w:color="auto" w:fill="FFFFFF"/>
          <w:lang w:eastAsia="ru-RU"/>
        </w:rPr>
        <w:br/>
        <w:t>где закипает перегной,</w:t>
      </w:r>
      <w:r w:rsidRPr="0046186A">
        <w:rPr>
          <w:rFonts w:ascii="Times New Roman" w:eastAsia="Times New Roman" w:hAnsi="Times New Roman" w:cs="Times New Roman"/>
          <w:i/>
          <w:iCs/>
          <w:color w:val="000000"/>
          <w:sz w:val="20"/>
          <w:szCs w:val="20"/>
          <w:shd w:val="clear" w:color="auto" w:fill="FFFFFF"/>
          <w:lang w:eastAsia="ru-RU"/>
        </w:rPr>
        <w:br/>
        <w:t>вздымая пар до небосвода,</w:t>
      </w:r>
      <w:r w:rsidRPr="0046186A">
        <w:rPr>
          <w:rFonts w:ascii="Times New Roman" w:eastAsia="Times New Roman" w:hAnsi="Times New Roman" w:cs="Times New Roman"/>
          <w:i/>
          <w:iCs/>
          <w:color w:val="000000"/>
          <w:sz w:val="20"/>
          <w:szCs w:val="20"/>
          <w:shd w:val="clear" w:color="auto" w:fill="FFFFFF"/>
          <w:lang w:eastAsia="ru-RU"/>
        </w:rPr>
        <w:br/>
        <w:t>нет, глубже мыслимых глубин,</w:t>
      </w:r>
      <w:r w:rsidRPr="0046186A">
        <w:rPr>
          <w:rFonts w:ascii="Times New Roman" w:eastAsia="Times New Roman" w:hAnsi="Times New Roman" w:cs="Times New Roman"/>
          <w:i/>
          <w:iCs/>
          <w:color w:val="000000"/>
          <w:sz w:val="20"/>
          <w:szCs w:val="20"/>
          <w:shd w:val="clear" w:color="auto" w:fill="FFFFFF"/>
          <w:lang w:eastAsia="ru-RU"/>
        </w:rPr>
        <w:br/>
        <w:t>из пекла, где пекут рубин</w:t>
      </w:r>
      <w:r w:rsidRPr="0046186A">
        <w:rPr>
          <w:rFonts w:ascii="Times New Roman" w:eastAsia="Times New Roman" w:hAnsi="Times New Roman" w:cs="Times New Roman"/>
          <w:i/>
          <w:iCs/>
          <w:color w:val="000000"/>
          <w:sz w:val="20"/>
          <w:szCs w:val="20"/>
          <w:shd w:val="clear" w:color="auto" w:fill="FFFFFF"/>
          <w:lang w:eastAsia="ru-RU"/>
        </w:rPr>
        <w:br/>
        <w:t>и начинается природа, —</w:t>
      </w:r>
      <w:r w:rsidRPr="0046186A">
        <w:rPr>
          <w:rFonts w:ascii="Times New Roman" w:eastAsia="Times New Roman" w:hAnsi="Times New Roman" w:cs="Times New Roman"/>
          <w:i/>
          <w:iCs/>
          <w:color w:val="000000"/>
          <w:sz w:val="20"/>
          <w:szCs w:val="20"/>
          <w:shd w:val="clear" w:color="auto" w:fill="FFFFFF"/>
          <w:lang w:eastAsia="ru-RU"/>
        </w:rPr>
        <w:br/>
        <w:t>исторгнут, близится, и вот</w:t>
      </w:r>
      <w:r w:rsidRPr="0046186A">
        <w:rPr>
          <w:rFonts w:ascii="Times New Roman" w:eastAsia="Times New Roman" w:hAnsi="Times New Roman" w:cs="Times New Roman"/>
          <w:i/>
          <w:iCs/>
          <w:color w:val="000000"/>
          <w:sz w:val="20"/>
          <w:szCs w:val="20"/>
          <w:shd w:val="clear" w:color="auto" w:fill="FFFFFF"/>
          <w:lang w:eastAsia="ru-RU"/>
        </w:rPr>
        <w:br/>
        <w:t>донёсся бас земли и вод,</w:t>
      </w:r>
      <w:r w:rsidRPr="0046186A">
        <w:rPr>
          <w:rFonts w:ascii="Times New Roman" w:eastAsia="Times New Roman" w:hAnsi="Times New Roman" w:cs="Times New Roman"/>
          <w:i/>
          <w:iCs/>
          <w:color w:val="000000"/>
          <w:sz w:val="20"/>
          <w:szCs w:val="20"/>
          <w:shd w:val="clear" w:color="auto" w:fill="FFFFFF"/>
          <w:lang w:eastAsia="ru-RU"/>
        </w:rPr>
        <w:br/>
        <w:t>которым молвлено протяжно,</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lastRenderedPageBreak/>
        <w:t>как будто вовсе без труда,</w:t>
      </w:r>
      <w:r w:rsidRPr="0046186A">
        <w:rPr>
          <w:rFonts w:ascii="Times New Roman" w:eastAsia="Times New Roman" w:hAnsi="Times New Roman" w:cs="Times New Roman"/>
          <w:i/>
          <w:iCs/>
          <w:color w:val="000000"/>
          <w:sz w:val="20"/>
          <w:szCs w:val="20"/>
          <w:shd w:val="clear" w:color="auto" w:fill="FFFFFF"/>
          <w:lang w:eastAsia="ru-RU"/>
        </w:rPr>
        <w:br/>
        <w:t>так легкомысленно, так важно:</w:t>
      </w:r>
      <w:r w:rsidRPr="0046186A">
        <w:rPr>
          <w:rFonts w:ascii="Times New Roman" w:eastAsia="Times New Roman" w:hAnsi="Times New Roman" w:cs="Times New Roman"/>
          <w:i/>
          <w:iCs/>
          <w:color w:val="000000"/>
          <w:sz w:val="20"/>
          <w:szCs w:val="20"/>
          <w:shd w:val="clear" w:color="auto" w:fill="FFFFFF"/>
          <w:lang w:eastAsia="ru-RU"/>
        </w:rPr>
        <w:br/>
        <w:t>...Дорога не скажу куда...</w:t>
      </w:r>
      <w:r w:rsidRPr="0046186A">
        <w:rPr>
          <w:rFonts w:ascii="Times New Roman" w:eastAsia="Times New Roman" w:hAnsi="Times New Roman" w:cs="Times New Roman"/>
          <w:i/>
          <w:iCs/>
          <w:color w:val="000000"/>
          <w:sz w:val="20"/>
          <w:szCs w:val="20"/>
          <w:shd w:val="clear" w:color="auto" w:fill="FFFFFF"/>
          <w:lang w:eastAsia="ru-RU"/>
        </w:rPr>
        <w:br/>
        <w:t>Меж нами так не говорят,</w:t>
      </w:r>
      <w:r w:rsidRPr="0046186A">
        <w:rPr>
          <w:rFonts w:ascii="Times New Roman" w:eastAsia="Times New Roman" w:hAnsi="Times New Roman" w:cs="Times New Roman"/>
          <w:i/>
          <w:iCs/>
          <w:color w:val="000000"/>
          <w:sz w:val="20"/>
          <w:szCs w:val="20"/>
          <w:shd w:val="clear" w:color="auto" w:fill="FFFFFF"/>
          <w:lang w:eastAsia="ru-RU"/>
        </w:rPr>
        <w:br/>
        <w:t>нет у людей такого знанья,</w:t>
      </w:r>
      <w:r w:rsidRPr="0046186A">
        <w:rPr>
          <w:rFonts w:ascii="Times New Roman" w:eastAsia="Times New Roman" w:hAnsi="Times New Roman" w:cs="Times New Roman"/>
          <w:i/>
          <w:iCs/>
          <w:color w:val="000000"/>
          <w:sz w:val="20"/>
          <w:szCs w:val="20"/>
          <w:shd w:val="clear" w:color="auto" w:fill="FFFFFF"/>
          <w:lang w:eastAsia="ru-RU"/>
        </w:rPr>
        <w:br/>
        <w:t>ни вымыслом, ни наугад</w:t>
      </w:r>
      <w:r w:rsidRPr="0046186A">
        <w:rPr>
          <w:rFonts w:ascii="Times New Roman" w:eastAsia="Times New Roman" w:hAnsi="Times New Roman" w:cs="Times New Roman"/>
          <w:i/>
          <w:iCs/>
          <w:color w:val="000000"/>
          <w:sz w:val="20"/>
          <w:szCs w:val="20"/>
          <w:shd w:val="clear" w:color="auto" w:fill="FFFFFF"/>
          <w:lang w:eastAsia="ru-RU"/>
        </w:rPr>
        <w:br/>
        <w:t>тому не подыскать названья,</w:t>
      </w:r>
      <w:r w:rsidRPr="0046186A">
        <w:rPr>
          <w:rFonts w:ascii="Times New Roman" w:eastAsia="Times New Roman" w:hAnsi="Times New Roman" w:cs="Times New Roman"/>
          <w:i/>
          <w:iCs/>
          <w:color w:val="000000"/>
          <w:sz w:val="20"/>
          <w:szCs w:val="20"/>
          <w:shd w:val="clear" w:color="auto" w:fill="FFFFFF"/>
          <w:lang w:eastAsia="ru-RU"/>
        </w:rPr>
        <w:br/>
        <w:t>что мы, в невежестве своём,</w:t>
      </w:r>
      <w:r w:rsidRPr="0046186A">
        <w:rPr>
          <w:rFonts w:ascii="Times New Roman" w:eastAsia="Times New Roman" w:hAnsi="Times New Roman" w:cs="Times New Roman"/>
          <w:i/>
          <w:iCs/>
          <w:color w:val="000000"/>
          <w:sz w:val="20"/>
          <w:szCs w:val="20"/>
          <w:shd w:val="clear" w:color="auto" w:fill="FFFFFF"/>
          <w:lang w:eastAsia="ru-RU"/>
        </w:rPr>
        <w:br/>
        <w:t>строкой бессмертной назовём.</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b/>
          <w:bCs/>
          <w:i/>
          <w:iCs/>
          <w:color w:val="000000"/>
          <w:sz w:val="20"/>
          <w:szCs w:val="20"/>
          <w:shd w:val="clear" w:color="auto" w:fill="FFFFFF"/>
          <w:lang w:eastAsia="ru-RU"/>
        </w:rPr>
        <w:t>Другое</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Что сделалось? Зачем я не могу,</w:t>
      </w:r>
      <w:r w:rsidRPr="0046186A">
        <w:rPr>
          <w:rFonts w:ascii="Times New Roman" w:eastAsia="Times New Roman" w:hAnsi="Times New Roman" w:cs="Times New Roman"/>
          <w:i/>
          <w:iCs/>
          <w:color w:val="000000"/>
          <w:sz w:val="20"/>
          <w:szCs w:val="20"/>
          <w:shd w:val="clear" w:color="auto" w:fill="FFFFFF"/>
          <w:lang w:eastAsia="ru-RU"/>
        </w:rPr>
        <w:br/>
        <w:t>уж целый год не знаю, не умею</w:t>
      </w:r>
      <w:r w:rsidRPr="0046186A">
        <w:rPr>
          <w:rFonts w:ascii="Times New Roman" w:eastAsia="Times New Roman" w:hAnsi="Times New Roman" w:cs="Times New Roman"/>
          <w:i/>
          <w:iCs/>
          <w:color w:val="000000"/>
          <w:sz w:val="20"/>
          <w:szCs w:val="20"/>
          <w:shd w:val="clear" w:color="auto" w:fill="FFFFFF"/>
          <w:lang w:eastAsia="ru-RU"/>
        </w:rPr>
        <w:br/>
        <w:t>слагать стихи и только немоту</w:t>
      </w:r>
      <w:r w:rsidRPr="0046186A">
        <w:rPr>
          <w:rFonts w:ascii="Times New Roman" w:eastAsia="Times New Roman" w:hAnsi="Times New Roman" w:cs="Times New Roman"/>
          <w:i/>
          <w:iCs/>
          <w:color w:val="000000"/>
          <w:sz w:val="20"/>
          <w:szCs w:val="20"/>
          <w:shd w:val="clear" w:color="auto" w:fill="FFFFFF"/>
          <w:lang w:eastAsia="ru-RU"/>
        </w:rPr>
        <w:br/>
        <w:t>тяжёлую в моих губах имею?</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Вы скажете — но вот уже строфа,</w:t>
      </w:r>
      <w:r w:rsidRPr="0046186A">
        <w:rPr>
          <w:rFonts w:ascii="Times New Roman" w:eastAsia="Times New Roman" w:hAnsi="Times New Roman" w:cs="Times New Roman"/>
          <w:i/>
          <w:iCs/>
          <w:color w:val="000000"/>
          <w:sz w:val="20"/>
          <w:szCs w:val="20"/>
          <w:shd w:val="clear" w:color="auto" w:fill="FFFFFF"/>
          <w:lang w:eastAsia="ru-RU"/>
        </w:rPr>
        <w:br/>
        <w:t>четыре строчки в ней, она готова.</w:t>
      </w:r>
      <w:r w:rsidRPr="0046186A">
        <w:rPr>
          <w:rFonts w:ascii="Times New Roman" w:eastAsia="Times New Roman" w:hAnsi="Times New Roman" w:cs="Times New Roman"/>
          <w:i/>
          <w:iCs/>
          <w:color w:val="000000"/>
          <w:sz w:val="20"/>
          <w:szCs w:val="20"/>
          <w:shd w:val="clear" w:color="auto" w:fill="FFFFFF"/>
          <w:lang w:eastAsia="ru-RU"/>
        </w:rPr>
        <w:br/>
        <w:t>Я не о том. Во мне уже стара</w:t>
      </w:r>
      <w:r w:rsidRPr="0046186A">
        <w:rPr>
          <w:rFonts w:ascii="Times New Roman" w:eastAsia="Times New Roman" w:hAnsi="Times New Roman" w:cs="Times New Roman"/>
          <w:i/>
          <w:iCs/>
          <w:color w:val="000000"/>
          <w:sz w:val="20"/>
          <w:szCs w:val="20"/>
          <w:shd w:val="clear" w:color="auto" w:fill="FFFFFF"/>
          <w:lang w:eastAsia="ru-RU"/>
        </w:rPr>
        <w:br/>
        <w:t>привычка ставить слово после слова.</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Порядок этот ведает рука.</w:t>
      </w:r>
      <w:r w:rsidRPr="0046186A">
        <w:rPr>
          <w:rFonts w:ascii="Times New Roman" w:eastAsia="Times New Roman" w:hAnsi="Times New Roman" w:cs="Times New Roman"/>
          <w:i/>
          <w:iCs/>
          <w:color w:val="000000"/>
          <w:sz w:val="20"/>
          <w:szCs w:val="20"/>
          <w:shd w:val="clear" w:color="auto" w:fill="FFFFFF"/>
          <w:lang w:eastAsia="ru-RU"/>
        </w:rPr>
        <w:br/>
        <w:t>Я не о том. Как это прежде было?</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lastRenderedPageBreak/>
        <w:t>Когда происходило — не строка —</w:t>
      </w:r>
      <w:r w:rsidRPr="0046186A">
        <w:rPr>
          <w:rFonts w:ascii="Times New Roman" w:eastAsia="Times New Roman" w:hAnsi="Times New Roman" w:cs="Times New Roman"/>
          <w:i/>
          <w:iCs/>
          <w:color w:val="000000"/>
          <w:sz w:val="20"/>
          <w:szCs w:val="20"/>
          <w:shd w:val="clear" w:color="auto" w:fill="FFFFFF"/>
          <w:lang w:eastAsia="ru-RU"/>
        </w:rPr>
        <w:br/>
        <w:t>другое что-то. Только что? – забыла.</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Да, то, другое, разве знало страх,</w:t>
      </w:r>
      <w:r w:rsidRPr="0046186A">
        <w:rPr>
          <w:rFonts w:ascii="Times New Roman" w:eastAsia="Times New Roman" w:hAnsi="Times New Roman" w:cs="Times New Roman"/>
          <w:i/>
          <w:iCs/>
          <w:color w:val="000000"/>
          <w:sz w:val="20"/>
          <w:szCs w:val="20"/>
          <w:shd w:val="clear" w:color="auto" w:fill="FFFFFF"/>
          <w:lang w:eastAsia="ru-RU"/>
        </w:rPr>
        <w:br/>
        <w:t>когда шалило голосом так смело,</w:t>
      </w:r>
      <w:r w:rsidRPr="0046186A">
        <w:rPr>
          <w:rFonts w:ascii="Times New Roman" w:eastAsia="Times New Roman" w:hAnsi="Times New Roman" w:cs="Times New Roman"/>
          <w:i/>
          <w:iCs/>
          <w:color w:val="000000"/>
          <w:sz w:val="20"/>
          <w:szCs w:val="20"/>
          <w:shd w:val="clear" w:color="auto" w:fill="FFFFFF"/>
          <w:lang w:eastAsia="ru-RU"/>
        </w:rPr>
        <w:br/>
        <w:t>само, как смех, смеялось на устах</w:t>
      </w:r>
      <w:r w:rsidRPr="0046186A">
        <w:rPr>
          <w:rFonts w:ascii="Times New Roman" w:eastAsia="Times New Roman" w:hAnsi="Times New Roman" w:cs="Times New Roman"/>
          <w:i/>
          <w:iCs/>
          <w:color w:val="000000"/>
          <w:sz w:val="20"/>
          <w:szCs w:val="20"/>
          <w:shd w:val="clear" w:color="auto" w:fill="FFFFFF"/>
          <w:lang w:eastAsia="ru-RU"/>
        </w:rPr>
        <w:br/>
        <w:t>и плакало, как плач, если хотело?</w:t>
      </w: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num="2" w:space="708"/>
          <w:titlePg/>
          <w:docGrid w:linePitch="360"/>
        </w:sectPr>
      </w:pPr>
    </w:p>
    <w:p w:rsidR="0046186A" w:rsidRPr="0046186A" w:rsidRDefault="0046186A" w:rsidP="0046186A">
      <w:pPr>
        <w:spacing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noProof/>
          <w:color w:val="000000"/>
          <w:sz w:val="27"/>
          <w:szCs w:val="27"/>
          <w:shd w:val="clear" w:color="auto" w:fill="FFFFFF"/>
          <w:lang w:eastAsia="ru-RU"/>
        </w:rPr>
        <w:lastRenderedPageBreak/>
        <w:drawing>
          <wp:anchor distT="0" distB="0" distL="114300" distR="114300" simplePos="0" relativeHeight="251662336" behindDoc="1" locked="0" layoutInCell="1" allowOverlap="1" wp14:anchorId="2F15C07D" wp14:editId="70865027">
            <wp:simplePos x="0" y="0"/>
            <wp:positionH relativeFrom="column">
              <wp:posOffset>-481965</wp:posOffset>
            </wp:positionH>
            <wp:positionV relativeFrom="paragraph">
              <wp:posOffset>328930</wp:posOffset>
            </wp:positionV>
            <wp:extent cx="1714500" cy="2305050"/>
            <wp:effectExtent l="0" t="0" r="0" b="0"/>
            <wp:wrapTight wrapText="bothSides">
              <wp:wrapPolygon edited="0">
                <wp:start x="0" y="0"/>
                <wp:lineTo x="0" y="21421"/>
                <wp:lineTo x="21360" y="21421"/>
                <wp:lineTo x="21360" y="0"/>
                <wp:lineTo x="0" y="0"/>
              </wp:wrapPolygon>
            </wp:wrapTight>
            <wp:docPr id="5" name="Рисунок 5" descr="https://lit.1sept.ru/2010/05/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it.1sept.ru/2010/05/10.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0" cy="2305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86A">
        <w:rPr>
          <w:rFonts w:ascii="Times New Roman" w:eastAsia="Times New Roman" w:hAnsi="Times New Roman" w:cs="Times New Roman"/>
          <w:i/>
          <w:iCs/>
          <w:color w:val="000000"/>
          <w:sz w:val="20"/>
          <w:szCs w:val="20"/>
          <w:shd w:val="clear" w:color="auto" w:fill="FFFFFF"/>
          <w:lang w:eastAsia="ru-RU"/>
        </w:rPr>
        <w:t>1966</w:t>
      </w:r>
    </w:p>
    <w:p w:rsidR="0046186A" w:rsidRPr="0046186A" w:rsidRDefault="0046186A" w:rsidP="0046186A">
      <w:pPr>
        <w:spacing w:after="0" w:line="240" w:lineRule="auto"/>
        <w:ind w:left="945"/>
        <w:rPr>
          <w:rFonts w:ascii="Times New Roman" w:eastAsia="Times New Roman" w:hAnsi="Times New Roman" w:cs="Times New Roman"/>
          <w:i/>
          <w:iCs/>
          <w:color w:val="000000"/>
          <w:sz w:val="27"/>
          <w:szCs w:val="27"/>
          <w:shd w:val="clear" w:color="auto" w:fill="FFFFFF"/>
          <w:lang w:eastAsia="ru-RU"/>
        </w:rPr>
      </w:pPr>
    </w:p>
    <w:p w:rsidR="0046186A" w:rsidRPr="0046186A" w:rsidRDefault="0046186A" w:rsidP="0046186A">
      <w:pPr>
        <w:spacing w:before="75" w:after="150" w:line="240" w:lineRule="auto"/>
        <w:ind w:left="945"/>
        <w:jc w:val="center"/>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Белла Ахмадулина</w:t>
      </w:r>
    </w:p>
    <w:p w:rsidR="0046186A" w:rsidRPr="0046186A" w:rsidRDefault="0046186A" w:rsidP="00483F95">
      <w:pPr>
        <w:numPr>
          <w:ilvl w:val="0"/>
          <w:numId w:val="21"/>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Согласны ли вы со словами М.Н. Эпштейна о стихах Беллы Ахмадулиной: “Значима для Ахмадулиной тема взаимопроникновения слова и природы: поэтическое слово оказывается «просторней, чем окрестность... плодородней, чем почва», и вместе с тем тянется к природе… &lt;…&gt; Благодаря природе расширяется присутствие поэзии в мире…”</w:t>
      </w:r>
    </w:p>
    <w:p w:rsidR="0046186A" w:rsidRPr="0046186A" w:rsidRDefault="0046186A" w:rsidP="00483F95">
      <w:pPr>
        <w:numPr>
          <w:ilvl w:val="0"/>
          <w:numId w:val="21"/>
        </w:num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Как вы понимаете название стихотворения «Другое»? О каком таинстве поэтического мира размышляет в нём лирический герой?</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 Прочитайте </w:t>
      </w:r>
      <w:r w:rsidRPr="0046186A">
        <w:rPr>
          <w:rFonts w:ascii="Times New Roman" w:eastAsia="Times New Roman" w:hAnsi="Times New Roman" w:cs="Times New Roman"/>
          <w:b/>
          <w:bCs/>
          <w:i/>
          <w:iCs/>
          <w:color w:val="000000"/>
          <w:sz w:val="20"/>
          <w:szCs w:val="20"/>
          <w:shd w:val="clear" w:color="auto" w:fill="FFFFFF"/>
          <w:lang w:eastAsia="ru-RU"/>
        </w:rPr>
        <w:t>«Отрывок из маленькой поэмы о Пушкине» Б.Ахмадулиной</w:t>
      </w:r>
      <w:r w:rsidRPr="0046186A">
        <w:rPr>
          <w:rFonts w:ascii="Times New Roman" w:eastAsia="Times New Roman" w:hAnsi="Times New Roman" w:cs="Times New Roman"/>
          <w:i/>
          <w:iCs/>
          <w:color w:val="000000"/>
          <w:sz w:val="20"/>
          <w:szCs w:val="20"/>
          <w:shd w:val="clear" w:color="auto" w:fill="FFFFFF"/>
          <w:lang w:eastAsia="ru-RU"/>
        </w:rPr>
        <w:t>. Составьте к нему историко-культурный комментарий. Как проявилось в этих стихах следование традициям и стремление к эксперименту?</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b/>
          <w:bCs/>
          <w:i/>
          <w:iCs/>
          <w:color w:val="000000"/>
          <w:sz w:val="20"/>
          <w:szCs w:val="20"/>
          <w:shd w:val="clear" w:color="auto" w:fill="FFFFFF"/>
          <w:lang w:eastAsia="ru-RU"/>
        </w:rPr>
        <w:t>1. Он и она</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space="708"/>
          <w:titlePg/>
          <w:docGrid w:linePitch="360"/>
        </w:sect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Каков? — Таков: как в Африке, курчав</w:t>
      </w:r>
      <w:r w:rsidRPr="0046186A">
        <w:rPr>
          <w:rFonts w:ascii="Times New Roman" w:eastAsia="Times New Roman" w:hAnsi="Times New Roman" w:cs="Times New Roman"/>
          <w:i/>
          <w:iCs/>
          <w:color w:val="000000"/>
          <w:sz w:val="20"/>
          <w:szCs w:val="20"/>
          <w:shd w:val="clear" w:color="auto" w:fill="FFFFFF"/>
          <w:lang w:eastAsia="ru-RU"/>
        </w:rPr>
        <w:br/>
        <w:t>и рус, как здесь, где вы и я, где север.</w:t>
      </w:r>
      <w:r w:rsidRPr="0046186A">
        <w:rPr>
          <w:rFonts w:ascii="Times New Roman" w:eastAsia="Times New Roman" w:hAnsi="Times New Roman" w:cs="Times New Roman"/>
          <w:i/>
          <w:iCs/>
          <w:color w:val="000000"/>
          <w:sz w:val="20"/>
          <w:szCs w:val="20"/>
          <w:shd w:val="clear" w:color="auto" w:fill="FFFFFF"/>
          <w:lang w:eastAsia="ru-RU"/>
        </w:rPr>
        <w:br/>
        <w:t>Когда влюблён — опасен, зол в речах.</w:t>
      </w:r>
      <w:r w:rsidRPr="0046186A">
        <w:rPr>
          <w:rFonts w:ascii="Times New Roman" w:eastAsia="Times New Roman" w:hAnsi="Times New Roman" w:cs="Times New Roman"/>
          <w:i/>
          <w:iCs/>
          <w:color w:val="000000"/>
          <w:sz w:val="20"/>
          <w:szCs w:val="20"/>
          <w:shd w:val="clear" w:color="auto" w:fill="FFFFFF"/>
          <w:lang w:eastAsia="ru-RU"/>
        </w:rPr>
        <w:br/>
        <w:t>Когда весна — хмур, нездоров, рассеян.</w:t>
      </w:r>
      <w:r w:rsidRPr="0046186A">
        <w:rPr>
          <w:rFonts w:ascii="Times New Roman" w:eastAsia="Times New Roman" w:hAnsi="Times New Roman" w:cs="Times New Roman"/>
          <w:i/>
          <w:iCs/>
          <w:color w:val="000000"/>
          <w:sz w:val="20"/>
          <w:szCs w:val="20"/>
          <w:shd w:val="clear" w:color="auto" w:fill="FFFFFF"/>
          <w:lang w:eastAsia="ru-RU"/>
        </w:rPr>
        <w:br/>
        <w:t>Ужасен, если оскорблён. Ревнив.</w:t>
      </w:r>
      <w:r w:rsidRPr="0046186A">
        <w:rPr>
          <w:rFonts w:ascii="Times New Roman" w:eastAsia="Times New Roman" w:hAnsi="Times New Roman" w:cs="Times New Roman"/>
          <w:i/>
          <w:iCs/>
          <w:color w:val="000000"/>
          <w:sz w:val="20"/>
          <w:szCs w:val="20"/>
          <w:shd w:val="clear" w:color="auto" w:fill="FFFFFF"/>
          <w:lang w:eastAsia="ru-RU"/>
        </w:rPr>
        <w:br/>
      </w:r>
      <w:r w:rsidRPr="0046186A">
        <w:rPr>
          <w:rFonts w:ascii="Times New Roman" w:eastAsia="Times New Roman" w:hAnsi="Times New Roman" w:cs="Times New Roman"/>
          <w:i/>
          <w:iCs/>
          <w:color w:val="000000"/>
          <w:sz w:val="20"/>
          <w:szCs w:val="20"/>
          <w:shd w:val="clear" w:color="auto" w:fill="FFFFFF"/>
          <w:lang w:eastAsia="ru-RU"/>
        </w:rPr>
        <w:br/>
        <w:t>Рождён в Москве. Истоки крови — родом</w:t>
      </w:r>
      <w:r w:rsidRPr="0046186A">
        <w:rPr>
          <w:rFonts w:ascii="Times New Roman" w:eastAsia="Times New Roman" w:hAnsi="Times New Roman" w:cs="Times New Roman"/>
          <w:i/>
          <w:iCs/>
          <w:color w:val="000000"/>
          <w:sz w:val="20"/>
          <w:szCs w:val="20"/>
          <w:shd w:val="clear" w:color="auto" w:fill="FFFFFF"/>
          <w:lang w:eastAsia="ru-RU"/>
        </w:rPr>
        <w:br/>
        <w:t>из чуждых пекл, где закипает Нил.</w:t>
      </w:r>
      <w:r w:rsidRPr="0046186A">
        <w:rPr>
          <w:rFonts w:ascii="Times New Roman" w:eastAsia="Times New Roman" w:hAnsi="Times New Roman" w:cs="Times New Roman"/>
          <w:i/>
          <w:iCs/>
          <w:color w:val="000000"/>
          <w:sz w:val="20"/>
          <w:szCs w:val="20"/>
          <w:shd w:val="clear" w:color="auto" w:fill="FFFFFF"/>
          <w:lang w:eastAsia="ru-RU"/>
        </w:rPr>
        <w:br/>
        <w:t>Пульс — бешеный. Куда там нильским водам!</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Гневить не следует: настигнет и убьёт.</w:t>
      </w:r>
      <w:r w:rsidRPr="0046186A">
        <w:rPr>
          <w:rFonts w:ascii="Times New Roman" w:eastAsia="Times New Roman" w:hAnsi="Times New Roman" w:cs="Times New Roman"/>
          <w:i/>
          <w:iCs/>
          <w:color w:val="000000"/>
          <w:sz w:val="20"/>
          <w:szCs w:val="20"/>
          <w:shd w:val="clear" w:color="auto" w:fill="FFFFFF"/>
          <w:lang w:eastAsia="ru-RU"/>
        </w:rPr>
        <w:br/>
        <w:t>Когда разгневан — страшно смугл и бледен.</w:t>
      </w:r>
      <w:r w:rsidRPr="0046186A">
        <w:rPr>
          <w:rFonts w:ascii="Times New Roman" w:eastAsia="Times New Roman" w:hAnsi="Times New Roman" w:cs="Times New Roman"/>
          <w:i/>
          <w:iCs/>
          <w:color w:val="000000"/>
          <w:sz w:val="20"/>
          <w:szCs w:val="20"/>
          <w:shd w:val="clear" w:color="auto" w:fill="FFFFFF"/>
          <w:lang w:eastAsia="ru-RU"/>
        </w:rPr>
        <w:br/>
        <w:t>Когда железом ранен в жизнь, в живот —</w:t>
      </w:r>
      <w:r w:rsidRPr="0046186A">
        <w:rPr>
          <w:rFonts w:ascii="Times New Roman" w:eastAsia="Times New Roman" w:hAnsi="Times New Roman" w:cs="Times New Roman"/>
          <w:i/>
          <w:iCs/>
          <w:color w:val="000000"/>
          <w:sz w:val="20"/>
          <w:szCs w:val="20"/>
          <w:shd w:val="clear" w:color="auto" w:fill="FFFFFF"/>
          <w:lang w:eastAsia="ru-RU"/>
        </w:rPr>
        <w:br/>
        <w:t>не стонет, не страшится, кротко бредит.</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В глазах — та странность, что белок белей,</w:t>
      </w:r>
      <w:r w:rsidRPr="0046186A">
        <w:rPr>
          <w:rFonts w:ascii="Times New Roman" w:eastAsia="Times New Roman" w:hAnsi="Times New Roman" w:cs="Times New Roman"/>
          <w:i/>
          <w:iCs/>
          <w:color w:val="000000"/>
          <w:sz w:val="20"/>
          <w:szCs w:val="20"/>
          <w:shd w:val="clear" w:color="auto" w:fill="FFFFFF"/>
          <w:lang w:eastAsia="ru-RU"/>
        </w:rPr>
        <w:br/>
        <w:t>чем нужно для зрачка, который светел.</w:t>
      </w:r>
      <w:r w:rsidRPr="0046186A">
        <w:rPr>
          <w:rFonts w:ascii="Times New Roman" w:eastAsia="Times New Roman" w:hAnsi="Times New Roman" w:cs="Times New Roman"/>
          <w:i/>
          <w:iCs/>
          <w:color w:val="000000"/>
          <w:sz w:val="20"/>
          <w:szCs w:val="20"/>
          <w:shd w:val="clear" w:color="auto" w:fill="FFFFFF"/>
          <w:lang w:eastAsia="ru-RU"/>
        </w:rPr>
        <w:br/>
        <w:t>Негр ремесла, а рыщет вдоль аллей,</w:t>
      </w:r>
      <w:r w:rsidRPr="0046186A">
        <w:rPr>
          <w:rFonts w:ascii="Times New Roman" w:eastAsia="Times New Roman" w:hAnsi="Times New Roman" w:cs="Times New Roman"/>
          <w:i/>
          <w:iCs/>
          <w:color w:val="000000"/>
          <w:sz w:val="20"/>
          <w:szCs w:val="20"/>
          <w:shd w:val="clear" w:color="auto" w:fill="FFFFFF"/>
          <w:lang w:eastAsia="ru-RU"/>
        </w:rPr>
        <w:br/>
        <w:t>как вольный франт. Вот так её и встретил</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lastRenderedPageBreak/>
        <w:t>в пустой аллее. Какова она?</w:t>
      </w:r>
      <w:r w:rsidRPr="0046186A">
        <w:rPr>
          <w:rFonts w:ascii="Times New Roman" w:eastAsia="Times New Roman" w:hAnsi="Times New Roman" w:cs="Times New Roman"/>
          <w:i/>
          <w:iCs/>
          <w:color w:val="000000"/>
          <w:sz w:val="20"/>
          <w:szCs w:val="20"/>
          <w:shd w:val="clear" w:color="auto" w:fill="FFFFFF"/>
          <w:lang w:eastAsia="ru-RU"/>
        </w:rPr>
        <w:br/>
        <w:t>Божественна! Он смотрит (злой, опасный).</w:t>
      </w:r>
      <w:r w:rsidRPr="0046186A">
        <w:rPr>
          <w:rFonts w:ascii="Times New Roman" w:eastAsia="Times New Roman" w:hAnsi="Times New Roman" w:cs="Times New Roman"/>
          <w:i/>
          <w:iCs/>
          <w:color w:val="000000"/>
          <w:sz w:val="20"/>
          <w:szCs w:val="20"/>
          <w:shd w:val="clear" w:color="auto" w:fill="FFFFFF"/>
          <w:lang w:eastAsia="ru-RU"/>
        </w:rPr>
        <w:br/>
        <w:t>Собаньская (Ржевуской рождена,</w:t>
      </w:r>
      <w:r w:rsidRPr="0046186A">
        <w:rPr>
          <w:rFonts w:ascii="Times New Roman" w:eastAsia="Times New Roman" w:hAnsi="Times New Roman" w:cs="Times New Roman"/>
          <w:i/>
          <w:iCs/>
          <w:color w:val="000000"/>
          <w:sz w:val="20"/>
          <w:szCs w:val="20"/>
          <w:shd w:val="clear" w:color="auto" w:fill="FFFFFF"/>
          <w:lang w:eastAsia="ru-RU"/>
        </w:rPr>
        <w:br/>
        <w:t>но рано вышла замуж, муж — Собаньский,</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бесхитростен, ничем не знаменит,</w:t>
      </w:r>
      <w:r w:rsidRPr="0046186A">
        <w:rPr>
          <w:rFonts w:ascii="Times New Roman" w:eastAsia="Times New Roman" w:hAnsi="Times New Roman" w:cs="Times New Roman"/>
          <w:i/>
          <w:iCs/>
          <w:color w:val="000000"/>
          <w:sz w:val="20"/>
          <w:szCs w:val="20"/>
          <w:shd w:val="clear" w:color="auto" w:fill="FFFFFF"/>
          <w:lang w:eastAsia="ru-RU"/>
        </w:rPr>
        <w:br/>
        <w:t>тих, неказист и надобен для виду.</w:t>
      </w:r>
      <w:r w:rsidRPr="0046186A">
        <w:rPr>
          <w:rFonts w:ascii="Times New Roman" w:eastAsia="Times New Roman" w:hAnsi="Times New Roman" w:cs="Times New Roman"/>
          <w:i/>
          <w:iCs/>
          <w:color w:val="000000"/>
          <w:sz w:val="20"/>
          <w:szCs w:val="20"/>
          <w:shd w:val="clear" w:color="auto" w:fill="FFFFFF"/>
          <w:lang w:eastAsia="ru-RU"/>
        </w:rPr>
        <w:br/>
        <w:t>Его собой затмить и заманить</w:t>
      </w:r>
      <w:r w:rsidRPr="0046186A">
        <w:rPr>
          <w:rFonts w:ascii="Times New Roman" w:eastAsia="Times New Roman" w:hAnsi="Times New Roman" w:cs="Times New Roman"/>
          <w:i/>
          <w:iCs/>
          <w:color w:val="000000"/>
          <w:sz w:val="20"/>
          <w:szCs w:val="20"/>
          <w:shd w:val="clear" w:color="auto" w:fill="FFFFFF"/>
          <w:lang w:eastAsia="ru-RU"/>
        </w:rPr>
        <w:br/>
        <w:t>со временем случится графу Витту.</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r w:rsidRPr="0046186A">
        <w:rPr>
          <w:rFonts w:ascii="Times New Roman" w:eastAsia="Times New Roman" w:hAnsi="Times New Roman" w:cs="Times New Roman"/>
          <w:i/>
          <w:iCs/>
          <w:color w:val="000000"/>
          <w:sz w:val="20"/>
          <w:szCs w:val="20"/>
          <w:shd w:val="clear" w:color="auto" w:fill="FFFFFF"/>
          <w:lang w:eastAsia="ru-RU"/>
        </w:rPr>
        <w:t>Об этом после.) Двадцать третий год.</w:t>
      </w:r>
      <w:r w:rsidRPr="0046186A">
        <w:rPr>
          <w:rFonts w:ascii="Times New Roman" w:eastAsia="Times New Roman" w:hAnsi="Times New Roman" w:cs="Times New Roman"/>
          <w:i/>
          <w:iCs/>
          <w:color w:val="000000"/>
          <w:sz w:val="20"/>
          <w:szCs w:val="20"/>
          <w:shd w:val="clear" w:color="auto" w:fill="FFFFFF"/>
          <w:lang w:eastAsia="ru-RU"/>
        </w:rPr>
        <w:br/>
        <w:t>Одесса. Разом — ссылка и свобода.</w:t>
      </w:r>
      <w:r w:rsidRPr="0046186A">
        <w:rPr>
          <w:rFonts w:ascii="Times New Roman" w:eastAsia="Times New Roman" w:hAnsi="Times New Roman" w:cs="Times New Roman"/>
          <w:i/>
          <w:iCs/>
          <w:color w:val="000000"/>
          <w:sz w:val="20"/>
          <w:szCs w:val="20"/>
          <w:shd w:val="clear" w:color="auto" w:fill="FFFFFF"/>
          <w:lang w:eastAsia="ru-RU"/>
        </w:rPr>
        <w:br/>
        <w:t>Раб, обезумев, так бывает горд,</w:t>
      </w:r>
      <w:r w:rsidRPr="0046186A">
        <w:rPr>
          <w:rFonts w:ascii="Times New Roman" w:eastAsia="Times New Roman" w:hAnsi="Times New Roman" w:cs="Times New Roman"/>
          <w:i/>
          <w:iCs/>
          <w:color w:val="000000"/>
          <w:sz w:val="20"/>
          <w:szCs w:val="20"/>
          <w:shd w:val="clear" w:color="auto" w:fill="FFFFFF"/>
          <w:lang w:eastAsia="ru-RU"/>
        </w:rPr>
        <w:br/>
        <w:t>как он. Ему — двадцать четыре года.</w:t>
      </w:r>
      <w:r w:rsidRPr="0046186A">
        <w:rPr>
          <w:rFonts w:ascii="Times New Roman" w:eastAsia="Times New Roman" w:hAnsi="Times New Roman" w:cs="Times New Roman"/>
          <w:i/>
          <w:iCs/>
          <w:color w:val="000000"/>
          <w:sz w:val="20"/>
          <w:szCs w:val="20"/>
          <w:shd w:val="clear" w:color="auto" w:fill="FFFFFF"/>
          <w:lang w:eastAsia="ru-RU"/>
        </w:rPr>
        <w:br/>
        <w:t>Звать — Каролиной. О, из чаровниц!</w:t>
      </w:r>
      <w:r w:rsidRPr="0046186A">
        <w:rPr>
          <w:rFonts w:ascii="Times New Roman" w:eastAsia="Times New Roman" w:hAnsi="Times New Roman" w:cs="Times New Roman"/>
          <w:i/>
          <w:iCs/>
          <w:color w:val="000000"/>
          <w:sz w:val="20"/>
          <w:szCs w:val="20"/>
          <w:shd w:val="clear" w:color="auto" w:fill="FFFFFF"/>
          <w:lang w:eastAsia="ru-RU"/>
        </w:rPr>
        <w:br/>
        <w:t>В ней всё темно и сильно, как в природе.</w:t>
      </w:r>
      <w:r w:rsidRPr="0046186A">
        <w:rPr>
          <w:rFonts w:ascii="Times New Roman" w:eastAsia="Times New Roman" w:hAnsi="Times New Roman" w:cs="Times New Roman"/>
          <w:i/>
          <w:iCs/>
          <w:color w:val="000000"/>
          <w:sz w:val="20"/>
          <w:szCs w:val="20"/>
          <w:shd w:val="clear" w:color="auto" w:fill="FFFFFF"/>
          <w:lang w:eastAsia="ru-RU"/>
        </w:rPr>
        <w:br/>
        <w:t>Но вот письма французский черновик</w:t>
      </w:r>
      <w:r w:rsidRPr="0046186A">
        <w:rPr>
          <w:rFonts w:ascii="Times New Roman" w:eastAsia="Times New Roman" w:hAnsi="Times New Roman" w:cs="Times New Roman"/>
          <w:i/>
          <w:iCs/>
          <w:color w:val="000000"/>
          <w:sz w:val="20"/>
          <w:szCs w:val="20"/>
          <w:shd w:val="clear" w:color="auto" w:fill="FFFFFF"/>
          <w:lang w:eastAsia="ru-RU"/>
        </w:rPr>
        <w:br/>
        <w:t>в моём, почти дословном, переводе.</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sectPr w:rsidR="0046186A" w:rsidRPr="0046186A" w:rsidSect="0046186A">
          <w:type w:val="continuous"/>
          <w:pgSz w:w="11906" w:h="16838"/>
          <w:pgMar w:top="1134" w:right="850" w:bottom="1134" w:left="1134" w:header="708" w:footer="708" w:gutter="0"/>
          <w:cols w:num="2" w:space="708"/>
          <w:titlePg/>
          <w:docGrid w:linePitch="360"/>
        </w:sect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0"/>
          <w:szCs w:val="2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Calibri" w:hAnsi="Times New Roman" w:cs="Times New Roman"/>
          <w:b/>
          <w:color w:val="000000"/>
          <w:sz w:val="24"/>
          <w:szCs w:val="24"/>
        </w:rPr>
        <w:lastRenderedPageBreak/>
        <w:t xml:space="preserve">Практическая работа </w:t>
      </w:r>
      <w:r w:rsidR="00483F95">
        <w:rPr>
          <w:rFonts w:ascii="Times New Roman" w:eastAsia="Calibri" w:hAnsi="Times New Roman" w:cs="Times New Roman"/>
          <w:b/>
          <w:color w:val="000000"/>
          <w:sz w:val="24"/>
          <w:szCs w:val="24"/>
        </w:rPr>
        <w:t>26, 27</w:t>
      </w:r>
      <w:r w:rsidRPr="0046186A">
        <w:rPr>
          <w:rFonts w:ascii="Times New Roman" w:eastAsia="Calibri" w:hAnsi="Times New Roman" w:cs="Times New Roman"/>
          <w:b/>
          <w:color w:val="000000"/>
          <w:sz w:val="24"/>
          <w:szCs w:val="24"/>
        </w:rPr>
        <w:t xml:space="preserve"> </w:t>
      </w:r>
      <w:r w:rsidRPr="0046186A">
        <w:rPr>
          <w:rFonts w:ascii="Times New Roman" w:eastAsia="Times New Roman" w:hAnsi="Times New Roman" w:cs="Times New Roman"/>
          <w:b/>
          <w:sz w:val="24"/>
          <w:szCs w:val="24"/>
          <w:lang w:eastAsia="ru-RU"/>
        </w:rPr>
        <w:t>«Век мой – зверь мой…»: тема тоталитарного государства в русской литературе. О. Мандельштам, В. Шаламов «Колымские рассказы», А. Солженицына  «Один день Ивана Денисовича»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 «Век мой – зверь мой…»: тема тоталитарного государства в русской литературе. О. Мандельштам, В. Шаламов «Колымские рассказы», А. Солженицына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«Один день Ивана Денисовича»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I.</w:t>
      </w:r>
      <w:r w:rsidRPr="0046186A">
        <w:rPr>
          <w:rFonts w:ascii="Times New Roman" w:eastAsia="Times New Roman" w:hAnsi="Times New Roman" w:cs="Times New Roman"/>
          <w:iCs/>
          <w:color w:val="000000"/>
          <w:shd w:val="clear" w:color="auto" w:fill="FFFFFF"/>
          <w:lang w:eastAsia="ru-RU"/>
        </w:rPr>
        <w:tab/>
        <w:t>Повторите литературоведческие понятия для успешного освоения материала: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w:t>
      </w:r>
      <w:r w:rsidRPr="0046186A">
        <w:rPr>
          <w:rFonts w:ascii="Times New Roman" w:eastAsia="Times New Roman" w:hAnsi="Times New Roman" w:cs="Times New Roman"/>
          <w:iCs/>
          <w:color w:val="000000"/>
          <w:shd w:val="clear" w:color="auto" w:fill="FFFFFF"/>
          <w:lang w:eastAsia="ru-RU"/>
        </w:rPr>
        <w:tab/>
        <w:t>род литературы: эпос, жанры эпоса, публицистический роман, повесть, рассказ (Блок 2);</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w:t>
      </w:r>
      <w:r w:rsidRPr="0046186A">
        <w:rPr>
          <w:rFonts w:ascii="Times New Roman" w:eastAsia="Times New Roman" w:hAnsi="Times New Roman" w:cs="Times New Roman"/>
          <w:iCs/>
          <w:color w:val="000000"/>
          <w:shd w:val="clear" w:color="auto" w:fill="FFFFFF"/>
          <w:lang w:eastAsia="ru-RU"/>
        </w:rPr>
        <w:tab/>
        <w:t>тема, проблема, идея художественного произведения, сюжет, композиция (Блок 1);</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w:t>
      </w:r>
      <w:r w:rsidRPr="0046186A">
        <w:rPr>
          <w:rFonts w:ascii="Times New Roman" w:eastAsia="Times New Roman" w:hAnsi="Times New Roman" w:cs="Times New Roman"/>
          <w:iCs/>
          <w:color w:val="000000"/>
          <w:shd w:val="clear" w:color="auto" w:fill="FFFFFF"/>
          <w:lang w:eastAsia="ru-RU"/>
        </w:rPr>
        <w:tab/>
        <w:t>реализм, модернизм, типический герой, приём портрета (Блок 1, 2);</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w:t>
      </w:r>
      <w:r w:rsidRPr="0046186A">
        <w:rPr>
          <w:rFonts w:ascii="Times New Roman" w:eastAsia="Times New Roman" w:hAnsi="Times New Roman" w:cs="Times New Roman"/>
          <w:iCs/>
          <w:color w:val="000000"/>
          <w:shd w:val="clear" w:color="auto" w:fill="FFFFFF"/>
          <w:lang w:eastAsia="ru-RU"/>
        </w:rPr>
        <w:tab/>
        <w:t>средства выразительности (Блок 5).</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II.</w:t>
      </w:r>
      <w:r w:rsidRPr="0046186A">
        <w:rPr>
          <w:rFonts w:ascii="Times New Roman" w:eastAsia="Times New Roman" w:hAnsi="Times New Roman" w:cs="Times New Roman"/>
          <w:iCs/>
          <w:color w:val="000000"/>
          <w:shd w:val="clear" w:color="auto" w:fill="FFFFFF"/>
          <w:lang w:eastAsia="ru-RU"/>
        </w:rPr>
        <w:tab/>
        <w:t>Изучите историко-культурный и биографический контекст</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1.</w:t>
      </w:r>
      <w:r w:rsidRPr="0046186A">
        <w:rPr>
          <w:rFonts w:ascii="Times New Roman" w:eastAsia="Times New Roman" w:hAnsi="Times New Roman" w:cs="Times New Roman"/>
          <w:iCs/>
          <w:color w:val="000000"/>
          <w:shd w:val="clear" w:color="auto" w:fill="FFFFFF"/>
          <w:lang w:eastAsia="ru-RU"/>
        </w:rPr>
        <w:tab/>
        <w:t>Вспомните понятие «тоталитаризм». В каких произведениях авторы обращались к изображению этого режима или его черт?</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2.</w:t>
      </w:r>
      <w:r w:rsidRPr="0046186A">
        <w:rPr>
          <w:rFonts w:ascii="Times New Roman" w:eastAsia="Times New Roman" w:hAnsi="Times New Roman" w:cs="Times New Roman"/>
          <w:iCs/>
          <w:color w:val="000000"/>
          <w:shd w:val="clear" w:color="auto" w:fill="FFFFFF"/>
          <w:lang w:eastAsia="ru-RU"/>
        </w:rPr>
        <w:tab/>
        <w:t>Охарактеризуйте историческую ситуацию, сложившуюся в эпоху Д. Хармса, О. Мандельштама, В. Шаламова, А. Солженицына. Какую роль играет идеологическая литература? Что происходит в этот период с неугодными властям писателями и их творчеством. Подготовь- те сообщения о судьбах репрессированных писателей и поэтов (Прило- жение 6).</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3.</w:t>
      </w:r>
      <w:r w:rsidRPr="0046186A">
        <w:rPr>
          <w:rFonts w:ascii="Times New Roman" w:eastAsia="Times New Roman" w:hAnsi="Times New Roman" w:cs="Times New Roman"/>
          <w:iCs/>
          <w:color w:val="000000"/>
          <w:shd w:val="clear" w:color="auto" w:fill="FFFFFF"/>
          <w:lang w:eastAsia="ru-RU"/>
        </w:rPr>
        <w:tab/>
        <w:t>Прочтите статью в учебнике о творчестве А.И. Солженицына, составьте план-конспект по его творческому пути. Каково значение творчества А. Солженицына в общественно-политической и литератур- ной жизни России?</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4.</w:t>
      </w:r>
      <w:r w:rsidRPr="0046186A">
        <w:rPr>
          <w:rFonts w:ascii="Times New Roman" w:eastAsia="Times New Roman" w:hAnsi="Times New Roman" w:cs="Times New Roman"/>
          <w:iCs/>
          <w:color w:val="000000"/>
          <w:shd w:val="clear" w:color="auto" w:fill="FFFFFF"/>
          <w:lang w:eastAsia="ru-RU"/>
        </w:rPr>
        <w:tab/>
        <w:t>Познакомьтесь с фактами биографии В. Шаламова.  Вам может помочь документальный фильм-автобиография  «Несколько моих жизней». Как в жизни и творчестве писателя отразился трагизм времени?</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5.</w:t>
      </w:r>
      <w:r w:rsidRPr="0046186A">
        <w:rPr>
          <w:rFonts w:ascii="Times New Roman" w:eastAsia="Times New Roman" w:hAnsi="Times New Roman" w:cs="Times New Roman"/>
          <w:iCs/>
          <w:color w:val="000000"/>
          <w:shd w:val="clear" w:color="auto" w:fill="FFFFFF"/>
          <w:lang w:eastAsia="ru-RU"/>
        </w:rPr>
        <w:tab/>
        <w:t>Известно, что Шаламов и Солженицын полемизировали о вли- янии лагеря на человека. В. Шаламов считал, что лагерь ломает людей, что невозможно остаться полноценным человеком, не быть растоптан- ным системой. А. Солженицын, утверждал, что в нечеловеческих усло- виях растлевается и разлагается нравственно тот, кто и на свободе был слаб. Обе точки зрения – жизненный опыт писателей, который отражён и в произведениях. Прочитайте рассказы и сделайте свой вывод.</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 xml:space="preserve"> III.</w:t>
      </w:r>
      <w:r w:rsidRPr="0046186A">
        <w:rPr>
          <w:rFonts w:ascii="Times New Roman" w:eastAsia="Times New Roman" w:hAnsi="Times New Roman" w:cs="Times New Roman"/>
          <w:iCs/>
          <w:color w:val="000000"/>
          <w:shd w:val="clear" w:color="auto" w:fill="FFFFFF"/>
          <w:lang w:eastAsia="ru-RU"/>
        </w:rPr>
        <w:tab/>
        <w:t>Анализ художественного произведения</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А. Солженицын «Один день Ивана Денисовича»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1.</w:t>
      </w:r>
      <w:r w:rsidRPr="0046186A">
        <w:rPr>
          <w:rFonts w:ascii="Times New Roman" w:eastAsia="Times New Roman" w:hAnsi="Times New Roman" w:cs="Times New Roman"/>
          <w:iCs/>
          <w:color w:val="000000"/>
          <w:shd w:val="clear" w:color="auto" w:fill="FFFFFF"/>
          <w:lang w:eastAsia="ru-RU"/>
        </w:rPr>
        <w:tab/>
        <w:t>Познакомьтесь с историей создания и публикации произве- дения. Почему А. Твардовский изменил название, а автор согласился с новым? Проведите литературные параллели, связанные с первоначаль- ным и последним названием повести, именем героя.</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2.</w:t>
      </w:r>
      <w:r w:rsidRPr="0046186A">
        <w:rPr>
          <w:rFonts w:ascii="Times New Roman" w:eastAsia="Times New Roman" w:hAnsi="Times New Roman" w:cs="Times New Roman"/>
          <w:iCs/>
          <w:color w:val="000000"/>
          <w:shd w:val="clear" w:color="auto" w:fill="FFFFFF"/>
          <w:lang w:eastAsia="ru-RU"/>
        </w:rPr>
        <w:tab/>
        <w:t>В чем особенность языка произведения? Оправдано ли исполь- зование лагерного жаргона, просторечий в произведении?</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3.</w:t>
      </w:r>
      <w:r w:rsidRPr="0046186A">
        <w:rPr>
          <w:rFonts w:ascii="Times New Roman" w:eastAsia="Times New Roman" w:hAnsi="Times New Roman" w:cs="Times New Roman"/>
          <w:iCs/>
          <w:color w:val="000000"/>
          <w:shd w:val="clear" w:color="auto" w:fill="FFFFFF"/>
          <w:lang w:eastAsia="ru-RU"/>
        </w:rPr>
        <w:tab/>
        <w:t>Почему жанр произведения – повесть, хотя рассказывается об од- ном дне из лагерной жизни героя? Почему этот день счастливый для героя?</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4.</w:t>
      </w:r>
      <w:r w:rsidRPr="0046186A">
        <w:rPr>
          <w:rFonts w:ascii="Times New Roman" w:eastAsia="Times New Roman" w:hAnsi="Times New Roman" w:cs="Times New Roman"/>
          <w:iCs/>
          <w:color w:val="000000"/>
          <w:shd w:val="clear" w:color="auto" w:fill="FFFFFF"/>
          <w:lang w:eastAsia="ru-RU"/>
        </w:rPr>
        <w:tab/>
        <w:t>Кратко перескажите сюжет. Какие картины лагерной жизни произвели на вас наибольшее впечатление? Почему?</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5.</w:t>
      </w:r>
      <w:r w:rsidRPr="0046186A">
        <w:rPr>
          <w:rFonts w:ascii="Times New Roman" w:eastAsia="Times New Roman" w:hAnsi="Times New Roman" w:cs="Times New Roman"/>
          <w:iCs/>
          <w:color w:val="000000"/>
          <w:shd w:val="clear" w:color="auto" w:fill="FFFFFF"/>
          <w:lang w:eastAsia="ru-RU"/>
        </w:rPr>
        <w:tab/>
        <w:t>Как организовано пространство и время в произведении? В чем символическое значение противопоставления «свобода»–«несвобода». Почитайте крохотку «Дыхание» и сопоставьте с художественным миром</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«Одного дня Ивана Денисовича».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6.</w:t>
      </w:r>
      <w:r w:rsidRPr="0046186A">
        <w:rPr>
          <w:rFonts w:ascii="Times New Roman" w:eastAsia="Times New Roman" w:hAnsi="Times New Roman" w:cs="Times New Roman"/>
          <w:iCs/>
          <w:color w:val="000000"/>
          <w:shd w:val="clear" w:color="auto" w:fill="FFFFFF"/>
          <w:lang w:eastAsia="ru-RU"/>
        </w:rPr>
        <w:tab/>
        <w:t>Соберите в тексте материал о главном герое рассказа: происхо- ждение, история его долагерной жизни, обвинение; жизненные прин- ципы героя; особенности его речи и поведения, чему он радуется и чего не принимает, кому противопоставляет героя автор.</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7.</w:t>
      </w:r>
      <w:r w:rsidRPr="0046186A">
        <w:rPr>
          <w:rFonts w:ascii="Times New Roman" w:eastAsia="Times New Roman" w:hAnsi="Times New Roman" w:cs="Times New Roman"/>
          <w:iCs/>
          <w:color w:val="000000"/>
          <w:shd w:val="clear" w:color="auto" w:fill="FFFFFF"/>
          <w:lang w:eastAsia="ru-RU"/>
        </w:rPr>
        <w:tab/>
        <w:t>Можно ли сказать, что Солженицын создаёт типического героя? Ответ обоснуйте.</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lastRenderedPageBreak/>
        <w:t>8.</w:t>
      </w:r>
      <w:r w:rsidRPr="0046186A">
        <w:rPr>
          <w:rFonts w:ascii="Times New Roman" w:eastAsia="Times New Roman" w:hAnsi="Times New Roman" w:cs="Times New Roman"/>
          <w:iCs/>
          <w:color w:val="000000"/>
          <w:shd w:val="clear" w:color="auto" w:fill="FFFFFF"/>
          <w:lang w:eastAsia="ru-RU"/>
        </w:rPr>
        <w:tab/>
        <w:t>Составьте характеристику героя Ивана Денисовича Шухова (Приложение 4).</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9.</w:t>
      </w:r>
      <w:r w:rsidRPr="0046186A">
        <w:rPr>
          <w:rFonts w:ascii="Times New Roman" w:eastAsia="Times New Roman" w:hAnsi="Times New Roman" w:cs="Times New Roman"/>
          <w:iCs/>
          <w:color w:val="000000"/>
          <w:shd w:val="clear" w:color="auto" w:fill="FFFFFF"/>
          <w:lang w:eastAsia="ru-RU"/>
        </w:rPr>
        <w:tab/>
        <w:t>Как в рассказе отображен важный для понимания художест- венного мира А. Солженицына принцип «жить не по лжи»? Приведите примеры.</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10.</w:t>
      </w:r>
      <w:r w:rsidRPr="0046186A">
        <w:rPr>
          <w:rFonts w:ascii="Times New Roman" w:eastAsia="Times New Roman" w:hAnsi="Times New Roman" w:cs="Times New Roman"/>
          <w:iCs/>
          <w:color w:val="000000"/>
          <w:shd w:val="clear" w:color="auto" w:fill="FFFFFF"/>
          <w:lang w:eastAsia="ru-RU"/>
        </w:rPr>
        <w:tab/>
        <w:t>Сформулируйте для себя 3 важных проблемы, поставленных автором в рассказе.</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В. Шаламов «Колымские рассказы»</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1.</w:t>
      </w:r>
      <w:r w:rsidRPr="0046186A">
        <w:rPr>
          <w:rFonts w:ascii="Times New Roman" w:eastAsia="Times New Roman" w:hAnsi="Times New Roman" w:cs="Times New Roman"/>
          <w:iCs/>
          <w:color w:val="000000"/>
          <w:shd w:val="clear" w:color="auto" w:fill="FFFFFF"/>
          <w:lang w:eastAsia="ru-RU"/>
        </w:rPr>
        <w:tab/>
        <w:t>Прочитайте избранные рассказы из сборника. Подготовьте краткий пересказ одного из рассказов.</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2.</w:t>
      </w:r>
      <w:r w:rsidRPr="0046186A">
        <w:rPr>
          <w:rFonts w:ascii="Times New Roman" w:eastAsia="Times New Roman" w:hAnsi="Times New Roman" w:cs="Times New Roman"/>
          <w:iCs/>
          <w:color w:val="000000"/>
          <w:shd w:val="clear" w:color="auto" w:fill="FFFFFF"/>
          <w:lang w:eastAsia="ru-RU"/>
        </w:rPr>
        <w:tab/>
        <w:t>Как представлен у Шаламова лагерный мир и чем он отличает- ся от изображённого Солженицыным? Выпишите слова, передающие авторскую оценку жизни человека в лагере.</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3.</w:t>
      </w:r>
      <w:r w:rsidRPr="0046186A">
        <w:rPr>
          <w:rFonts w:ascii="Times New Roman" w:eastAsia="Times New Roman" w:hAnsi="Times New Roman" w:cs="Times New Roman"/>
          <w:iCs/>
          <w:color w:val="000000"/>
          <w:shd w:val="clear" w:color="auto" w:fill="FFFFFF"/>
          <w:lang w:eastAsia="ru-RU"/>
        </w:rPr>
        <w:tab/>
        <w:t>Рассказ ведётся от 1 лица. Что можно сказать о герое-рассказчи- ке? Чем этот образ близок и чем не похож на Ивана Денисовича Шухова?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 xml:space="preserve"> 4.</w:t>
      </w:r>
      <w:r w:rsidRPr="0046186A">
        <w:rPr>
          <w:rFonts w:ascii="Times New Roman" w:eastAsia="Times New Roman" w:hAnsi="Times New Roman" w:cs="Times New Roman"/>
          <w:iCs/>
          <w:color w:val="000000"/>
          <w:shd w:val="clear" w:color="auto" w:fill="FFFFFF"/>
          <w:lang w:eastAsia="ru-RU"/>
        </w:rPr>
        <w:tab/>
        <w:t>Как вы думаете: это говорит сам автор или все-таки герой? От- вет обоснуйте.</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5.</w:t>
      </w:r>
      <w:r w:rsidRPr="0046186A">
        <w:rPr>
          <w:rFonts w:ascii="Times New Roman" w:eastAsia="Times New Roman" w:hAnsi="Times New Roman" w:cs="Times New Roman"/>
          <w:iCs/>
          <w:color w:val="000000"/>
          <w:shd w:val="clear" w:color="auto" w:fill="FFFFFF"/>
          <w:lang w:eastAsia="ru-RU"/>
        </w:rPr>
        <w:tab/>
        <w:t>Сделайте вывод об особенностях отображения лагерной тема- тики в творчестве писателей. Нужна ли эта тема в литературе? Что она даёт помимо раскрытия новых реалий своего времени?</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IV.</w:t>
      </w:r>
      <w:r w:rsidRPr="0046186A">
        <w:rPr>
          <w:rFonts w:ascii="Times New Roman" w:eastAsia="Times New Roman" w:hAnsi="Times New Roman" w:cs="Times New Roman"/>
          <w:iCs/>
          <w:color w:val="000000"/>
          <w:shd w:val="clear" w:color="auto" w:fill="FFFFFF"/>
          <w:lang w:eastAsia="ru-RU"/>
        </w:rPr>
        <w:tab/>
        <w:t>За рамками предмета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1.</w:t>
      </w:r>
      <w:r w:rsidRPr="0046186A">
        <w:rPr>
          <w:rFonts w:ascii="Times New Roman" w:eastAsia="Times New Roman" w:hAnsi="Times New Roman" w:cs="Times New Roman"/>
          <w:iCs/>
          <w:color w:val="000000"/>
          <w:shd w:val="clear" w:color="auto" w:fill="FFFFFF"/>
          <w:lang w:eastAsia="ru-RU"/>
        </w:rPr>
        <w:tab/>
        <w:t>Познакомьтесь с воспоминаниями известного советского актёра Георгия Жжёнова о пребывании в тюрьме ГУЛАГ. Сделайте вывод об особенностях документальной прозы.</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2.</w:t>
      </w:r>
      <w:r w:rsidRPr="0046186A">
        <w:rPr>
          <w:rFonts w:ascii="Times New Roman" w:eastAsia="Times New Roman" w:hAnsi="Times New Roman" w:cs="Times New Roman"/>
          <w:iCs/>
          <w:color w:val="000000"/>
          <w:shd w:val="clear" w:color="auto" w:fill="FFFFFF"/>
          <w:lang w:eastAsia="ru-RU"/>
        </w:rPr>
        <w:tab/>
        <w:t>Познакомьтесь с экспозицией музея ГУЛАГА (https://gmig.ru). На- пишите отзыв о посещении музея.</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r w:rsidRPr="0046186A">
        <w:rPr>
          <w:rFonts w:ascii="Times New Roman" w:eastAsia="Times New Roman" w:hAnsi="Times New Roman" w:cs="Times New Roman"/>
          <w:i/>
          <w:iCs/>
          <w:color w:val="000000"/>
          <w:shd w:val="clear" w:color="auto" w:fill="FFFFFF"/>
          <w:lang w:eastAsia="ru-RU"/>
        </w:rPr>
        <w:lastRenderedPageBreak/>
        <w:t>Практическая работа</w:t>
      </w:r>
      <w:r w:rsidR="00483F95">
        <w:rPr>
          <w:rFonts w:ascii="Times New Roman" w:eastAsia="Times New Roman" w:hAnsi="Times New Roman" w:cs="Times New Roman"/>
          <w:i/>
          <w:iCs/>
          <w:color w:val="000000"/>
          <w:shd w:val="clear" w:color="auto" w:fill="FFFFFF"/>
          <w:lang w:eastAsia="ru-RU"/>
        </w:rPr>
        <w:t>28</w:t>
      </w:r>
      <w:r w:rsidRPr="0046186A">
        <w:rPr>
          <w:rFonts w:ascii="Times New Roman" w:eastAsia="Times New Roman" w:hAnsi="Times New Roman" w:cs="Times New Roman"/>
          <w:i/>
          <w:iCs/>
          <w:color w:val="000000"/>
          <w:shd w:val="clear" w:color="auto" w:fill="FFFFFF"/>
          <w:lang w:eastAsia="ru-RU"/>
        </w:rPr>
        <w:t>,  Нравственная проблематика пьесы  А. Вампилова  «Старший сын»</w:t>
      </w:r>
    </w:p>
    <w:p w:rsidR="0046186A" w:rsidRPr="0046186A" w:rsidRDefault="0046186A" w:rsidP="00483F95">
      <w:pPr>
        <w:widowControl w:val="0"/>
        <w:numPr>
          <w:ilvl w:val="0"/>
          <w:numId w:val="23"/>
        </w:numPr>
        <w:tabs>
          <w:tab w:val="left" w:pos="921"/>
        </w:tabs>
        <w:autoSpaceDE w:val="0"/>
        <w:autoSpaceDN w:val="0"/>
        <w:spacing w:after="0" w:line="240" w:lineRule="auto"/>
        <w:ind w:hanging="241"/>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Анализ</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образа</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главного</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героя</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Сарафанова:</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Назовите</w:t>
      </w:r>
      <w:r w:rsidRPr="0046186A">
        <w:rPr>
          <w:rFonts w:ascii="Times New Roman" w:eastAsia="Times New Roman" w:hAnsi="Times New Roman" w:cs="Times New Roman"/>
          <w:spacing w:val="-5"/>
          <w:sz w:val="24"/>
        </w:rPr>
        <w:t xml:space="preserve"> </w:t>
      </w:r>
      <w:r w:rsidRPr="0046186A">
        <w:rPr>
          <w:rFonts w:ascii="Times New Roman" w:eastAsia="Times New Roman" w:hAnsi="Times New Roman" w:cs="Times New Roman"/>
          <w:sz w:val="24"/>
        </w:rPr>
        <w:t>главного</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героя</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произведения,</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вокруг</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которого</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разворачивается</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действие</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в</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пьесе</w:t>
      </w:r>
    </w:p>
    <w:p w:rsidR="0046186A" w:rsidRPr="0046186A" w:rsidRDefault="0046186A" w:rsidP="00483F95">
      <w:pPr>
        <w:widowControl w:val="0"/>
        <w:numPr>
          <w:ilvl w:val="0"/>
          <w:numId w:val="22"/>
        </w:numPr>
        <w:tabs>
          <w:tab w:val="left" w:pos="825"/>
        </w:tabs>
        <w:autoSpaceDE w:val="0"/>
        <w:autoSpaceDN w:val="0"/>
        <w:spacing w:after="0" w:line="240" w:lineRule="auto"/>
        <w:ind w:right="344"/>
        <w:rPr>
          <w:rFonts w:ascii="Times New Roman" w:eastAsia="Times New Roman" w:hAnsi="Times New Roman" w:cs="Times New Roman"/>
          <w:sz w:val="24"/>
        </w:rPr>
      </w:pPr>
      <w:r w:rsidRPr="0046186A">
        <w:rPr>
          <w:rFonts w:ascii="Times New Roman" w:eastAsia="Times New Roman" w:hAnsi="Times New Roman" w:cs="Times New Roman"/>
          <w:sz w:val="24"/>
        </w:rPr>
        <w:t>Давайте</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подберем</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эпитеты,</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характеризующие</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этого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человека,</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и</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запишем</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их</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в</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тетрадь.</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Какой</w:t>
      </w:r>
      <w:r w:rsidRPr="0046186A">
        <w:rPr>
          <w:rFonts w:ascii="Times New Roman" w:eastAsia="Times New Roman" w:hAnsi="Times New Roman" w:cs="Times New Roman"/>
          <w:spacing w:val="-57"/>
          <w:sz w:val="24"/>
        </w:rPr>
        <w:t xml:space="preserve"> </w:t>
      </w:r>
      <w:r w:rsidRPr="0046186A">
        <w:rPr>
          <w:rFonts w:ascii="Times New Roman" w:eastAsia="Times New Roman" w:hAnsi="Times New Roman" w:cs="Times New Roman"/>
          <w:sz w:val="24"/>
        </w:rPr>
        <w:t>он?</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Чем</w:t>
      </w:r>
      <w:r w:rsidRPr="0046186A">
        <w:rPr>
          <w:rFonts w:ascii="Times New Roman" w:eastAsia="Times New Roman" w:hAnsi="Times New Roman" w:cs="Times New Roman"/>
          <w:spacing w:val="-5"/>
          <w:sz w:val="24"/>
        </w:rPr>
        <w:t xml:space="preserve"> </w:t>
      </w:r>
      <w:r w:rsidRPr="0046186A">
        <w:rPr>
          <w:rFonts w:ascii="Times New Roman" w:eastAsia="Times New Roman" w:hAnsi="Times New Roman" w:cs="Times New Roman"/>
          <w:sz w:val="24"/>
        </w:rPr>
        <w:t>занимается</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Андрей</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Григорьевич?</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Согласны</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вы</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с</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утверждением,</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что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родители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должны</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подавать</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пример</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своим</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детям?</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Каким</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должен</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быть</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отец,</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подающий</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достойный</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пример</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своим</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детям.</w:t>
      </w:r>
    </w:p>
    <w:p w:rsidR="0046186A" w:rsidRPr="0046186A" w:rsidRDefault="0046186A" w:rsidP="00483F95">
      <w:pPr>
        <w:widowControl w:val="0"/>
        <w:numPr>
          <w:ilvl w:val="0"/>
          <w:numId w:val="23"/>
        </w:numPr>
        <w:tabs>
          <w:tab w:val="left" w:pos="921"/>
        </w:tabs>
        <w:autoSpaceDE w:val="0"/>
        <w:autoSpaceDN w:val="0"/>
        <w:spacing w:after="0" w:line="240" w:lineRule="auto"/>
        <w:ind w:hanging="241"/>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Анализ</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образов</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детей</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Сарафанова:</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Васеньки</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и</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Нины.</w:t>
      </w:r>
    </w:p>
    <w:p w:rsidR="0046186A" w:rsidRPr="0046186A" w:rsidRDefault="0046186A" w:rsidP="00483F95">
      <w:pPr>
        <w:widowControl w:val="0"/>
        <w:numPr>
          <w:ilvl w:val="0"/>
          <w:numId w:val="22"/>
        </w:numPr>
        <w:tabs>
          <w:tab w:val="left" w:pos="895"/>
        </w:tabs>
        <w:autoSpaceDE w:val="0"/>
        <w:autoSpaceDN w:val="0"/>
        <w:spacing w:after="0" w:line="240" w:lineRule="auto"/>
        <w:ind w:right="352"/>
        <w:rPr>
          <w:rFonts w:ascii="Times New Roman" w:eastAsia="Times New Roman" w:hAnsi="Times New Roman" w:cs="Times New Roman"/>
          <w:sz w:val="24"/>
        </w:rPr>
      </w:pPr>
      <w:r w:rsidRPr="0046186A">
        <w:rPr>
          <w:rFonts w:ascii="Times New Roman" w:eastAsia="Times New Roman" w:hAnsi="Times New Roman" w:cs="Times New Roman"/>
          <w:sz w:val="24"/>
        </w:rPr>
        <w:t>Давайте</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обратим</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внимание</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на</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детей</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Сарафанова.</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Можно</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сказать,</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что</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он</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воспитал</w:t>
      </w:r>
      <w:r w:rsidRPr="0046186A">
        <w:rPr>
          <w:rFonts w:ascii="Times New Roman" w:eastAsia="Times New Roman" w:hAnsi="Times New Roman" w:cs="Times New Roman"/>
          <w:spacing w:val="-57"/>
          <w:sz w:val="24"/>
        </w:rPr>
        <w:t xml:space="preserve"> </w:t>
      </w:r>
      <w:r w:rsidRPr="0046186A">
        <w:rPr>
          <w:rFonts w:ascii="Times New Roman" w:eastAsia="Times New Roman" w:hAnsi="Times New Roman" w:cs="Times New Roman"/>
          <w:sz w:val="24"/>
        </w:rPr>
        <w:t>хороших</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детей?</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Почему</w:t>
      </w:r>
      <w:r w:rsidRPr="0046186A">
        <w:rPr>
          <w:rFonts w:ascii="Times New Roman" w:eastAsia="Times New Roman" w:hAnsi="Times New Roman" w:cs="Times New Roman"/>
          <w:spacing w:val="-6"/>
          <w:sz w:val="24"/>
        </w:rPr>
        <w:t xml:space="preserve"> </w:t>
      </w:r>
      <w:r w:rsidRPr="0046186A">
        <w:rPr>
          <w:rFonts w:ascii="Times New Roman" w:eastAsia="Times New Roman" w:hAnsi="Times New Roman" w:cs="Times New Roman"/>
          <w:sz w:val="24"/>
        </w:rPr>
        <w:t>он</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растил</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детей</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один?</w:t>
      </w:r>
    </w:p>
    <w:p w:rsidR="0046186A" w:rsidRPr="0046186A" w:rsidRDefault="0046186A" w:rsidP="0046186A">
      <w:pPr>
        <w:widowControl w:val="0"/>
        <w:autoSpaceDE w:val="0"/>
        <w:autoSpaceDN w:val="0"/>
        <w:spacing w:after="0" w:line="240" w:lineRule="auto"/>
        <w:ind w:left="680" w:right="343"/>
        <w:jc w:val="both"/>
        <w:rPr>
          <w:rFonts w:ascii="Times New Roman" w:eastAsia="Times New Roman" w:hAnsi="Times New Roman" w:cs="Times New Roman"/>
          <w:i/>
          <w:sz w:val="24"/>
        </w:rPr>
      </w:pPr>
      <w:r w:rsidRPr="0046186A">
        <w:rPr>
          <w:rFonts w:ascii="Times New Roman" w:eastAsia="Times New Roman" w:hAnsi="Times New Roman" w:cs="Times New Roman"/>
          <w:b/>
          <w:sz w:val="24"/>
        </w:rPr>
        <w:t xml:space="preserve">Но! </w:t>
      </w:r>
      <w:r w:rsidRPr="0046186A">
        <w:rPr>
          <w:rFonts w:ascii="Times New Roman" w:eastAsia="Times New Roman" w:hAnsi="Times New Roman" w:cs="Times New Roman"/>
          <w:sz w:val="24"/>
        </w:rPr>
        <w:t xml:space="preserve">Обратите внимание, что дети выросли в какой-то степени эгоистичными </w:t>
      </w:r>
      <w:r w:rsidRPr="0046186A">
        <w:rPr>
          <w:rFonts w:ascii="Times New Roman" w:eastAsia="Times New Roman" w:hAnsi="Times New Roman" w:cs="Times New Roman"/>
          <w:i/>
          <w:sz w:val="24"/>
        </w:rPr>
        <w:t>(Нина уезжает с</w:t>
      </w:r>
      <w:r w:rsidRPr="0046186A">
        <w:rPr>
          <w:rFonts w:ascii="Times New Roman" w:eastAsia="Times New Roman" w:hAnsi="Times New Roman" w:cs="Times New Roman"/>
          <w:i/>
          <w:spacing w:val="-57"/>
          <w:sz w:val="24"/>
        </w:rPr>
        <w:t xml:space="preserve"> </w:t>
      </w:r>
      <w:r w:rsidRPr="0046186A">
        <w:rPr>
          <w:rFonts w:ascii="Times New Roman" w:eastAsia="Times New Roman" w:hAnsi="Times New Roman" w:cs="Times New Roman"/>
          <w:i/>
          <w:sz w:val="24"/>
        </w:rPr>
        <w:t>женихом на Сахалин, не столько по любви выходя замуж, сколько от желания уехать из</w:t>
      </w:r>
      <w:r w:rsidRPr="0046186A">
        <w:rPr>
          <w:rFonts w:ascii="Times New Roman" w:eastAsia="Times New Roman" w:hAnsi="Times New Roman" w:cs="Times New Roman"/>
          <w:i/>
          <w:spacing w:val="1"/>
          <w:sz w:val="24"/>
        </w:rPr>
        <w:t xml:space="preserve"> </w:t>
      </w:r>
      <w:r w:rsidRPr="0046186A">
        <w:rPr>
          <w:rFonts w:ascii="Times New Roman" w:eastAsia="Times New Roman" w:hAnsi="Times New Roman" w:cs="Times New Roman"/>
          <w:i/>
          <w:sz w:val="24"/>
        </w:rPr>
        <w:t>захолустья; а Васенька – капризный, из-за несчастной любви собирается уезжать куда глаза</w:t>
      </w:r>
      <w:r w:rsidRPr="0046186A">
        <w:rPr>
          <w:rFonts w:ascii="Times New Roman" w:eastAsia="Times New Roman" w:hAnsi="Times New Roman" w:cs="Times New Roman"/>
          <w:i/>
          <w:spacing w:val="1"/>
          <w:sz w:val="24"/>
        </w:rPr>
        <w:t xml:space="preserve"> </w:t>
      </w:r>
      <w:r w:rsidRPr="0046186A">
        <w:rPr>
          <w:rFonts w:ascii="Times New Roman" w:eastAsia="Times New Roman" w:hAnsi="Times New Roman" w:cs="Times New Roman"/>
          <w:i/>
          <w:sz w:val="24"/>
        </w:rPr>
        <w:t>глядят,</w:t>
      </w:r>
      <w:r w:rsidRPr="0046186A">
        <w:rPr>
          <w:rFonts w:ascii="Times New Roman" w:eastAsia="Times New Roman" w:hAnsi="Times New Roman" w:cs="Times New Roman"/>
          <w:i/>
          <w:spacing w:val="-2"/>
          <w:sz w:val="24"/>
        </w:rPr>
        <w:t xml:space="preserve"> </w:t>
      </w:r>
      <w:r w:rsidRPr="0046186A">
        <w:rPr>
          <w:rFonts w:ascii="Times New Roman" w:eastAsia="Times New Roman" w:hAnsi="Times New Roman" w:cs="Times New Roman"/>
          <w:i/>
          <w:sz w:val="24"/>
        </w:rPr>
        <w:t>не</w:t>
      </w:r>
      <w:r w:rsidRPr="0046186A">
        <w:rPr>
          <w:rFonts w:ascii="Times New Roman" w:eastAsia="Times New Roman" w:hAnsi="Times New Roman" w:cs="Times New Roman"/>
          <w:i/>
          <w:spacing w:val="-1"/>
          <w:sz w:val="24"/>
        </w:rPr>
        <w:t xml:space="preserve"> </w:t>
      </w:r>
      <w:r w:rsidRPr="0046186A">
        <w:rPr>
          <w:rFonts w:ascii="Times New Roman" w:eastAsia="Times New Roman" w:hAnsi="Times New Roman" w:cs="Times New Roman"/>
          <w:i/>
          <w:sz w:val="24"/>
        </w:rPr>
        <w:t>задумавшись</w:t>
      </w:r>
      <w:r w:rsidRPr="0046186A">
        <w:rPr>
          <w:rFonts w:ascii="Times New Roman" w:eastAsia="Times New Roman" w:hAnsi="Times New Roman" w:cs="Times New Roman"/>
          <w:i/>
          <w:spacing w:val="-1"/>
          <w:sz w:val="24"/>
        </w:rPr>
        <w:t xml:space="preserve"> </w:t>
      </w:r>
      <w:r w:rsidRPr="0046186A">
        <w:rPr>
          <w:rFonts w:ascii="Times New Roman" w:eastAsia="Times New Roman" w:hAnsi="Times New Roman" w:cs="Times New Roman"/>
          <w:i/>
          <w:sz w:val="24"/>
        </w:rPr>
        <w:t>о том,</w:t>
      </w:r>
      <w:r w:rsidRPr="0046186A">
        <w:rPr>
          <w:rFonts w:ascii="Times New Roman" w:eastAsia="Times New Roman" w:hAnsi="Times New Roman" w:cs="Times New Roman"/>
          <w:i/>
          <w:spacing w:val="-2"/>
          <w:sz w:val="24"/>
        </w:rPr>
        <w:t xml:space="preserve"> </w:t>
      </w:r>
      <w:r w:rsidRPr="0046186A">
        <w:rPr>
          <w:rFonts w:ascii="Times New Roman" w:eastAsia="Times New Roman" w:hAnsi="Times New Roman" w:cs="Times New Roman"/>
          <w:i/>
          <w:sz w:val="24"/>
        </w:rPr>
        <w:t>как отец будет</w:t>
      </w:r>
      <w:r w:rsidRPr="0046186A">
        <w:rPr>
          <w:rFonts w:ascii="Times New Roman" w:eastAsia="Times New Roman" w:hAnsi="Times New Roman" w:cs="Times New Roman"/>
          <w:i/>
          <w:spacing w:val="-2"/>
          <w:sz w:val="24"/>
        </w:rPr>
        <w:t xml:space="preserve"> </w:t>
      </w:r>
      <w:r w:rsidRPr="0046186A">
        <w:rPr>
          <w:rFonts w:ascii="Times New Roman" w:eastAsia="Times New Roman" w:hAnsi="Times New Roman" w:cs="Times New Roman"/>
          <w:i/>
          <w:sz w:val="24"/>
        </w:rPr>
        <w:t>жить один).</w:t>
      </w:r>
    </w:p>
    <w:p w:rsidR="0046186A" w:rsidRPr="0046186A" w:rsidRDefault="0046186A" w:rsidP="00483F95">
      <w:pPr>
        <w:widowControl w:val="0"/>
        <w:numPr>
          <w:ilvl w:val="0"/>
          <w:numId w:val="22"/>
        </w:numPr>
        <w:tabs>
          <w:tab w:val="left" w:pos="859"/>
        </w:tabs>
        <w:autoSpaceDE w:val="0"/>
        <w:autoSpaceDN w:val="0"/>
        <w:spacing w:after="0" w:line="240" w:lineRule="auto"/>
        <w:ind w:right="345"/>
        <w:jc w:val="both"/>
        <w:rPr>
          <w:rFonts w:ascii="Times New Roman" w:eastAsia="Times New Roman" w:hAnsi="Times New Roman" w:cs="Times New Roman"/>
          <w:sz w:val="24"/>
        </w:rPr>
      </w:pPr>
      <w:r w:rsidRPr="0046186A">
        <w:rPr>
          <w:rFonts w:ascii="Times New Roman" w:eastAsia="Times New Roman" w:hAnsi="Times New Roman" w:cs="Times New Roman"/>
          <w:sz w:val="24"/>
        </w:rPr>
        <w:t>Как вы считаете, как стоит воспитывать детей, чтобы не оказаться в подобной ситуации?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Есть 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однозначный</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ответ на</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этот вопрос?</w:t>
      </w:r>
    </w:p>
    <w:p w:rsidR="0046186A" w:rsidRPr="0046186A" w:rsidRDefault="0046186A" w:rsidP="00483F95">
      <w:pPr>
        <w:widowControl w:val="0"/>
        <w:numPr>
          <w:ilvl w:val="0"/>
          <w:numId w:val="23"/>
        </w:numPr>
        <w:tabs>
          <w:tab w:val="left" w:pos="921"/>
        </w:tabs>
        <w:autoSpaceDE w:val="0"/>
        <w:autoSpaceDN w:val="0"/>
        <w:spacing w:after="0" w:line="240" w:lineRule="auto"/>
        <w:ind w:hanging="241"/>
        <w:jc w:val="both"/>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Анализ</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образа</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Владимира</w:t>
      </w:r>
      <w:r w:rsidRPr="0046186A">
        <w:rPr>
          <w:rFonts w:ascii="Times New Roman" w:eastAsia="Times New Roman" w:hAnsi="Times New Roman" w:cs="Times New Roman"/>
          <w:b/>
          <w:bCs/>
          <w:spacing w:val="-5"/>
          <w:sz w:val="24"/>
          <w:szCs w:val="24"/>
        </w:rPr>
        <w:t xml:space="preserve"> </w:t>
      </w:r>
      <w:r w:rsidRPr="0046186A">
        <w:rPr>
          <w:rFonts w:ascii="Times New Roman" w:eastAsia="Times New Roman" w:hAnsi="Times New Roman" w:cs="Times New Roman"/>
          <w:b/>
          <w:bCs/>
          <w:sz w:val="24"/>
          <w:szCs w:val="24"/>
        </w:rPr>
        <w:t>Бусыгина.</w:t>
      </w:r>
    </w:p>
    <w:p w:rsidR="0046186A" w:rsidRPr="0046186A" w:rsidRDefault="0046186A" w:rsidP="00483F95">
      <w:pPr>
        <w:widowControl w:val="0"/>
        <w:numPr>
          <w:ilvl w:val="0"/>
          <w:numId w:val="22"/>
        </w:numPr>
        <w:tabs>
          <w:tab w:val="left" w:pos="892"/>
        </w:tabs>
        <w:autoSpaceDE w:val="0"/>
        <w:autoSpaceDN w:val="0"/>
        <w:spacing w:after="0" w:line="240" w:lineRule="auto"/>
        <w:ind w:right="338"/>
        <w:jc w:val="both"/>
        <w:rPr>
          <w:rFonts w:ascii="Times New Roman" w:eastAsia="Times New Roman" w:hAnsi="Times New Roman" w:cs="Times New Roman"/>
          <w:sz w:val="24"/>
        </w:rPr>
      </w:pPr>
      <w:r w:rsidRPr="0046186A">
        <w:rPr>
          <w:rFonts w:ascii="Times New Roman" w:eastAsia="Times New Roman" w:hAnsi="Times New Roman" w:cs="Times New Roman"/>
          <w:sz w:val="24"/>
        </w:rPr>
        <w:t>Как</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вы</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оцениваете</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поступок</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Бусыгина?</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Подберите</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3</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наречия,</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характеризующие</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его.</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Почему</w:t>
      </w:r>
      <w:r w:rsidRPr="0046186A">
        <w:rPr>
          <w:rFonts w:ascii="Times New Roman" w:eastAsia="Times New Roman" w:hAnsi="Times New Roman" w:cs="Times New Roman"/>
          <w:spacing w:val="-6"/>
          <w:sz w:val="24"/>
        </w:rPr>
        <w:t xml:space="preserve"> </w:t>
      </w:r>
      <w:r w:rsidRPr="0046186A">
        <w:rPr>
          <w:rFonts w:ascii="Times New Roman" w:eastAsia="Times New Roman" w:hAnsi="Times New Roman" w:cs="Times New Roman"/>
          <w:sz w:val="24"/>
        </w:rPr>
        <w:t>он придумал</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именно такую</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«легенду»?</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Можем</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мы</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найти</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смягчающие</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обстоятельства?</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Меняется</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Бусыгин</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мере</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общения</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семьей</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Сарафанова?</w:t>
      </w:r>
    </w:p>
    <w:p w:rsidR="0046186A" w:rsidRPr="0046186A" w:rsidRDefault="0046186A" w:rsidP="00483F95">
      <w:pPr>
        <w:widowControl w:val="0"/>
        <w:numPr>
          <w:ilvl w:val="0"/>
          <w:numId w:val="23"/>
        </w:numPr>
        <w:tabs>
          <w:tab w:val="left" w:pos="921"/>
        </w:tabs>
        <w:autoSpaceDE w:val="0"/>
        <w:autoSpaceDN w:val="0"/>
        <w:spacing w:after="0" w:line="240" w:lineRule="auto"/>
        <w:ind w:hanging="241"/>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Задание</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на</w:t>
      </w:r>
      <w:r w:rsidRPr="0046186A">
        <w:rPr>
          <w:rFonts w:ascii="Times New Roman" w:eastAsia="Times New Roman" w:hAnsi="Times New Roman" w:cs="Times New Roman"/>
          <w:b/>
          <w:bCs/>
          <w:spacing w:val="-5"/>
          <w:sz w:val="24"/>
          <w:szCs w:val="24"/>
        </w:rPr>
        <w:t xml:space="preserve"> </w:t>
      </w:r>
      <w:r w:rsidRPr="0046186A">
        <w:rPr>
          <w:rFonts w:ascii="Times New Roman" w:eastAsia="Times New Roman" w:hAnsi="Times New Roman" w:cs="Times New Roman"/>
          <w:b/>
          <w:bCs/>
          <w:sz w:val="24"/>
          <w:szCs w:val="24"/>
        </w:rPr>
        <w:t>развитие</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ассоциативного</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мышления.</w:t>
      </w:r>
    </w:p>
    <w:p w:rsidR="0046186A" w:rsidRPr="0046186A" w:rsidRDefault="0046186A" w:rsidP="0046186A">
      <w:pPr>
        <w:widowControl w:val="0"/>
        <w:autoSpaceDE w:val="0"/>
        <w:autoSpaceDN w:val="0"/>
        <w:spacing w:after="0" w:line="240"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Запишем</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в</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тетрадях 2</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слова:</w:t>
      </w:r>
    </w:p>
    <w:p w:rsidR="0046186A" w:rsidRPr="0046186A" w:rsidRDefault="0046186A" w:rsidP="0046186A">
      <w:pPr>
        <w:widowControl w:val="0"/>
        <w:tabs>
          <w:tab w:val="left" w:pos="2093"/>
        </w:tabs>
        <w:autoSpaceDE w:val="0"/>
        <w:autoSpaceDN w:val="0"/>
        <w:spacing w:after="0" w:line="240"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u w:val="single"/>
        </w:rPr>
        <w:t>Отец</w:t>
      </w:r>
      <w:r w:rsidRPr="0046186A">
        <w:rPr>
          <w:rFonts w:ascii="Times New Roman" w:eastAsia="Times New Roman" w:hAnsi="Times New Roman" w:cs="Times New Roman"/>
          <w:sz w:val="24"/>
          <w:szCs w:val="24"/>
        </w:rPr>
        <w:tab/>
      </w:r>
      <w:r w:rsidRPr="0046186A">
        <w:rPr>
          <w:rFonts w:ascii="Times New Roman" w:eastAsia="Times New Roman" w:hAnsi="Times New Roman" w:cs="Times New Roman"/>
          <w:sz w:val="24"/>
          <w:szCs w:val="24"/>
          <w:u w:val="single"/>
        </w:rPr>
        <w:t>папа</w:t>
      </w:r>
    </w:p>
    <w:p w:rsidR="0046186A" w:rsidRPr="0046186A" w:rsidRDefault="0046186A" w:rsidP="0046186A">
      <w:pPr>
        <w:widowControl w:val="0"/>
        <w:autoSpaceDE w:val="0"/>
        <w:autoSpaceDN w:val="0"/>
        <w:spacing w:after="0" w:line="240" w:lineRule="auto"/>
        <w:ind w:left="680" w:right="341"/>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Какие ассоциации у вас вызывает слово</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«отец»?</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Кто такой отец?</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Отец какой?</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Само слово на</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какие</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мысли</w:t>
      </w:r>
      <w:r w:rsidRPr="0046186A">
        <w:rPr>
          <w:rFonts w:ascii="Times New Roman" w:eastAsia="Times New Roman" w:hAnsi="Times New Roman" w:cs="Times New Roman"/>
          <w:spacing w:val="1"/>
          <w:sz w:val="24"/>
          <w:szCs w:val="24"/>
        </w:rPr>
        <w:t xml:space="preserve"> </w:t>
      </w:r>
      <w:r w:rsidRPr="0046186A">
        <w:rPr>
          <w:rFonts w:ascii="Times New Roman" w:eastAsia="Times New Roman" w:hAnsi="Times New Roman" w:cs="Times New Roman"/>
          <w:sz w:val="24"/>
          <w:szCs w:val="24"/>
        </w:rPr>
        <w:t>наталкивает?</w:t>
      </w:r>
    </w:p>
    <w:p w:rsidR="0046186A" w:rsidRPr="0046186A" w:rsidRDefault="0046186A" w:rsidP="0046186A">
      <w:pPr>
        <w:widowControl w:val="0"/>
        <w:autoSpaceDE w:val="0"/>
        <w:autoSpaceDN w:val="0"/>
        <w:spacing w:after="0" w:line="240"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А</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с</w:t>
      </w:r>
      <w:r w:rsidRPr="0046186A">
        <w:rPr>
          <w:rFonts w:ascii="Times New Roman" w:eastAsia="Times New Roman" w:hAnsi="Times New Roman" w:cs="Times New Roman"/>
          <w:spacing w:val="-6"/>
          <w:sz w:val="24"/>
          <w:szCs w:val="24"/>
        </w:rPr>
        <w:t xml:space="preserve"> </w:t>
      </w:r>
      <w:r w:rsidRPr="0046186A">
        <w:rPr>
          <w:rFonts w:ascii="Times New Roman" w:eastAsia="Times New Roman" w:hAnsi="Times New Roman" w:cs="Times New Roman"/>
          <w:sz w:val="24"/>
          <w:szCs w:val="24"/>
        </w:rPr>
        <w:t>какими</w:t>
      </w:r>
      <w:r w:rsidRPr="0046186A">
        <w:rPr>
          <w:rFonts w:ascii="Times New Roman" w:eastAsia="Times New Roman" w:hAnsi="Times New Roman" w:cs="Times New Roman"/>
          <w:spacing w:val="-3"/>
          <w:sz w:val="24"/>
          <w:szCs w:val="24"/>
        </w:rPr>
        <w:t xml:space="preserve"> </w:t>
      </w:r>
      <w:r w:rsidRPr="0046186A">
        <w:rPr>
          <w:rFonts w:ascii="Times New Roman" w:eastAsia="Times New Roman" w:hAnsi="Times New Roman" w:cs="Times New Roman"/>
          <w:sz w:val="24"/>
          <w:szCs w:val="24"/>
        </w:rPr>
        <w:t>чувствами у</w:t>
      </w:r>
      <w:r w:rsidRPr="0046186A">
        <w:rPr>
          <w:rFonts w:ascii="Times New Roman" w:eastAsia="Times New Roman" w:hAnsi="Times New Roman" w:cs="Times New Roman"/>
          <w:spacing w:val="-6"/>
          <w:sz w:val="24"/>
          <w:szCs w:val="24"/>
        </w:rPr>
        <w:t xml:space="preserve"> </w:t>
      </w:r>
      <w:r w:rsidRPr="0046186A">
        <w:rPr>
          <w:rFonts w:ascii="Times New Roman" w:eastAsia="Times New Roman" w:hAnsi="Times New Roman" w:cs="Times New Roman"/>
          <w:sz w:val="24"/>
          <w:szCs w:val="24"/>
        </w:rPr>
        <w:t>вас</w:t>
      </w:r>
      <w:r w:rsidRPr="0046186A">
        <w:rPr>
          <w:rFonts w:ascii="Times New Roman" w:eastAsia="Times New Roman" w:hAnsi="Times New Roman" w:cs="Times New Roman"/>
          <w:spacing w:val="-5"/>
          <w:sz w:val="24"/>
          <w:szCs w:val="24"/>
        </w:rPr>
        <w:t xml:space="preserve"> </w:t>
      </w:r>
      <w:r w:rsidRPr="0046186A">
        <w:rPr>
          <w:rFonts w:ascii="Times New Roman" w:eastAsia="Times New Roman" w:hAnsi="Times New Roman" w:cs="Times New Roman"/>
          <w:sz w:val="24"/>
          <w:szCs w:val="24"/>
        </w:rPr>
        <w:t>ассоциируется</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слово «папа»?</w:t>
      </w:r>
    </w:p>
    <w:p w:rsidR="0046186A" w:rsidRPr="0046186A" w:rsidRDefault="0046186A" w:rsidP="0046186A">
      <w:pPr>
        <w:widowControl w:val="0"/>
        <w:autoSpaceDE w:val="0"/>
        <w:autoSpaceDN w:val="0"/>
        <w:spacing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Задания</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студентам</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для</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самостоятельной</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аудиторной</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работы.</w:t>
      </w:r>
    </w:p>
    <w:p w:rsidR="0046186A" w:rsidRPr="0046186A" w:rsidRDefault="0046186A" w:rsidP="0046186A">
      <w:pPr>
        <w:widowControl w:val="0"/>
        <w:autoSpaceDE w:val="0"/>
        <w:autoSpaceDN w:val="0"/>
        <w:spacing w:after="0" w:line="240" w:lineRule="auto"/>
        <w:ind w:left="680"/>
        <w:rPr>
          <w:rFonts w:ascii="Times New Roman" w:eastAsia="Times New Roman" w:hAnsi="Times New Roman" w:cs="Times New Roman"/>
          <w:sz w:val="24"/>
          <w:szCs w:val="24"/>
        </w:rPr>
      </w:pPr>
      <w:r w:rsidRPr="0046186A">
        <w:rPr>
          <w:rFonts w:ascii="Times New Roman" w:eastAsia="Times New Roman" w:hAnsi="Times New Roman" w:cs="Times New Roman"/>
          <w:color w:val="333333"/>
          <w:sz w:val="24"/>
          <w:szCs w:val="24"/>
        </w:rPr>
        <w:t>Напишите</w:t>
      </w:r>
      <w:r w:rsidRPr="0046186A">
        <w:rPr>
          <w:rFonts w:ascii="Times New Roman" w:eastAsia="Times New Roman" w:hAnsi="Times New Roman" w:cs="Times New Roman"/>
          <w:color w:val="333333"/>
          <w:spacing w:val="18"/>
          <w:sz w:val="24"/>
          <w:szCs w:val="24"/>
        </w:rPr>
        <w:t xml:space="preserve"> </w:t>
      </w:r>
      <w:r w:rsidRPr="0046186A">
        <w:rPr>
          <w:rFonts w:ascii="Times New Roman" w:eastAsia="Times New Roman" w:hAnsi="Times New Roman" w:cs="Times New Roman"/>
          <w:color w:val="333333"/>
          <w:sz w:val="24"/>
          <w:szCs w:val="24"/>
        </w:rPr>
        <w:t>письменный</w:t>
      </w:r>
      <w:r w:rsidRPr="0046186A">
        <w:rPr>
          <w:rFonts w:ascii="Times New Roman" w:eastAsia="Times New Roman" w:hAnsi="Times New Roman" w:cs="Times New Roman"/>
          <w:color w:val="333333"/>
          <w:spacing w:val="20"/>
          <w:sz w:val="24"/>
          <w:szCs w:val="24"/>
        </w:rPr>
        <w:t xml:space="preserve"> </w:t>
      </w:r>
      <w:r w:rsidRPr="0046186A">
        <w:rPr>
          <w:rFonts w:ascii="Times New Roman" w:eastAsia="Times New Roman" w:hAnsi="Times New Roman" w:cs="Times New Roman"/>
          <w:color w:val="333333"/>
          <w:sz w:val="24"/>
          <w:szCs w:val="24"/>
        </w:rPr>
        <w:t>ответ</w:t>
      </w:r>
      <w:r w:rsidRPr="0046186A">
        <w:rPr>
          <w:rFonts w:ascii="Times New Roman" w:eastAsia="Times New Roman" w:hAnsi="Times New Roman" w:cs="Times New Roman"/>
          <w:color w:val="333333"/>
          <w:spacing w:val="19"/>
          <w:sz w:val="24"/>
          <w:szCs w:val="24"/>
        </w:rPr>
        <w:t xml:space="preserve"> </w:t>
      </w:r>
      <w:r w:rsidRPr="0046186A">
        <w:rPr>
          <w:rFonts w:ascii="Times New Roman" w:eastAsia="Times New Roman" w:hAnsi="Times New Roman" w:cs="Times New Roman"/>
          <w:color w:val="333333"/>
          <w:sz w:val="24"/>
          <w:szCs w:val="24"/>
        </w:rPr>
        <w:t>на</w:t>
      </w:r>
      <w:r w:rsidRPr="0046186A">
        <w:rPr>
          <w:rFonts w:ascii="Times New Roman" w:eastAsia="Times New Roman" w:hAnsi="Times New Roman" w:cs="Times New Roman"/>
          <w:color w:val="333333"/>
          <w:spacing w:val="18"/>
          <w:sz w:val="24"/>
          <w:szCs w:val="24"/>
        </w:rPr>
        <w:t xml:space="preserve"> </w:t>
      </w:r>
      <w:r w:rsidRPr="0046186A">
        <w:rPr>
          <w:rFonts w:ascii="Times New Roman" w:eastAsia="Times New Roman" w:hAnsi="Times New Roman" w:cs="Times New Roman"/>
          <w:color w:val="333333"/>
          <w:sz w:val="24"/>
          <w:szCs w:val="24"/>
        </w:rPr>
        <w:t>вопрос:</w:t>
      </w:r>
      <w:r w:rsidRPr="0046186A">
        <w:rPr>
          <w:rFonts w:ascii="Times New Roman" w:eastAsia="Times New Roman" w:hAnsi="Times New Roman" w:cs="Times New Roman"/>
          <w:color w:val="333333"/>
          <w:spacing w:val="27"/>
          <w:sz w:val="24"/>
          <w:szCs w:val="24"/>
        </w:rPr>
        <w:t xml:space="preserve"> </w:t>
      </w:r>
      <w:r w:rsidRPr="0046186A">
        <w:rPr>
          <w:rFonts w:ascii="Times New Roman" w:eastAsia="Times New Roman" w:hAnsi="Times New Roman" w:cs="Times New Roman"/>
          <w:sz w:val="24"/>
          <w:szCs w:val="24"/>
        </w:rPr>
        <w:t>«О</w:t>
      </w:r>
      <w:r w:rsidRPr="0046186A">
        <w:rPr>
          <w:rFonts w:ascii="Times New Roman" w:eastAsia="Times New Roman" w:hAnsi="Times New Roman" w:cs="Times New Roman"/>
          <w:spacing w:val="19"/>
          <w:sz w:val="24"/>
          <w:szCs w:val="24"/>
        </w:rPr>
        <w:t xml:space="preserve"> </w:t>
      </w:r>
      <w:r w:rsidRPr="0046186A">
        <w:rPr>
          <w:rFonts w:ascii="Times New Roman" w:eastAsia="Times New Roman" w:hAnsi="Times New Roman" w:cs="Times New Roman"/>
          <w:sz w:val="24"/>
          <w:szCs w:val="24"/>
        </w:rPr>
        <w:t>чем</w:t>
      </w:r>
      <w:r w:rsidRPr="0046186A">
        <w:rPr>
          <w:rFonts w:ascii="Times New Roman" w:eastAsia="Times New Roman" w:hAnsi="Times New Roman" w:cs="Times New Roman"/>
          <w:spacing w:val="18"/>
          <w:sz w:val="24"/>
          <w:szCs w:val="24"/>
        </w:rPr>
        <w:t xml:space="preserve"> </w:t>
      </w:r>
      <w:r w:rsidRPr="0046186A">
        <w:rPr>
          <w:rFonts w:ascii="Times New Roman" w:eastAsia="Times New Roman" w:hAnsi="Times New Roman" w:cs="Times New Roman"/>
          <w:sz w:val="24"/>
          <w:szCs w:val="24"/>
        </w:rPr>
        <w:t>я</w:t>
      </w:r>
      <w:r w:rsidRPr="0046186A">
        <w:rPr>
          <w:rFonts w:ascii="Times New Roman" w:eastAsia="Times New Roman" w:hAnsi="Times New Roman" w:cs="Times New Roman"/>
          <w:spacing w:val="19"/>
          <w:sz w:val="24"/>
          <w:szCs w:val="24"/>
        </w:rPr>
        <w:t xml:space="preserve"> </w:t>
      </w:r>
      <w:r w:rsidRPr="0046186A">
        <w:rPr>
          <w:rFonts w:ascii="Times New Roman" w:eastAsia="Times New Roman" w:hAnsi="Times New Roman" w:cs="Times New Roman"/>
          <w:sz w:val="24"/>
          <w:szCs w:val="24"/>
        </w:rPr>
        <w:t>задумался</w:t>
      </w:r>
      <w:r w:rsidRPr="0046186A">
        <w:rPr>
          <w:rFonts w:ascii="Times New Roman" w:eastAsia="Times New Roman" w:hAnsi="Times New Roman" w:cs="Times New Roman"/>
          <w:spacing w:val="19"/>
          <w:sz w:val="24"/>
          <w:szCs w:val="24"/>
        </w:rPr>
        <w:t xml:space="preserve"> </w:t>
      </w:r>
      <w:r w:rsidRPr="0046186A">
        <w:rPr>
          <w:rFonts w:ascii="Times New Roman" w:eastAsia="Times New Roman" w:hAnsi="Times New Roman" w:cs="Times New Roman"/>
          <w:sz w:val="24"/>
          <w:szCs w:val="24"/>
        </w:rPr>
        <w:t>после</w:t>
      </w:r>
      <w:r w:rsidRPr="0046186A">
        <w:rPr>
          <w:rFonts w:ascii="Times New Roman" w:eastAsia="Times New Roman" w:hAnsi="Times New Roman" w:cs="Times New Roman"/>
          <w:spacing w:val="18"/>
          <w:sz w:val="24"/>
          <w:szCs w:val="24"/>
        </w:rPr>
        <w:t xml:space="preserve"> </w:t>
      </w:r>
      <w:r w:rsidRPr="0046186A">
        <w:rPr>
          <w:rFonts w:ascii="Times New Roman" w:eastAsia="Times New Roman" w:hAnsi="Times New Roman" w:cs="Times New Roman"/>
          <w:sz w:val="24"/>
          <w:szCs w:val="24"/>
        </w:rPr>
        <w:t>изучения</w:t>
      </w:r>
      <w:r w:rsidRPr="0046186A">
        <w:rPr>
          <w:rFonts w:ascii="Times New Roman" w:eastAsia="Times New Roman" w:hAnsi="Times New Roman" w:cs="Times New Roman"/>
          <w:spacing w:val="19"/>
          <w:sz w:val="24"/>
          <w:szCs w:val="24"/>
        </w:rPr>
        <w:t xml:space="preserve"> </w:t>
      </w:r>
      <w:r w:rsidRPr="0046186A">
        <w:rPr>
          <w:rFonts w:ascii="Times New Roman" w:eastAsia="Times New Roman" w:hAnsi="Times New Roman" w:cs="Times New Roman"/>
          <w:sz w:val="24"/>
          <w:szCs w:val="24"/>
        </w:rPr>
        <w:t>пьесы</w:t>
      </w:r>
      <w:r w:rsidRPr="0046186A">
        <w:rPr>
          <w:rFonts w:ascii="Times New Roman" w:eastAsia="Times New Roman" w:hAnsi="Times New Roman" w:cs="Times New Roman"/>
          <w:spacing w:val="18"/>
          <w:sz w:val="24"/>
          <w:szCs w:val="24"/>
        </w:rPr>
        <w:t xml:space="preserve"> </w:t>
      </w:r>
      <w:r w:rsidRPr="0046186A">
        <w:rPr>
          <w:rFonts w:ascii="Times New Roman" w:eastAsia="Times New Roman" w:hAnsi="Times New Roman" w:cs="Times New Roman"/>
          <w:sz w:val="24"/>
          <w:szCs w:val="24"/>
        </w:rPr>
        <w:t>А.</w:t>
      </w:r>
      <w:r w:rsidRPr="0046186A">
        <w:rPr>
          <w:rFonts w:ascii="Times New Roman" w:eastAsia="Times New Roman" w:hAnsi="Times New Roman" w:cs="Times New Roman"/>
          <w:spacing w:val="-57"/>
          <w:sz w:val="24"/>
          <w:szCs w:val="24"/>
        </w:rPr>
        <w:t xml:space="preserve"> </w:t>
      </w:r>
      <w:r w:rsidRPr="0046186A">
        <w:rPr>
          <w:rFonts w:ascii="Times New Roman" w:eastAsia="Times New Roman" w:hAnsi="Times New Roman" w:cs="Times New Roman"/>
          <w:sz w:val="24"/>
          <w:szCs w:val="24"/>
        </w:rPr>
        <w:t>Вампилова</w:t>
      </w:r>
      <w:r w:rsidRPr="0046186A">
        <w:rPr>
          <w:rFonts w:ascii="Times New Roman" w:eastAsia="Times New Roman" w:hAnsi="Times New Roman" w:cs="Times New Roman"/>
          <w:spacing w:val="2"/>
          <w:sz w:val="24"/>
          <w:szCs w:val="24"/>
        </w:rPr>
        <w:t xml:space="preserve"> </w:t>
      </w:r>
      <w:r w:rsidRPr="0046186A">
        <w:rPr>
          <w:rFonts w:ascii="Times New Roman" w:eastAsia="Times New Roman" w:hAnsi="Times New Roman" w:cs="Times New Roman"/>
          <w:sz w:val="24"/>
          <w:szCs w:val="24"/>
        </w:rPr>
        <w:t>«Старший сын»?»</w:t>
      </w:r>
    </w:p>
    <w:p w:rsidR="0046186A" w:rsidRPr="0046186A" w:rsidRDefault="0046186A" w:rsidP="0046186A">
      <w:pPr>
        <w:widowControl w:val="0"/>
        <w:autoSpaceDE w:val="0"/>
        <w:autoSpaceDN w:val="0"/>
        <w:spacing w:after="0" w:line="240" w:lineRule="auto"/>
        <w:ind w:left="680"/>
        <w:rPr>
          <w:rFonts w:ascii="Times New Roman" w:eastAsia="Times New Roman" w:hAnsi="Times New Roman" w:cs="Times New Roman"/>
          <w:sz w:val="24"/>
        </w:rPr>
      </w:pPr>
      <w:r w:rsidRPr="0046186A">
        <w:rPr>
          <w:rFonts w:ascii="Times New Roman" w:eastAsia="Times New Roman" w:hAnsi="Times New Roman" w:cs="Times New Roman"/>
          <w:b/>
          <w:sz w:val="24"/>
        </w:rPr>
        <w:t>Проблемный</w:t>
      </w:r>
      <w:r w:rsidRPr="0046186A">
        <w:rPr>
          <w:rFonts w:ascii="Times New Roman" w:eastAsia="Times New Roman" w:hAnsi="Times New Roman" w:cs="Times New Roman"/>
          <w:b/>
          <w:spacing w:val="-2"/>
          <w:sz w:val="24"/>
        </w:rPr>
        <w:t xml:space="preserve"> </w:t>
      </w:r>
      <w:r w:rsidRPr="0046186A">
        <w:rPr>
          <w:rFonts w:ascii="Times New Roman" w:eastAsia="Times New Roman" w:hAnsi="Times New Roman" w:cs="Times New Roman"/>
          <w:b/>
          <w:sz w:val="24"/>
        </w:rPr>
        <w:t>вопрос:</w:t>
      </w:r>
      <w:r w:rsidRPr="0046186A">
        <w:rPr>
          <w:rFonts w:ascii="Times New Roman" w:eastAsia="Times New Roman" w:hAnsi="Times New Roman" w:cs="Times New Roman"/>
          <w:b/>
          <w:spacing w:val="-3"/>
          <w:sz w:val="24"/>
        </w:rPr>
        <w:t xml:space="preserve"> </w:t>
      </w:r>
      <w:r w:rsidRPr="0046186A">
        <w:rPr>
          <w:rFonts w:ascii="Times New Roman" w:eastAsia="Times New Roman" w:hAnsi="Times New Roman" w:cs="Times New Roman"/>
          <w:sz w:val="24"/>
        </w:rPr>
        <w:t>«Просто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отцом</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ещё</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мало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стать,</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постараться</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стать</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надо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папой»</w:t>
      </w:r>
    </w:p>
    <w:p w:rsidR="0046186A" w:rsidRPr="0046186A" w:rsidRDefault="0046186A" w:rsidP="0046186A">
      <w:pPr>
        <w:widowControl w:val="0"/>
        <w:autoSpaceDE w:val="0"/>
        <w:autoSpaceDN w:val="0"/>
        <w:spacing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Контрольные</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вопросы,</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тесты,</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задания</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по</w:t>
      </w:r>
      <w:r w:rsidRPr="0046186A">
        <w:rPr>
          <w:rFonts w:ascii="Times New Roman" w:eastAsia="Times New Roman" w:hAnsi="Times New Roman" w:cs="Times New Roman"/>
          <w:b/>
          <w:bCs/>
          <w:spacing w:val="-4"/>
          <w:sz w:val="24"/>
          <w:szCs w:val="24"/>
        </w:rPr>
        <w:t xml:space="preserve"> </w:t>
      </w:r>
      <w:r w:rsidRPr="0046186A">
        <w:rPr>
          <w:rFonts w:ascii="Times New Roman" w:eastAsia="Times New Roman" w:hAnsi="Times New Roman" w:cs="Times New Roman"/>
          <w:b/>
          <w:bCs/>
          <w:sz w:val="24"/>
          <w:szCs w:val="24"/>
        </w:rPr>
        <w:t>теме</w:t>
      </w:r>
      <w:r w:rsidRPr="0046186A">
        <w:rPr>
          <w:rFonts w:ascii="Times New Roman" w:eastAsia="Times New Roman" w:hAnsi="Times New Roman" w:cs="Times New Roman"/>
          <w:b/>
          <w:bCs/>
          <w:spacing w:val="-3"/>
          <w:sz w:val="24"/>
          <w:szCs w:val="24"/>
        </w:rPr>
        <w:t xml:space="preserve"> </w:t>
      </w:r>
      <w:r w:rsidRPr="0046186A">
        <w:rPr>
          <w:rFonts w:ascii="Times New Roman" w:eastAsia="Times New Roman" w:hAnsi="Times New Roman" w:cs="Times New Roman"/>
          <w:b/>
          <w:bCs/>
          <w:sz w:val="24"/>
          <w:szCs w:val="24"/>
        </w:rPr>
        <w:t>занятия</w:t>
      </w:r>
      <w:r w:rsidRPr="0046186A">
        <w:rPr>
          <w:rFonts w:ascii="Times New Roman" w:eastAsia="Times New Roman" w:hAnsi="Times New Roman" w:cs="Times New Roman"/>
          <w:b/>
          <w:bCs/>
          <w:spacing w:val="-1"/>
          <w:sz w:val="24"/>
          <w:szCs w:val="24"/>
        </w:rPr>
        <w:t xml:space="preserve"> </w:t>
      </w:r>
      <w:r w:rsidRPr="0046186A">
        <w:rPr>
          <w:rFonts w:ascii="Times New Roman" w:eastAsia="Times New Roman" w:hAnsi="Times New Roman" w:cs="Times New Roman"/>
          <w:b/>
          <w:bCs/>
          <w:sz w:val="24"/>
          <w:szCs w:val="24"/>
        </w:rPr>
        <w:t>для</w:t>
      </w:r>
      <w:r w:rsidRPr="0046186A">
        <w:rPr>
          <w:rFonts w:ascii="Times New Roman" w:eastAsia="Times New Roman" w:hAnsi="Times New Roman" w:cs="Times New Roman"/>
          <w:b/>
          <w:bCs/>
          <w:spacing w:val="-2"/>
          <w:sz w:val="24"/>
          <w:szCs w:val="24"/>
        </w:rPr>
        <w:t xml:space="preserve"> </w:t>
      </w:r>
      <w:r w:rsidRPr="0046186A">
        <w:rPr>
          <w:rFonts w:ascii="Times New Roman" w:eastAsia="Times New Roman" w:hAnsi="Times New Roman" w:cs="Times New Roman"/>
          <w:b/>
          <w:bCs/>
          <w:sz w:val="24"/>
          <w:szCs w:val="24"/>
        </w:rPr>
        <w:t>самоконтроля.</w:t>
      </w:r>
    </w:p>
    <w:p w:rsidR="0046186A" w:rsidRPr="0046186A" w:rsidRDefault="0046186A" w:rsidP="0046186A">
      <w:pPr>
        <w:widowControl w:val="0"/>
        <w:autoSpaceDE w:val="0"/>
        <w:autoSpaceDN w:val="0"/>
        <w:spacing w:after="0" w:line="240" w:lineRule="auto"/>
        <w:ind w:left="680"/>
        <w:outlineLvl w:val="1"/>
        <w:rPr>
          <w:rFonts w:ascii="Times New Roman" w:eastAsia="Times New Roman" w:hAnsi="Times New Roman" w:cs="Times New Roman"/>
          <w:b/>
          <w:bCs/>
          <w:i/>
          <w:iCs/>
          <w:sz w:val="24"/>
          <w:szCs w:val="24"/>
        </w:rPr>
      </w:pPr>
      <w:r w:rsidRPr="0046186A">
        <w:rPr>
          <w:rFonts w:ascii="Times New Roman" w:eastAsia="Times New Roman" w:hAnsi="Times New Roman" w:cs="Times New Roman"/>
          <w:b/>
          <w:bCs/>
          <w:i/>
          <w:iCs/>
          <w:sz w:val="24"/>
          <w:szCs w:val="24"/>
        </w:rPr>
        <w:t>Понимание</w:t>
      </w:r>
      <w:r w:rsidRPr="0046186A">
        <w:rPr>
          <w:rFonts w:ascii="Times New Roman" w:eastAsia="Times New Roman" w:hAnsi="Times New Roman" w:cs="Times New Roman"/>
          <w:b/>
          <w:bCs/>
          <w:i/>
          <w:iCs/>
          <w:spacing w:val="-6"/>
          <w:sz w:val="24"/>
          <w:szCs w:val="24"/>
        </w:rPr>
        <w:t xml:space="preserve"> </w:t>
      </w:r>
      <w:r w:rsidRPr="0046186A">
        <w:rPr>
          <w:rFonts w:ascii="Times New Roman" w:eastAsia="Times New Roman" w:hAnsi="Times New Roman" w:cs="Times New Roman"/>
          <w:b/>
          <w:bCs/>
          <w:i/>
          <w:iCs/>
          <w:sz w:val="24"/>
          <w:szCs w:val="24"/>
        </w:rPr>
        <w:t>темы,</w:t>
      </w:r>
      <w:r w:rsidRPr="0046186A">
        <w:rPr>
          <w:rFonts w:ascii="Times New Roman" w:eastAsia="Times New Roman" w:hAnsi="Times New Roman" w:cs="Times New Roman"/>
          <w:b/>
          <w:bCs/>
          <w:i/>
          <w:iCs/>
          <w:spacing w:val="-2"/>
          <w:sz w:val="24"/>
          <w:szCs w:val="24"/>
        </w:rPr>
        <w:t xml:space="preserve"> </w:t>
      </w:r>
      <w:r w:rsidRPr="0046186A">
        <w:rPr>
          <w:rFonts w:ascii="Times New Roman" w:eastAsia="Times New Roman" w:hAnsi="Times New Roman" w:cs="Times New Roman"/>
          <w:b/>
          <w:bCs/>
          <w:i/>
          <w:iCs/>
          <w:sz w:val="24"/>
          <w:szCs w:val="24"/>
        </w:rPr>
        <w:t>идеи</w:t>
      </w:r>
      <w:r w:rsidRPr="0046186A">
        <w:rPr>
          <w:rFonts w:ascii="Times New Roman" w:eastAsia="Times New Roman" w:hAnsi="Times New Roman" w:cs="Times New Roman"/>
          <w:b/>
          <w:bCs/>
          <w:i/>
          <w:iCs/>
          <w:spacing w:val="-1"/>
          <w:sz w:val="24"/>
          <w:szCs w:val="24"/>
        </w:rPr>
        <w:t xml:space="preserve"> </w:t>
      </w:r>
      <w:r w:rsidRPr="0046186A">
        <w:rPr>
          <w:rFonts w:ascii="Times New Roman" w:eastAsia="Times New Roman" w:hAnsi="Times New Roman" w:cs="Times New Roman"/>
          <w:b/>
          <w:bCs/>
          <w:i/>
          <w:iCs/>
          <w:sz w:val="24"/>
          <w:szCs w:val="24"/>
        </w:rPr>
        <w:t>конфликта.</w:t>
      </w:r>
    </w:p>
    <w:p w:rsidR="0046186A" w:rsidRPr="0046186A" w:rsidRDefault="0046186A" w:rsidP="00483F95">
      <w:pPr>
        <w:widowControl w:val="0"/>
        <w:numPr>
          <w:ilvl w:val="0"/>
          <w:numId w:val="22"/>
        </w:numPr>
        <w:tabs>
          <w:tab w:val="left" w:pos="835"/>
        </w:tabs>
        <w:autoSpaceDE w:val="0"/>
        <w:autoSpaceDN w:val="0"/>
        <w:spacing w:after="0" w:line="240" w:lineRule="auto"/>
        <w:ind w:right="343"/>
        <w:rPr>
          <w:rFonts w:ascii="Times New Roman" w:eastAsia="Times New Roman" w:hAnsi="Times New Roman" w:cs="Times New Roman"/>
          <w:sz w:val="24"/>
        </w:rPr>
      </w:pPr>
      <w:r w:rsidRPr="0046186A">
        <w:rPr>
          <w:rFonts w:ascii="Times New Roman" w:eastAsia="Times New Roman" w:hAnsi="Times New Roman" w:cs="Times New Roman"/>
          <w:sz w:val="24"/>
        </w:rPr>
        <w:t>Первое</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название</w:t>
      </w:r>
      <w:r w:rsidRPr="0046186A">
        <w:rPr>
          <w:rFonts w:ascii="Times New Roman" w:eastAsia="Times New Roman" w:hAnsi="Times New Roman" w:cs="Times New Roman"/>
          <w:spacing w:val="16"/>
          <w:sz w:val="24"/>
        </w:rPr>
        <w:t xml:space="preserve"> </w:t>
      </w:r>
      <w:r w:rsidRPr="0046186A">
        <w:rPr>
          <w:rFonts w:ascii="Times New Roman" w:eastAsia="Times New Roman" w:hAnsi="Times New Roman" w:cs="Times New Roman"/>
          <w:sz w:val="24"/>
        </w:rPr>
        <w:t>«Предместье»</w:t>
      </w:r>
      <w:r w:rsidRPr="0046186A">
        <w:rPr>
          <w:rFonts w:ascii="Times New Roman" w:eastAsia="Times New Roman" w:hAnsi="Times New Roman" w:cs="Times New Roman"/>
          <w:spacing w:val="9"/>
          <w:sz w:val="24"/>
        </w:rPr>
        <w:t xml:space="preserve"> </w:t>
      </w:r>
      <w:r w:rsidRPr="0046186A">
        <w:rPr>
          <w:rFonts w:ascii="Times New Roman" w:eastAsia="Times New Roman" w:hAnsi="Times New Roman" w:cs="Times New Roman"/>
          <w:sz w:val="24"/>
        </w:rPr>
        <w:t>указывает</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на</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место,</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где</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происходит</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действие.</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Почему</w:t>
      </w:r>
      <w:r w:rsidRPr="0046186A">
        <w:rPr>
          <w:rFonts w:ascii="Times New Roman" w:eastAsia="Times New Roman" w:hAnsi="Times New Roman" w:cs="Times New Roman"/>
          <w:spacing w:val="7"/>
          <w:sz w:val="24"/>
        </w:rPr>
        <w:t xml:space="preserve"> </w:t>
      </w:r>
      <w:r w:rsidRPr="0046186A">
        <w:rPr>
          <w:rFonts w:ascii="Times New Roman" w:eastAsia="Times New Roman" w:hAnsi="Times New Roman" w:cs="Times New Roman"/>
          <w:sz w:val="24"/>
        </w:rPr>
        <w:t>автор</w:t>
      </w:r>
      <w:r w:rsidRPr="0046186A">
        <w:rPr>
          <w:rFonts w:ascii="Times New Roman" w:eastAsia="Times New Roman" w:hAnsi="Times New Roman" w:cs="Times New Roman"/>
          <w:spacing w:val="-57"/>
          <w:sz w:val="24"/>
        </w:rPr>
        <w:t xml:space="preserve"> </w:t>
      </w:r>
      <w:r w:rsidRPr="0046186A">
        <w:rPr>
          <w:rFonts w:ascii="Times New Roman" w:eastAsia="Times New Roman" w:hAnsi="Times New Roman" w:cs="Times New Roman"/>
          <w:sz w:val="24"/>
        </w:rPr>
        <w:t>изменил</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название?</w:t>
      </w:r>
    </w:p>
    <w:p w:rsidR="0046186A" w:rsidRPr="0046186A" w:rsidRDefault="0046186A" w:rsidP="00483F95">
      <w:pPr>
        <w:widowControl w:val="0"/>
        <w:numPr>
          <w:ilvl w:val="0"/>
          <w:numId w:val="22"/>
        </w:numPr>
        <w:tabs>
          <w:tab w:val="left" w:pos="820"/>
        </w:tabs>
        <w:autoSpaceDE w:val="0"/>
        <w:autoSpaceDN w:val="0"/>
        <w:spacing w:after="0" w:line="240" w:lineRule="auto"/>
        <w:ind w:left="819"/>
        <w:rPr>
          <w:rFonts w:ascii="Times New Roman" w:eastAsia="Times New Roman" w:hAnsi="Times New Roman" w:cs="Times New Roman"/>
          <w:sz w:val="24"/>
        </w:rPr>
      </w:pPr>
      <w:r w:rsidRPr="0046186A">
        <w:rPr>
          <w:rFonts w:ascii="Times New Roman" w:eastAsia="Times New Roman" w:hAnsi="Times New Roman" w:cs="Times New Roman"/>
          <w:sz w:val="24"/>
        </w:rPr>
        <w:t>Какие</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проблемы</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решаются?</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Какова</w:t>
      </w:r>
      <w:r w:rsidRPr="0046186A">
        <w:rPr>
          <w:rFonts w:ascii="Times New Roman" w:eastAsia="Times New Roman" w:hAnsi="Times New Roman" w:cs="Times New Roman"/>
          <w:spacing w:val="-5"/>
          <w:sz w:val="24"/>
        </w:rPr>
        <w:t xml:space="preserve"> </w:t>
      </w:r>
      <w:r w:rsidRPr="0046186A">
        <w:rPr>
          <w:rFonts w:ascii="Times New Roman" w:eastAsia="Times New Roman" w:hAnsi="Times New Roman" w:cs="Times New Roman"/>
          <w:sz w:val="24"/>
        </w:rPr>
        <w:t>двуплановость</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пьесы?</w:t>
      </w:r>
    </w:p>
    <w:p w:rsidR="0046186A" w:rsidRPr="0046186A" w:rsidRDefault="0046186A" w:rsidP="00483F95">
      <w:pPr>
        <w:widowControl w:val="0"/>
        <w:numPr>
          <w:ilvl w:val="0"/>
          <w:numId w:val="22"/>
        </w:numPr>
        <w:tabs>
          <w:tab w:val="left" w:pos="839"/>
        </w:tabs>
        <w:autoSpaceDE w:val="0"/>
        <w:autoSpaceDN w:val="0"/>
        <w:spacing w:after="0" w:line="240" w:lineRule="auto"/>
        <w:ind w:right="340"/>
        <w:jc w:val="both"/>
        <w:rPr>
          <w:rFonts w:ascii="Times New Roman" w:eastAsia="Times New Roman" w:hAnsi="Times New Roman" w:cs="Times New Roman"/>
          <w:sz w:val="24"/>
        </w:rPr>
      </w:pPr>
      <w:r w:rsidRPr="0046186A">
        <w:rPr>
          <w:rFonts w:ascii="Times New Roman" w:eastAsia="Times New Roman" w:hAnsi="Times New Roman" w:cs="Times New Roman"/>
          <w:sz w:val="24"/>
        </w:rPr>
        <w:t>Как рассматривается в пьесе вопрос о правде? Сопоставьте с вопросом о правде в пьесе М.</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Горького</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«На</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дне».</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Зачем</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герои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пьесы</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«Старший</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сын»</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врут?</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Есть</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у</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этого</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вранья</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оправдание?</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Всегда</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нужна</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правда?</w:t>
      </w:r>
    </w:p>
    <w:p w:rsidR="0046186A" w:rsidRPr="0046186A" w:rsidRDefault="0046186A" w:rsidP="00483F95">
      <w:pPr>
        <w:widowControl w:val="0"/>
        <w:numPr>
          <w:ilvl w:val="0"/>
          <w:numId w:val="22"/>
        </w:numPr>
        <w:tabs>
          <w:tab w:val="left" w:pos="820"/>
        </w:tabs>
        <w:autoSpaceDE w:val="0"/>
        <w:autoSpaceDN w:val="0"/>
        <w:spacing w:before="66" w:after="0" w:line="240" w:lineRule="auto"/>
        <w:ind w:left="819"/>
        <w:jc w:val="both"/>
        <w:rPr>
          <w:rFonts w:ascii="Times New Roman" w:eastAsia="Times New Roman" w:hAnsi="Times New Roman" w:cs="Times New Roman"/>
          <w:sz w:val="24"/>
        </w:rPr>
      </w:pPr>
      <w:r w:rsidRPr="0046186A">
        <w:rPr>
          <w:rFonts w:ascii="Times New Roman" w:eastAsia="Times New Roman" w:hAnsi="Times New Roman" w:cs="Times New Roman"/>
          <w:sz w:val="24"/>
        </w:rPr>
        <w:lastRenderedPageBreak/>
        <w:t>Какова</w:t>
      </w:r>
      <w:r w:rsidRPr="0046186A">
        <w:rPr>
          <w:rFonts w:ascii="Times New Roman" w:eastAsia="Times New Roman" w:hAnsi="Times New Roman" w:cs="Times New Roman"/>
          <w:spacing w:val="-5"/>
          <w:sz w:val="24"/>
        </w:rPr>
        <w:t xml:space="preserve"> </w:t>
      </w:r>
      <w:r w:rsidRPr="0046186A">
        <w:rPr>
          <w:rFonts w:ascii="Times New Roman" w:eastAsia="Times New Roman" w:hAnsi="Times New Roman" w:cs="Times New Roman"/>
          <w:sz w:val="24"/>
        </w:rPr>
        <w:t>тема,</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идея</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произведения?Как</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вы</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думаете,</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почему</w:t>
      </w:r>
      <w:r w:rsidRPr="0046186A">
        <w:rPr>
          <w:rFonts w:ascii="Times New Roman" w:eastAsia="Times New Roman" w:hAnsi="Times New Roman" w:cs="Times New Roman"/>
          <w:spacing w:val="-5"/>
          <w:sz w:val="24"/>
        </w:rPr>
        <w:t xml:space="preserve"> </w:t>
      </w:r>
      <w:r w:rsidRPr="0046186A">
        <w:rPr>
          <w:rFonts w:ascii="Times New Roman" w:eastAsia="Times New Roman" w:hAnsi="Times New Roman" w:cs="Times New Roman"/>
          <w:sz w:val="24"/>
        </w:rPr>
        <w:t>так</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называется пьеса?Финал</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пьесы</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оптимистичен.</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Как</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вы</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думаете, могло</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ли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такое</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случиться</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в</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жизни?</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sz w:val="24"/>
        </w:rPr>
      </w:pPr>
      <w:r w:rsidRPr="0046186A">
        <w:rPr>
          <w:rFonts w:ascii="Times New Roman" w:eastAsia="Times New Roman" w:hAnsi="Times New Roman" w:cs="Times New Roman"/>
          <w:sz w:val="24"/>
        </w:rPr>
        <w:t xml:space="preserve">                  Как, по – вашему, сложатся судьбы героев в дальнейшем?</w:t>
      </w:r>
    </w:p>
    <w:p w:rsidR="0046186A" w:rsidRPr="0046186A" w:rsidRDefault="0046186A" w:rsidP="0046186A">
      <w:pPr>
        <w:widowControl w:val="0"/>
        <w:autoSpaceDE w:val="0"/>
        <w:autoSpaceDN w:val="0"/>
        <w:spacing w:before="4" w:after="0" w:line="240" w:lineRule="auto"/>
        <w:ind w:left="680"/>
        <w:outlineLvl w:val="0"/>
        <w:rPr>
          <w:rFonts w:ascii="Times New Roman" w:eastAsia="Times New Roman" w:hAnsi="Times New Roman" w:cs="Times New Roman"/>
          <w:b/>
          <w:bCs/>
          <w:sz w:val="24"/>
          <w:szCs w:val="24"/>
        </w:rPr>
      </w:pPr>
      <w:r w:rsidRPr="0046186A">
        <w:rPr>
          <w:rFonts w:ascii="Times New Roman" w:eastAsia="Times New Roman" w:hAnsi="Times New Roman" w:cs="Times New Roman"/>
          <w:b/>
          <w:bCs/>
          <w:sz w:val="24"/>
          <w:szCs w:val="24"/>
        </w:rPr>
        <w:t>Литература:</w:t>
      </w:r>
    </w:p>
    <w:p w:rsidR="0046186A" w:rsidRPr="0046186A" w:rsidRDefault="0046186A" w:rsidP="00483F95">
      <w:pPr>
        <w:widowControl w:val="0"/>
        <w:numPr>
          <w:ilvl w:val="0"/>
          <w:numId w:val="24"/>
        </w:numPr>
        <w:tabs>
          <w:tab w:val="left" w:pos="993"/>
        </w:tabs>
        <w:autoSpaceDE w:val="0"/>
        <w:autoSpaceDN w:val="0"/>
        <w:spacing w:before="38" w:after="0" w:line="240" w:lineRule="auto"/>
        <w:ind w:right="347"/>
        <w:rPr>
          <w:rFonts w:ascii="Times New Roman" w:eastAsia="Times New Roman" w:hAnsi="Times New Roman" w:cs="Times New Roman"/>
          <w:sz w:val="24"/>
        </w:rPr>
      </w:pPr>
      <w:r w:rsidRPr="0046186A">
        <w:rPr>
          <w:rFonts w:ascii="Times New Roman" w:eastAsia="Times New Roman" w:hAnsi="Times New Roman" w:cs="Times New Roman"/>
          <w:sz w:val="24"/>
        </w:rPr>
        <w:t>Вампилов</w:t>
      </w:r>
      <w:r w:rsidRPr="0046186A">
        <w:rPr>
          <w:rFonts w:ascii="Times New Roman" w:eastAsia="Times New Roman" w:hAnsi="Times New Roman" w:cs="Times New Roman"/>
          <w:spacing w:val="8"/>
          <w:sz w:val="24"/>
        </w:rPr>
        <w:t xml:space="preserve"> </w:t>
      </w:r>
      <w:r w:rsidRPr="0046186A">
        <w:rPr>
          <w:rFonts w:ascii="Times New Roman" w:eastAsia="Times New Roman" w:hAnsi="Times New Roman" w:cs="Times New Roman"/>
          <w:sz w:val="24"/>
        </w:rPr>
        <w:t>А.В.</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Драматургическое</w:t>
      </w:r>
      <w:r w:rsidRPr="0046186A">
        <w:rPr>
          <w:rFonts w:ascii="Times New Roman" w:eastAsia="Times New Roman" w:hAnsi="Times New Roman" w:cs="Times New Roman"/>
          <w:spacing w:val="7"/>
          <w:sz w:val="24"/>
        </w:rPr>
        <w:t xml:space="preserve"> </w:t>
      </w:r>
      <w:r w:rsidRPr="0046186A">
        <w:rPr>
          <w:rFonts w:ascii="Times New Roman" w:eastAsia="Times New Roman" w:hAnsi="Times New Roman" w:cs="Times New Roman"/>
          <w:sz w:val="24"/>
        </w:rPr>
        <w:t>наследие.</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Пьесы.</w:t>
      </w:r>
      <w:r w:rsidRPr="0046186A">
        <w:rPr>
          <w:rFonts w:ascii="Times New Roman" w:eastAsia="Times New Roman" w:hAnsi="Times New Roman" w:cs="Times New Roman"/>
          <w:spacing w:val="8"/>
          <w:sz w:val="24"/>
        </w:rPr>
        <w:t xml:space="preserve"> </w:t>
      </w:r>
      <w:r w:rsidRPr="0046186A">
        <w:rPr>
          <w:rFonts w:ascii="Times New Roman" w:eastAsia="Times New Roman" w:hAnsi="Times New Roman" w:cs="Times New Roman"/>
          <w:sz w:val="24"/>
        </w:rPr>
        <w:t>Редакции</w:t>
      </w:r>
      <w:r w:rsidRPr="0046186A">
        <w:rPr>
          <w:rFonts w:ascii="Times New Roman" w:eastAsia="Times New Roman" w:hAnsi="Times New Roman" w:cs="Times New Roman"/>
          <w:spacing w:val="7"/>
          <w:sz w:val="24"/>
        </w:rPr>
        <w:t xml:space="preserve"> </w:t>
      </w:r>
      <w:r w:rsidRPr="0046186A">
        <w:rPr>
          <w:rFonts w:ascii="Times New Roman" w:eastAsia="Times New Roman" w:hAnsi="Times New Roman" w:cs="Times New Roman"/>
          <w:sz w:val="24"/>
        </w:rPr>
        <w:t>и</w:t>
      </w:r>
      <w:r w:rsidRPr="0046186A">
        <w:rPr>
          <w:rFonts w:ascii="Times New Roman" w:eastAsia="Times New Roman" w:hAnsi="Times New Roman" w:cs="Times New Roman"/>
          <w:spacing w:val="9"/>
          <w:sz w:val="24"/>
        </w:rPr>
        <w:t xml:space="preserve"> </w:t>
      </w:r>
      <w:r w:rsidRPr="0046186A">
        <w:rPr>
          <w:rFonts w:ascii="Times New Roman" w:eastAsia="Times New Roman" w:hAnsi="Times New Roman" w:cs="Times New Roman"/>
          <w:sz w:val="24"/>
        </w:rPr>
        <w:t>варианты</w:t>
      </w:r>
      <w:r w:rsidRPr="0046186A">
        <w:rPr>
          <w:rFonts w:ascii="Times New Roman" w:eastAsia="Times New Roman" w:hAnsi="Times New Roman" w:cs="Times New Roman"/>
          <w:spacing w:val="8"/>
          <w:sz w:val="24"/>
        </w:rPr>
        <w:t xml:space="preserve"> </w:t>
      </w:r>
      <w:r w:rsidRPr="0046186A">
        <w:rPr>
          <w:rFonts w:ascii="Times New Roman" w:eastAsia="Times New Roman" w:hAnsi="Times New Roman" w:cs="Times New Roman"/>
          <w:sz w:val="24"/>
        </w:rPr>
        <w:t>разных</w:t>
      </w:r>
      <w:r w:rsidRPr="0046186A">
        <w:rPr>
          <w:rFonts w:ascii="Times New Roman" w:eastAsia="Times New Roman" w:hAnsi="Times New Roman" w:cs="Times New Roman"/>
          <w:spacing w:val="10"/>
          <w:sz w:val="24"/>
        </w:rPr>
        <w:t xml:space="preserve"> </w:t>
      </w:r>
      <w:r w:rsidRPr="0046186A">
        <w:rPr>
          <w:rFonts w:ascii="Times New Roman" w:eastAsia="Times New Roman" w:hAnsi="Times New Roman" w:cs="Times New Roman"/>
          <w:sz w:val="24"/>
        </w:rPr>
        <w:t>лет.</w:t>
      </w:r>
      <w:r w:rsidRPr="0046186A">
        <w:rPr>
          <w:rFonts w:ascii="Times New Roman" w:eastAsia="Times New Roman" w:hAnsi="Times New Roman" w:cs="Times New Roman"/>
          <w:spacing w:val="-57"/>
          <w:sz w:val="24"/>
        </w:rPr>
        <w:t xml:space="preserve"> </w:t>
      </w:r>
      <w:r w:rsidRPr="0046186A">
        <w:rPr>
          <w:rFonts w:ascii="Times New Roman" w:eastAsia="Times New Roman" w:hAnsi="Times New Roman" w:cs="Times New Roman"/>
          <w:sz w:val="24"/>
        </w:rPr>
        <w:t>Сценки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и</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монологи. -</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Иркутск, 2002.</w:t>
      </w:r>
    </w:p>
    <w:p w:rsidR="0046186A" w:rsidRPr="0046186A" w:rsidRDefault="0046186A" w:rsidP="00483F95">
      <w:pPr>
        <w:widowControl w:val="0"/>
        <w:numPr>
          <w:ilvl w:val="0"/>
          <w:numId w:val="24"/>
        </w:numPr>
        <w:tabs>
          <w:tab w:val="left" w:pos="921"/>
        </w:tabs>
        <w:autoSpaceDE w:val="0"/>
        <w:autoSpaceDN w:val="0"/>
        <w:spacing w:after="0" w:line="275" w:lineRule="exact"/>
        <w:ind w:left="920" w:hanging="241"/>
        <w:rPr>
          <w:rFonts w:ascii="Times New Roman" w:eastAsia="Times New Roman" w:hAnsi="Times New Roman" w:cs="Times New Roman"/>
          <w:sz w:val="24"/>
        </w:rPr>
      </w:pPr>
      <w:r w:rsidRPr="0046186A">
        <w:rPr>
          <w:rFonts w:ascii="Times New Roman" w:eastAsia="Times New Roman" w:hAnsi="Times New Roman" w:cs="Times New Roman"/>
          <w:sz w:val="24"/>
        </w:rPr>
        <w:t>Вампилов</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А.В.</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Утиная</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охота.</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Пьесы.</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Иркутск,</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1987.</w:t>
      </w:r>
    </w:p>
    <w:p w:rsidR="0046186A" w:rsidRPr="0046186A" w:rsidRDefault="0046186A" w:rsidP="00483F95">
      <w:pPr>
        <w:widowControl w:val="0"/>
        <w:numPr>
          <w:ilvl w:val="0"/>
          <w:numId w:val="24"/>
        </w:numPr>
        <w:tabs>
          <w:tab w:val="left" w:pos="921"/>
        </w:tabs>
        <w:autoSpaceDE w:val="0"/>
        <w:autoSpaceDN w:val="0"/>
        <w:spacing w:before="41" w:after="0" w:line="240" w:lineRule="auto"/>
        <w:ind w:left="920" w:hanging="241"/>
        <w:rPr>
          <w:rFonts w:ascii="Times New Roman" w:eastAsia="Times New Roman" w:hAnsi="Times New Roman" w:cs="Times New Roman"/>
          <w:sz w:val="24"/>
        </w:rPr>
      </w:pPr>
      <w:r w:rsidRPr="0046186A">
        <w:rPr>
          <w:rFonts w:ascii="Times New Roman" w:eastAsia="Times New Roman" w:hAnsi="Times New Roman" w:cs="Times New Roman"/>
          <w:sz w:val="24"/>
        </w:rPr>
        <w:t>Александр</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Вампилов</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в</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воспоминаниях</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и фотографиях.</w:t>
      </w:r>
      <w:r w:rsidRPr="0046186A">
        <w:rPr>
          <w:rFonts w:ascii="Times New Roman" w:eastAsia="Times New Roman" w:hAnsi="Times New Roman" w:cs="Times New Roman"/>
          <w:spacing w:val="-3"/>
          <w:sz w:val="24"/>
        </w:rPr>
        <w:t xml:space="preserve"> </w:t>
      </w:r>
      <w:r w:rsidRPr="0046186A">
        <w:rPr>
          <w:rFonts w:ascii="Times New Roman" w:eastAsia="Times New Roman" w:hAnsi="Times New Roman" w:cs="Times New Roman"/>
          <w:sz w:val="24"/>
        </w:rPr>
        <w:t>-</w:t>
      </w:r>
      <w:r w:rsidRPr="0046186A">
        <w:rPr>
          <w:rFonts w:ascii="Times New Roman" w:eastAsia="Times New Roman" w:hAnsi="Times New Roman" w:cs="Times New Roman"/>
          <w:spacing w:val="-4"/>
          <w:sz w:val="24"/>
        </w:rPr>
        <w:t xml:space="preserve"> </w:t>
      </w:r>
      <w:r w:rsidRPr="0046186A">
        <w:rPr>
          <w:rFonts w:ascii="Times New Roman" w:eastAsia="Times New Roman" w:hAnsi="Times New Roman" w:cs="Times New Roman"/>
          <w:sz w:val="24"/>
        </w:rPr>
        <w:t>Иркутск,</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1999.</w:t>
      </w:r>
    </w:p>
    <w:p w:rsidR="0046186A" w:rsidRPr="0046186A" w:rsidRDefault="0046186A" w:rsidP="00483F95">
      <w:pPr>
        <w:widowControl w:val="0"/>
        <w:numPr>
          <w:ilvl w:val="0"/>
          <w:numId w:val="24"/>
        </w:numPr>
        <w:tabs>
          <w:tab w:val="left" w:pos="933"/>
        </w:tabs>
        <w:autoSpaceDE w:val="0"/>
        <w:autoSpaceDN w:val="0"/>
        <w:spacing w:before="43" w:after="0" w:line="240" w:lineRule="auto"/>
        <w:ind w:right="341"/>
        <w:rPr>
          <w:rFonts w:ascii="Times New Roman" w:eastAsia="Times New Roman" w:hAnsi="Times New Roman" w:cs="Times New Roman"/>
          <w:sz w:val="24"/>
        </w:rPr>
      </w:pPr>
      <w:r w:rsidRPr="0046186A">
        <w:rPr>
          <w:rFonts w:ascii="Times New Roman" w:eastAsia="Times New Roman" w:hAnsi="Times New Roman" w:cs="Times New Roman"/>
          <w:sz w:val="24"/>
        </w:rPr>
        <w:t>Пьеса</w:t>
      </w:r>
      <w:r w:rsidRPr="0046186A">
        <w:rPr>
          <w:rFonts w:ascii="Times New Roman" w:eastAsia="Times New Roman" w:hAnsi="Times New Roman" w:cs="Times New Roman"/>
          <w:spacing w:val="7"/>
          <w:sz w:val="24"/>
        </w:rPr>
        <w:t xml:space="preserve"> </w:t>
      </w:r>
      <w:r w:rsidRPr="0046186A">
        <w:rPr>
          <w:rFonts w:ascii="Times New Roman" w:eastAsia="Times New Roman" w:hAnsi="Times New Roman" w:cs="Times New Roman"/>
          <w:sz w:val="24"/>
        </w:rPr>
        <w:t>А.В.</w:t>
      </w:r>
      <w:r w:rsidRPr="0046186A">
        <w:rPr>
          <w:rFonts w:ascii="Times New Roman" w:eastAsia="Times New Roman" w:hAnsi="Times New Roman" w:cs="Times New Roman"/>
          <w:spacing w:val="10"/>
          <w:sz w:val="24"/>
        </w:rPr>
        <w:t xml:space="preserve"> </w:t>
      </w:r>
      <w:r w:rsidRPr="0046186A">
        <w:rPr>
          <w:rFonts w:ascii="Times New Roman" w:eastAsia="Times New Roman" w:hAnsi="Times New Roman" w:cs="Times New Roman"/>
          <w:sz w:val="24"/>
        </w:rPr>
        <w:t>Вампилова</w:t>
      </w:r>
      <w:r w:rsidRPr="0046186A">
        <w:rPr>
          <w:rFonts w:ascii="Times New Roman" w:eastAsia="Times New Roman" w:hAnsi="Times New Roman" w:cs="Times New Roman"/>
          <w:spacing w:val="12"/>
          <w:sz w:val="24"/>
        </w:rPr>
        <w:t xml:space="preserve"> </w:t>
      </w:r>
      <w:r w:rsidRPr="0046186A">
        <w:rPr>
          <w:rFonts w:ascii="Times New Roman" w:eastAsia="Times New Roman" w:hAnsi="Times New Roman" w:cs="Times New Roman"/>
          <w:sz w:val="24"/>
        </w:rPr>
        <w:t>«Старший</w:t>
      </w:r>
      <w:r w:rsidRPr="0046186A">
        <w:rPr>
          <w:rFonts w:ascii="Times New Roman" w:eastAsia="Times New Roman" w:hAnsi="Times New Roman" w:cs="Times New Roman"/>
          <w:spacing w:val="9"/>
          <w:sz w:val="24"/>
        </w:rPr>
        <w:t xml:space="preserve"> </w:t>
      </w:r>
      <w:r w:rsidRPr="0046186A">
        <w:rPr>
          <w:rFonts w:ascii="Times New Roman" w:eastAsia="Times New Roman" w:hAnsi="Times New Roman" w:cs="Times New Roman"/>
          <w:sz w:val="24"/>
        </w:rPr>
        <w:t>сын».</w:t>
      </w:r>
      <w:r w:rsidRPr="0046186A">
        <w:rPr>
          <w:rFonts w:ascii="Times New Roman" w:eastAsia="Times New Roman" w:hAnsi="Times New Roman" w:cs="Times New Roman"/>
          <w:spacing w:val="8"/>
          <w:sz w:val="24"/>
        </w:rPr>
        <w:t xml:space="preserve"> </w:t>
      </w:r>
      <w:r w:rsidRPr="0046186A">
        <w:rPr>
          <w:rFonts w:ascii="Times New Roman" w:eastAsia="Times New Roman" w:hAnsi="Times New Roman" w:cs="Times New Roman"/>
          <w:sz w:val="24"/>
        </w:rPr>
        <w:t>Материалы</w:t>
      </w:r>
      <w:r w:rsidRPr="0046186A">
        <w:rPr>
          <w:rFonts w:ascii="Times New Roman" w:eastAsia="Times New Roman" w:hAnsi="Times New Roman" w:cs="Times New Roman"/>
          <w:spacing w:val="8"/>
          <w:sz w:val="24"/>
        </w:rPr>
        <w:t xml:space="preserve"> </w:t>
      </w:r>
      <w:r w:rsidRPr="0046186A">
        <w:rPr>
          <w:rFonts w:ascii="Times New Roman" w:eastAsia="Times New Roman" w:hAnsi="Times New Roman" w:cs="Times New Roman"/>
          <w:sz w:val="24"/>
        </w:rPr>
        <w:t>к</w:t>
      </w:r>
      <w:r w:rsidRPr="0046186A">
        <w:rPr>
          <w:rFonts w:ascii="Times New Roman" w:eastAsia="Times New Roman" w:hAnsi="Times New Roman" w:cs="Times New Roman"/>
          <w:spacing w:val="11"/>
          <w:sz w:val="24"/>
        </w:rPr>
        <w:t xml:space="preserve"> </w:t>
      </w:r>
      <w:r w:rsidRPr="0046186A">
        <w:rPr>
          <w:rFonts w:ascii="Times New Roman" w:eastAsia="Times New Roman" w:hAnsi="Times New Roman" w:cs="Times New Roman"/>
          <w:sz w:val="24"/>
        </w:rPr>
        <w:t>уроку</w:t>
      </w:r>
      <w:r w:rsidRPr="0046186A">
        <w:rPr>
          <w:rFonts w:ascii="Times New Roman" w:eastAsia="Times New Roman" w:hAnsi="Times New Roman" w:cs="Times New Roman"/>
          <w:spacing w:val="13"/>
          <w:sz w:val="24"/>
        </w:rPr>
        <w:t xml:space="preserve"> </w:t>
      </w:r>
      <w:r w:rsidRPr="0046186A">
        <w:rPr>
          <w:rFonts w:ascii="Times New Roman" w:eastAsia="Times New Roman" w:hAnsi="Times New Roman" w:cs="Times New Roman"/>
          <w:sz w:val="24"/>
        </w:rPr>
        <w:t>внеклассного</w:t>
      </w:r>
      <w:r w:rsidRPr="0046186A">
        <w:rPr>
          <w:rFonts w:ascii="Times New Roman" w:eastAsia="Times New Roman" w:hAnsi="Times New Roman" w:cs="Times New Roman"/>
          <w:spacing w:val="9"/>
          <w:sz w:val="24"/>
        </w:rPr>
        <w:t xml:space="preserve"> </w:t>
      </w:r>
      <w:r w:rsidRPr="0046186A">
        <w:rPr>
          <w:rFonts w:ascii="Times New Roman" w:eastAsia="Times New Roman" w:hAnsi="Times New Roman" w:cs="Times New Roman"/>
          <w:sz w:val="24"/>
        </w:rPr>
        <w:t>чтения.</w:t>
      </w:r>
      <w:r w:rsidRPr="0046186A">
        <w:rPr>
          <w:rFonts w:ascii="Times New Roman" w:eastAsia="Times New Roman" w:hAnsi="Times New Roman" w:cs="Times New Roman"/>
          <w:spacing w:val="8"/>
          <w:sz w:val="24"/>
        </w:rPr>
        <w:t xml:space="preserve"> </w:t>
      </w:r>
      <w:r w:rsidRPr="0046186A">
        <w:rPr>
          <w:rFonts w:ascii="Times New Roman" w:eastAsia="Times New Roman" w:hAnsi="Times New Roman" w:cs="Times New Roman"/>
          <w:sz w:val="24"/>
        </w:rPr>
        <w:t>//Русский</w:t>
      </w:r>
      <w:r w:rsidRPr="0046186A">
        <w:rPr>
          <w:rFonts w:ascii="Times New Roman" w:eastAsia="Times New Roman" w:hAnsi="Times New Roman" w:cs="Times New Roman"/>
          <w:spacing w:val="-57"/>
          <w:sz w:val="24"/>
        </w:rPr>
        <w:t xml:space="preserve"> </w:t>
      </w:r>
      <w:r w:rsidRPr="0046186A">
        <w:rPr>
          <w:rFonts w:ascii="Times New Roman" w:eastAsia="Times New Roman" w:hAnsi="Times New Roman" w:cs="Times New Roman"/>
          <w:sz w:val="24"/>
        </w:rPr>
        <w:t>язык</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и</w:t>
      </w:r>
      <w:r w:rsidRPr="0046186A">
        <w:rPr>
          <w:rFonts w:ascii="Times New Roman" w:eastAsia="Times New Roman" w:hAnsi="Times New Roman" w:cs="Times New Roman"/>
          <w:spacing w:val="1"/>
          <w:sz w:val="24"/>
        </w:rPr>
        <w:t xml:space="preserve"> </w:t>
      </w:r>
      <w:r w:rsidRPr="0046186A">
        <w:rPr>
          <w:rFonts w:ascii="Times New Roman" w:eastAsia="Times New Roman" w:hAnsi="Times New Roman" w:cs="Times New Roman"/>
          <w:sz w:val="24"/>
        </w:rPr>
        <w:t>литература, №3,</w:t>
      </w:r>
      <w:r w:rsidRPr="0046186A">
        <w:rPr>
          <w:rFonts w:ascii="Times New Roman" w:eastAsia="Times New Roman" w:hAnsi="Times New Roman" w:cs="Times New Roman"/>
          <w:spacing w:val="2"/>
          <w:sz w:val="24"/>
        </w:rPr>
        <w:t xml:space="preserve"> </w:t>
      </w:r>
      <w:r w:rsidRPr="0046186A">
        <w:rPr>
          <w:rFonts w:ascii="Times New Roman" w:eastAsia="Times New Roman" w:hAnsi="Times New Roman" w:cs="Times New Roman"/>
          <w:sz w:val="24"/>
        </w:rPr>
        <w:t>1991.-с.62</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hd w:val="clear" w:color="auto" w:fill="FFFFFF"/>
          <w:lang w:eastAsia="ru-RU"/>
        </w:rPr>
      </w:pP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4"/>
          <w:szCs w:val="24"/>
          <w:shd w:val="clear" w:color="auto" w:fill="FFFFFF"/>
          <w:lang w:eastAsia="ru-RU"/>
        </w:rPr>
      </w:pPr>
      <w:r w:rsidRPr="0046186A">
        <w:rPr>
          <w:rFonts w:ascii="Times New Roman" w:eastAsia="Times New Roman" w:hAnsi="Times New Roman" w:cs="Times New Roman"/>
          <w:b/>
          <w:i/>
          <w:iCs/>
          <w:color w:val="000000"/>
          <w:sz w:val="24"/>
          <w:szCs w:val="24"/>
          <w:shd w:val="clear" w:color="auto" w:fill="FFFFFF"/>
          <w:lang w:eastAsia="ru-RU"/>
        </w:rPr>
        <w:lastRenderedPageBreak/>
        <w:t>Практическая работа</w:t>
      </w:r>
      <w:r w:rsidR="00483F95">
        <w:rPr>
          <w:rFonts w:ascii="Times New Roman" w:eastAsia="Times New Roman" w:hAnsi="Times New Roman" w:cs="Times New Roman"/>
          <w:b/>
          <w:i/>
          <w:iCs/>
          <w:color w:val="000000"/>
          <w:sz w:val="24"/>
          <w:szCs w:val="24"/>
          <w:shd w:val="clear" w:color="auto" w:fill="FFFFFF"/>
          <w:lang w:eastAsia="ru-RU"/>
        </w:rPr>
        <w:t>29</w:t>
      </w:r>
      <w:r w:rsidRPr="0046186A">
        <w:rPr>
          <w:rFonts w:ascii="Times New Roman" w:eastAsia="Times New Roman" w:hAnsi="Times New Roman" w:cs="Times New Roman"/>
          <w:i/>
          <w:iCs/>
          <w:color w:val="000000"/>
          <w:sz w:val="24"/>
          <w:szCs w:val="24"/>
          <w:shd w:val="clear" w:color="auto" w:fill="FFFFFF"/>
          <w:lang w:eastAsia="ru-RU"/>
        </w:rPr>
        <w:t xml:space="preserve">  РУССКОЕ ЛИТЕРАТУРНОЕ ЗАРУБЕЖЬЕ ТРИ ВОЛНЫ ЭМИГРАЦИИ.</w:t>
      </w:r>
    </w:p>
    <w:p w:rsidR="0046186A" w:rsidRPr="0046186A" w:rsidRDefault="0046186A" w:rsidP="0046186A">
      <w:pPr>
        <w:spacing w:before="100" w:beforeAutospacing="1" w:after="100" w:afterAutospacing="1" w:line="240" w:lineRule="auto"/>
        <w:rPr>
          <w:rFonts w:ascii="Times New Roman" w:eastAsia="Times New Roman" w:hAnsi="Times New Roman" w:cs="Times New Roman"/>
          <w:i/>
          <w:iCs/>
          <w:color w:val="000000"/>
          <w:sz w:val="24"/>
          <w:szCs w:val="24"/>
          <w:shd w:val="clear" w:color="auto" w:fill="FFFFFF"/>
          <w:lang w:eastAsia="ru-RU"/>
        </w:rPr>
      </w:pPr>
      <w:r w:rsidRPr="0046186A">
        <w:rPr>
          <w:rFonts w:ascii="Times New Roman" w:eastAsia="Times New Roman" w:hAnsi="Times New Roman" w:cs="Times New Roman"/>
          <w:i/>
          <w:iCs/>
          <w:color w:val="000000"/>
          <w:sz w:val="24"/>
          <w:szCs w:val="24"/>
          <w:shd w:val="clear" w:color="auto" w:fill="FFFFFF"/>
          <w:lang w:eastAsia="ru-RU"/>
        </w:rPr>
        <w:t>Ответить на вопросы:</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1. Феномен русского зарубежья.</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2. Характеристика «волн» русской эмиграции.</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3. Прозаики «старшего поколения» за рубежом. Охарактеризуйте</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послереволюционное творчество одного писателя( И. Бунина, А. Куприна и</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т.д.).</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4. Поэзия «первой волны». Охарактеризуйте творческое своеобразие одного</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поэта.</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5. Эмигрантский быт и советский строй в изображении сатириков (А.</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Аверченко, Дон-Аминадо, С. Черный, Тэффи – на выбор).</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6. Образ России в изображении литературы русского зарубежья (в любом</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произведении на выбор).</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7. Тема любви в литературе русского зарубежья (в любом произведении на</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выбор).</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8. Русская история в интерпретации литературы русского зарубежья (в любом</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произведении на выбор).</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9. Особенности литературы «второй волны» эмиграции.</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10.Литература «третьей волны» эмиграции: общая характеристика.</w:t>
      </w:r>
    </w:p>
    <w:p w:rsidR="0046186A" w:rsidRPr="0046186A" w:rsidRDefault="0046186A" w:rsidP="0046186A">
      <w:pPr>
        <w:spacing w:after="0" w:line="240" w:lineRule="auto"/>
        <w:rPr>
          <w:rFonts w:ascii="Times New Roman" w:eastAsia="Times New Roman" w:hAnsi="Times New Roman" w:cs="Times New Roman"/>
          <w:bCs/>
          <w:sz w:val="24"/>
          <w:szCs w:val="24"/>
        </w:rPr>
      </w:pPr>
      <w:r w:rsidRPr="0046186A">
        <w:rPr>
          <w:rFonts w:ascii="Times New Roman" w:eastAsia="Times New Roman" w:hAnsi="Times New Roman" w:cs="Times New Roman"/>
          <w:bCs/>
          <w:sz w:val="24"/>
          <w:szCs w:val="24"/>
        </w:rPr>
        <w:t>11.Понятие ближнего зарубежья: общность с русской литературой и особость</w:t>
      </w:r>
    </w:p>
    <w:p w:rsidR="0046186A" w:rsidRPr="0046186A" w:rsidRDefault="0046186A" w:rsidP="0046186A">
      <w:pPr>
        <w:spacing w:after="0" w:line="240" w:lineRule="auto"/>
        <w:rPr>
          <w:rFonts w:ascii="Times New Roman" w:eastAsia="Times New Roman" w:hAnsi="Times New Roman" w:cs="Times New Roman"/>
          <w:iCs/>
          <w:color w:val="000000"/>
          <w:sz w:val="24"/>
          <w:szCs w:val="24"/>
          <w:shd w:val="clear" w:color="auto" w:fill="FFFFFF"/>
          <w:lang w:eastAsia="ru-RU"/>
        </w:rPr>
      </w:pPr>
      <w:r w:rsidRPr="0046186A">
        <w:rPr>
          <w:rFonts w:ascii="Times New Roman" w:eastAsia="Times New Roman" w:hAnsi="Times New Roman" w:cs="Times New Roman"/>
          <w:bCs/>
          <w:sz w:val="24"/>
          <w:szCs w:val="24"/>
        </w:rPr>
        <w:t>пути.</w:t>
      </w:r>
    </w:p>
    <w:p w:rsidR="0046186A" w:rsidRPr="0046186A" w:rsidRDefault="0046186A" w:rsidP="0046186A">
      <w:pPr>
        <w:spacing w:after="0" w:line="240" w:lineRule="auto"/>
        <w:rPr>
          <w:rFonts w:ascii="Times New Roman" w:eastAsia="Times New Roman" w:hAnsi="Times New Roman" w:cs="Times New Roman"/>
          <w:iCs/>
          <w:color w:val="000000"/>
          <w:sz w:val="24"/>
          <w:szCs w:val="24"/>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z w:val="24"/>
          <w:szCs w:val="24"/>
          <w:shd w:val="clear" w:color="auto" w:fill="FFFFFF"/>
          <w:lang w:eastAsia="ru-RU"/>
        </w:rPr>
      </w:pPr>
    </w:p>
    <w:p w:rsidR="0046186A" w:rsidRPr="0046186A" w:rsidRDefault="0046186A" w:rsidP="0046186A">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46186A">
        <w:rPr>
          <w:rFonts w:ascii="Times New Roman" w:eastAsia="Times New Roman" w:hAnsi="Times New Roman" w:cs="Times New Roman"/>
          <w:b/>
          <w:sz w:val="24"/>
          <w:szCs w:val="24"/>
        </w:rPr>
        <w:t>Литература</w:t>
      </w:r>
    </w:p>
    <w:p w:rsidR="0046186A" w:rsidRPr="0046186A" w:rsidRDefault="0046186A" w:rsidP="0046186A">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6186A">
        <w:rPr>
          <w:rFonts w:ascii="Times New Roman" w:eastAsia="Times New Roman" w:hAnsi="Times New Roman" w:cs="Times New Roman"/>
          <w:sz w:val="24"/>
          <w:szCs w:val="24"/>
        </w:rPr>
        <w:t xml:space="preserve">Попова, И.М. Путь взыскующей совести. Духовный реализм в литературе русского зарубежья: Владимир Максимов : монография / И.М. Попова. – Тамбов : Изд-во Тамб. гос. техн. ун-та, 2008. – 276 с. </w:t>
      </w:r>
    </w:p>
    <w:p w:rsidR="0046186A" w:rsidRPr="0046186A" w:rsidRDefault="0046186A" w:rsidP="0046186A">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46186A">
        <w:rPr>
          <w:rFonts w:ascii="Times New Roman" w:eastAsia="Times New Roman" w:hAnsi="Times New Roman" w:cs="Times New Roman"/>
          <w:iCs/>
          <w:sz w:val="24"/>
          <w:szCs w:val="24"/>
        </w:rPr>
        <w:t>История литературы русского зарубежья (1920-е – начало 1990-х гг.)</w:t>
      </w:r>
      <w:r w:rsidRPr="0046186A">
        <w:rPr>
          <w:rFonts w:ascii="Times New Roman" w:eastAsia="Times New Roman" w:hAnsi="Times New Roman" w:cs="Times New Roman"/>
          <w:iCs/>
          <w:sz w:val="24"/>
          <w:szCs w:val="24"/>
          <w:lang w:val="en-US"/>
        </w:rPr>
        <w:t> </w:t>
      </w:r>
      <w:r w:rsidRPr="0046186A">
        <w:rPr>
          <w:rFonts w:ascii="Times New Roman" w:eastAsia="Times New Roman" w:hAnsi="Times New Roman" w:cs="Times New Roman"/>
          <w:iCs/>
          <w:sz w:val="24"/>
          <w:szCs w:val="24"/>
        </w:rPr>
        <w:t>: учебник для вузов / Под ред. А.П.</w:t>
      </w:r>
      <w:r w:rsidRPr="0046186A">
        <w:rPr>
          <w:rFonts w:ascii="Times New Roman" w:eastAsia="Times New Roman" w:hAnsi="Times New Roman" w:cs="Times New Roman"/>
          <w:iCs/>
          <w:sz w:val="24"/>
          <w:szCs w:val="24"/>
          <w:lang w:val="en-US"/>
        </w:rPr>
        <w:t> </w:t>
      </w:r>
      <w:r w:rsidRPr="0046186A">
        <w:rPr>
          <w:rFonts w:ascii="Times New Roman" w:eastAsia="Times New Roman" w:hAnsi="Times New Roman" w:cs="Times New Roman"/>
          <w:iCs/>
          <w:sz w:val="24"/>
          <w:szCs w:val="24"/>
        </w:rPr>
        <w:t>Авраменко. – М.</w:t>
      </w:r>
      <w:r w:rsidRPr="0046186A">
        <w:rPr>
          <w:rFonts w:ascii="Times New Roman" w:eastAsia="Times New Roman" w:hAnsi="Times New Roman" w:cs="Times New Roman"/>
          <w:iCs/>
          <w:sz w:val="24"/>
          <w:szCs w:val="24"/>
          <w:lang w:val="en-US"/>
        </w:rPr>
        <w:t> </w:t>
      </w:r>
      <w:r w:rsidRPr="0046186A">
        <w:rPr>
          <w:rFonts w:ascii="Times New Roman" w:eastAsia="Times New Roman" w:hAnsi="Times New Roman" w:cs="Times New Roman"/>
          <w:iCs/>
          <w:sz w:val="24"/>
          <w:szCs w:val="24"/>
        </w:rPr>
        <w:t>: Академический проект; Альма матер, 2011. – 706</w:t>
      </w:r>
      <w:r w:rsidRPr="0046186A">
        <w:rPr>
          <w:rFonts w:ascii="Times New Roman" w:eastAsia="Times New Roman" w:hAnsi="Times New Roman" w:cs="Times New Roman"/>
          <w:iCs/>
          <w:sz w:val="24"/>
          <w:szCs w:val="24"/>
          <w:lang w:val="en-US"/>
        </w:rPr>
        <w:t> </w:t>
      </w:r>
      <w:r w:rsidRPr="0046186A">
        <w:rPr>
          <w:rFonts w:ascii="Times New Roman" w:eastAsia="Times New Roman" w:hAnsi="Times New Roman" w:cs="Times New Roman"/>
          <w:iCs/>
          <w:sz w:val="24"/>
          <w:szCs w:val="24"/>
        </w:rPr>
        <w:t>с.</w:t>
      </w:r>
    </w:p>
    <w:p w:rsidR="0046186A" w:rsidRPr="0046186A" w:rsidRDefault="0046186A" w:rsidP="0046186A">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iCs/>
          <w:sz w:val="24"/>
          <w:szCs w:val="24"/>
          <w:lang w:val="be-BY"/>
        </w:rPr>
      </w:pPr>
      <w:r w:rsidRPr="0046186A">
        <w:rPr>
          <w:rFonts w:ascii="Times New Roman" w:eastAsia="Times New Roman" w:hAnsi="Times New Roman" w:cs="Times New Roman"/>
          <w:iCs/>
          <w:sz w:val="24"/>
          <w:szCs w:val="24"/>
          <w:lang w:val="be-BY"/>
        </w:rPr>
        <w:t>Буслакова, Т. П. Литература русского зарубежья : Курс лекций. Учебное пособие / Т.П. Буслакова – 2-е изд. – М. : Высш. шк., 2005. – 365 с.</w:t>
      </w:r>
    </w:p>
    <w:p w:rsidR="0046186A" w:rsidRPr="0046186A" w:rsidRDefault="0046186A" w:rsidP="0046186A">
      <w:pPr>
        <w:ind w:firstLine="709"/>
        <w:jc w:val="both"/>
        <w:rPr>
          <w:rFonts w:ascii="Times New Roman" w:eastAsia="Times New Roman" w:hAnsi="Times New Roman" w:cs="Times New Roman"/>
          <w:iCs/>
          <w:sz w:val="24"/>
          <w:szCs w:val="24"/>
        </w:rPr>
      </w:pPr>
      <w:r w:rsidRPr="0046186A">
        <w:rPr>
          <w:rFonts w:ascii="Times New Roman" w:eastAsia="Times New Roman" w:hAnsi="Times New Roman" w:cs="Times New Roman"/>
          <w:iCs/>
          <w:sz w:val="24"/>
          <w:szCs w:val="24"/>
        </w:rPr>
        <w:t>Агеносов, В.В. Литература русского зарубежья (1918–1996) / В.В. Агеносов. – М.</w:t>
      </w:r>
      <w:r w:rsidRPr="0046186A">
        <w:rPr>
          <w:rFonts w:ascii="Times New Roman" w:eastAsia="Times New Roman" w:hAnsi="Times New Roman" w:cs="Times New Roman"/>
          <w:iCs/>
          <w:sz w:val="24"/>
          <w:szCs w:val="24"/>
          <w:lang w:val="en-US"/>
        </w:rPr>
        <w:t> </w:t>
      </w:r>
      <w:r w:rsidRPr="0046186A">
        <w:rPr>
          <w:rFonts w:ascii="Times New Roman" w:eastAsia="Times New Roman" w:hAnsi="Times New Roman" w:cs="Times New Roman"/>
          <w:iCs/>
          <w:sz w:val="24"/>
          <w:szCs w:val="24"/>
        </w:rPr>
        <w:t>: Тер</w:t>
      </w:r>
      <w:bookmarkStart w:id="0" w:name="_GoBack"/>
      <w:bookmarkEnd w:id="0"/>
      <w:r w:rsidRPr="0046186A">
        <w:rPr>
          <w:rFonts w:ascii="Times New Roman" w:eastAsia="Times New Roman" w:hAnsi="Times New Roman" w:cs="Times New Roman"/>
          <w:iCs/>
          <w:sz w:val="24"/>
          <w:szCs w:val="24"/>
        </w:rPr>
        <w:t>ра. Спорт, 1998. – 543</w:t>
      </w:r>
      <w:r w:rsidRPr="0046186A">
        <w:rPr>
          <w:rFonts w:ascii="Times New Roman" w:eastAsia="Times New Roman" w:hAnsi="Times New Roman" w:cs="Times New Roman"/>
          <w:iCs/>
          <w:sz w:val="24"/>
          <w:szCs w:val="24"/>
          <w:lang w:val="en-US"/>
        </w:rPr>
        <w:t> </w:t>
      </w:r>
      <w:r w:rsidRPr="0046186A">
        <w:rPr>
          <w:rFonts w:ascii="Times New Roman" w:eastAsia="Times New Roman" w:hAnsi="Times New Roman" w:cs="Times New Roman"/>
          <w:iCs/>
          <w:sz w:val="24"/>
          <w:szCs w:val="24"/>
        </w:rPr>
        <w:t>с.</w:t>
      </w:r>
    </w:p>
    <w:p w:rsidR="0046186A" w:rsidRPr="0046186A" w:rsidRDefault="0046186A" w:rsidP="0046186A">
      <w:pPr>
        <w:spacing w:after="0" w:line="240" w:lineRule="auto"/>
        <w:rPr>
          <w:rFonts w:ascii="Times New Roman" w:eastAsia="Times New Roman" w:hAnsi="Times New Roman" w:cs="Times New Roman"/>
          <w:iCs/>
          <w:color w:val="000000"/>
          <w:sz w:val="24"/>
          <w:szCs w:val="24"/>
          <w:shd w:val="clear" w:color="auto" w:fill="FFFFFF"/>
          <w:lang w:eastAsia="ru-RU"/>
        </w:rPr>
      </w:pPr>
    </w:p>
    <w:p w:rsidR="00483F95" w:rsidRDefault="00483F95" w:rsidP="0046186A">
      <w:pPr>
        <w:spacing w:after="0" w:line="240" w:lineRule="auto"/>
        <w:rPr>
          <w:rFonts w:ascii="Times New Roman" w:eastAsia="Calibri" w:hAnsi="Times New Roman" w:cs="Times New Roman"/>
          <w:b/>
          <w:color w:val="000000"/>
          <w:sz w:val="24"/>
          <w:szCs w:val="24"/>
        </w:rPr>
      </w:pPr>
    </w:p>
    <w:p w:rsidR="00483F95" w:rsidRDefault="00483F95" w:rsidP="0046186A">
      <w:pPr>
        <w:spacing w:after="0" w:line="240" w:lineRule="auto"/>
        <w:rPr>
          <w:rFonts w:ascii="Times New Roman" w:eastAsia="Calibri" w:hAnsi="Times New Roman" w:cs="Times New Roman"/>
          <w:b/>
          <w:color w:val="000000"/>
          <w:sz w:val="24"/>
          <w:szCs w:val="24"/>
        </w:rPr>
      </w:pPr>
    </w:p>
    <w:p w:rsidR="00483F95" w:rsidRDefault="00483F95" w:rsidP="0046186A">
      <w:pPr>
        <w:spacing w:after="0" w:line="240" w:lineRule="auto"/>
        <w:rPr>
          <w:rFonts w:ascii="Times New Roman" w:eastAsia="Calibri" w:hAnsi="Times New Roman" w:cs="Times New Roman"/>
          <w:b/>
          <w:color w:val="000000"/>
          <w:sz w:val="24"/>
          <w:szCs w:val="24"/>
        </w:rPr>
      </w:pPr>
    </w:p>
    <w:p w:rsidR="00483F95" w:rsidRDefault="00483F95" w:rsidP="0046186A">
      <w:pPr>
        <w:spacing w:after="0" w:line="240" w:lineRule="auto"/>
        <w:rPr>
          <w:rFonts w:ascii="Times New Roman" w:eastAsia="Calibri" w:hAnsi="Times New Roman" w:cs="Times New Roman"/>
          <w:b/>
          <w:color w:val="000000"/>
          <w:sz w:val="24"/>
          <w:szCs w:val="24"/>
        </w:rPr>
      </w:pPr>
    </w:p>
    <w:p w:rsidR="00483F95" w:rsidRDefault="00483F95" w:rsidP="0046186A">
      <w:pPr>
        <w:spacing w:after="0" w:line="240" w:lineRule="auto"/>
        <w:rPr>
          <w:rFonts w:ascii="Times New Roman" w:eastAsia="Calibri" w:hAnsi="Times New Roman" w:cs="Times New Roman"/>
          <w:b/>
          <w:color w:val="000000"/>
          <w:sz w:val="24"/>
          <w:szCs w:val="24"/>
        </w:rPr>
      </w:pPr>
    </w:p>
    <w:p w:rsidR="0046186A" w:rsidRPr="0046186A" w:rsidRDefault="0046186A" w:rsidP="0046186A">
      <w:pPr>
        <w:spacing w:after="0" w:line="240" w:lineRule="auto"/>
        <w:rPr>
          <w:rFonts w:ascii="Times New Roman" w:hAnsi="Times New Roman" w:cs="Times New Roman"/>
          <w:b/>
          <w:sz w:val="23"/>
          <w:szCs w:val="23"/>
        </w:rPr>
      </w:pPr>
      <w:r w:rsidRPr="0046186A">
        <w:rPr>
          <w:rFonts w:ascii="Times New Roman" w:eastAsia="Calibri" w:hAnsi="Times New Roman" w:cs="Times New Roman"/>
          <w:b/>
          <w:color w:val="000000"/>
          <w:sz w:val="24"/>
          <w:szCs w:val="24"/>
        </w:rPr>
        <w:lastRenderedPageBreak/>
        <w:t>Практическая работа</w:t>
      </w:r>
      <w:r w:rsidR="00483F95">
        <w:rPr>
          <w:rFonts w:ascii="Times New Roman" w:eastAsia="Calibri" w:hAnsi="Times New Roman" w:cs="Times New Roman"/>
          <w:b/>
          <w:color w:val="000000"/>
          <w:sz w:val="24"/>
          <w:szCs w:val="24"/>
        </w:rPr>
        <w:t>30.31,32, 33,34,35</w:t>
      </w:r>
      <w:r w:rsidRPr="0046186A">
        <w:rPr>
          <w:rFonts w:ascii="Times New Roman" w:eastAsia="Calibri" w:hAnsi="Times New Roman" w:cs="Times New Roman"/>
          <w:b/>
          <w:color w:val="000000"/>
          <w:sz w:val="24"/>
          <w:szCs w:val="24"/>
        </w:rPr>
        <w:t xml:space="preserve">. </w:t>
      </w:r>
      <w:r w:rsidRPr="0046186A">
        <w:rPr>
          <w:rFonts w:ascii="Times New Roman" w:hAnsi="Times New Roman" w:cs="Times New Roman"/>
          <w:b/>
          <w:sz w:val="23"/>
          <w:szCs w:val="23"/>
        </w:rPr>
        <w:t>Общественно-культурная ситуация в России конца ХХ — начала ХХI века.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1.</w:t>
      </w:r>
      <w:r w:rsidRPr="0046186A">
        <w:rPr>
          <w:rFonts w:ascii="Times New Roman" w:eastAsia="Times New Roman" w:hAnsi="Times New Roman" w:cs="Times New Roman"/>
          <w:iCs/>
          <w:color w:val="000000"/>
          <w:shd w:val="clear" w:color="auto" w:fill="FFFFFF"/>
          <w:lang w:eastAsia="ru-RU"/>
        </w:rPr>
        <w:tab/>
        <w:t>Прочитайте в учебнике статью о литературе конца XX – начала XXI вв. Какие тенденции выделяют авторы учебника?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2.</w:t>
      </w:r>
      <w:r w:rsidRPr="0046186A">
        <w:rPr>
          <w:rFonts w:ascii="Times New Roman" w:eastAsia="Times New Roman" w:hAnsi="Times New Roman" w:cs="Times New Roman"/>
          <w:iCs/>
          <w:color w:val="000000"/>
          <w:shd w:val="clear" w:color="auto" w:fill="FFFFFF"/>
          <w:lang w:eastAsia="ru-RU"/>
        </w:rPr>
        <w:tab/>
        <w:t>Как осуществляется преемственность с литературой предыдущих эпох и что нового предлагает современный литературный процесс?</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3.</w:t>
      </w:r>
      <w:r w:rsidRPr="0046186A">
        <w:rPr>
          <w:rFonts w:ascii="Times New Roman" w:eastAsia="Times New Roman" w:hAnsi="Times New Roman" w:cs="Times New Roman"/>
          <w:iCs/>
          <w:color w:val="000000"/>
          <w:shd w:val="clear" w:color="auto" w:fill="FFFFFF"/>
          <w:lang w:eastAsia="ru-RU"/>
        </w:rPr>
        <w:tab/>
        <w:t>Составьте конспект статьи.</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4.</w:t>
      </w:r>
      <w:r w:rsidRPr="0046186A">
        <w:rPr>
          <w:rFonts w:ascii="Times New Roman" w:eastAsia="Times New Roman" w:hAnsi="Times New Roman" w:cs="Times New Roman"/>
          <w:iCs/>
          <w:color w:val="000000"/>
          <w:shd w:val="clear" w:color="auto" w:fill="FFFFFF"/>
          <w:lang w:eastAsia="ru-RU"/>
        </w:rPr>
        <w:tab/>
        <w:t>Какие из направлений современной литературы вам ближе?</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5.</w:t>
      </w:r>
      <w:r w:rsidRPr="0046186A">
        <w:rPr>
          <w:rFonts w:ascii="Times New Roman" w:eastAsia="Times New Roman" w:hAnsi="Times New Roman" w:cs="Times New Roman"/>
          <w:iCs/>
          <w:color w:val="000000"/>
          <w:shd w:val="clear" w:color="auto" w:fill="FFFFFF"/>
          <w:lang w:eastAsia="ru-RU"/>
        </w:rPr>
        <w:tab/>
        <w:t>Поделитесь с аудиторией впечатлениями о последней прочитан- ной и понравившейся книге современного русского писателя. Расска- жите нам об авторе и его произведении.</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6.</w:t>
      </w:r>
      <w:r w:rsidRPr="0046186A">
        <w:rPr>
          <w:rFonts w:ascii="Times New Roman" w:eastAsia="Times New Roman" w:hAnsi="Times New Roman" w:cs="Times New Roman"/>
          <w:iCs/>
          <w:color w:val="000000"/>
          <w:shd w:val="clear" w:color="auto" w:fill="FFFFFF"/>
          <w:lang w:eastAsia="ru-RU"/>
        </w:rPr>
        <w:tab/>
        <w:t>Расскажите о современных поэтах, например, А. Кушнере, С.Гандлевском, А.Дементьеве, Вере Павловой и ВереПолозковой, Борисе Рыжем и др.) Подготовьтесь к выразительному чтению их стихотворений.</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t>7.</w:t>
      </w:r>
      <w:r w:rsidRPr="0046186A">
        <w:rPr>
          <w:rFonts w:ascii="Times New Roman" w:eastAsia="Times New Roman" w:hAnsi="Times New Roman" w:cs="Times New Roman"/>
          <w:iCs/>
          <w:color w:val="000000"/>
          <w:shd w:val="clear" w:color="auto" w:fill="FFFFFF"/>
          <w:lang w:eastAsia="ru-RU"/>
        </w:rPr>
        <w:tab/>
        <w:t>Как вы относитесь к такому явлению, как «сетевая поэзия»? Как отличить хорошие стихотворения от графоманства?</w:t>
      </w: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spacing w:after="0" w:line="240" w:lineRule="auto"/>
        <w:jc w:val="right"/>
        <w:rPr>
          <w:rFonts w:ascii="Times New Roman" w:eastAsia="Times New Roman" w:hAnsi="Times New Roman" w:cs="Times New Roman"/>
          <w:iCs/>
          <w:color w:val="000000"/>
          <w:shd w:val="clear" w:color="auto" w:fill="FFFFFF"/>
          <w:lang w:eastAsia="ru-RU"/>
        </w:rPr>
      </w:pPr>
      <w:r w:rsidRPr="0046186A">
        <w:rPr>
          <w:rFonts w:ascii="Times New Roman" w:eastAsia="Times New Roman" w:hAnsi="Times New Roman" w:cs="Times New Roman"/>
          <w:iCs/>
          <w:color w:val="000000"/>
          <w:shd w:val="clear" w:color="auto" w:fill="FFFFFF"/>
          <w:lang w:eastAsia="ru-RU"/>
        </w:rPr>
        <w:lastRenderedPageBreak/>
        <w:t>Приложения.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Как писать сочинение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 Обдумай формулировку темы, выяви ее идейный смысл.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2. Определи главные вопросы, отвечающие теме.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 Сформулируй ведущие пункты плана.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4. Подбери черновой материал к сочинению.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5. Составь устное сочинение.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6. Составь черновик сочинения (или частей его). </w:t>
      </w:r>
    </w:p>
    <w:p w:rsidR="0046186A" w:rsidRPr="0046186A" w:rsidRDefault="0046186A" w:rsidP="0046186A">
      <w:pPr>
        <w:autoSpaceDE w:val="0"/>
        <w:autoSpaceDN w:val="0"/>
        <w:adjustRightInd w:val="0"/>
        <w:spacing w:after="0" w:line="240" w:lineRule="auto"/>
        <w:rPr>
          <w:rFonts w:ascii="Calibri" w:hAnsi="Calibri" w:cs="Calibri"/>
          <w:color w:val="000000"/>
        </w:rPr>
      </w:pPr>
      <w:r w:rsidRPr="0046186A">
        <w:rPr>
          <w:rFonts w:ascii="Times New Roman" w:hAnsi="Times New Roman" w:cs="Times New Roman"/>
          <w:color w:val="000000"/>
          <w:sz w:val="23"/>
          <w:szCs w:val="23"/>
        </w:rPr>
        <w:t xml:space="preserve">7. Тщательно переработай написанное (под руководством преподавателя).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sz w:val="23"/>
          <w:szCs w:val="23"/>
        </w:rPr>
        <w:t xml:space="preserve">Последовательность работы над сочинением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Схематически эта последовательность может быть изложена таким образом: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1. Вдуматься в тему, осмыслить ее границы, с тем, чтобы раскрыть ее в сочинении.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2. Собрать и систематизировать материал.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3. Построить сочинение в определенной композиционной форме, правильно и своеобразно выразить свои мысли.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4. Внести исправления, улучшить написанное.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Сочинение должно иметь строго продуманную </w:t>
      </w:r>
      <w:r w:rsidRPr="0046186A">
        <w:rPr>
          <w:rFonts w:ascii="Times New Roman" w:hAnsi="Times New Roman" w:cs="Times New Roman"/>
          <w:i/>
          <w:iCs/>
          <w:sz w:val="23"/>
          <w:szCs w:val="23"/>
        </w:rPr>
        <w:t>трехчастную структуру</w:t>
      </w:r>
      <w:r w:rsidRPr="0046186A">
        <w:rPr>
          <w:rFonts w:ascii="Times New Roman" w:hAnsi="Times New Roman" w:cs="Times New Roman"/>
          <w:sz w:val="23"/>
          <w:szCs w:val="23"/>
        </w:rPr>
        <w:t xml:space="preserve">: вступление, основная часть, заключение. Учтите некоторые рекомендации: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sz w:val="23"/>
          <w:szCs w:val="23"/>
        </w:rPr>
        <w:t>Вступление</w:t>
      </w:r>
      <w:r w:rsidRPr="0046186A">
        <w:rPr>
          <w:rFonts w:ascii="Times New Roman" w:hAnsi="Times New Roman" w:cs="Times New Roman"/>
          <w:sz w:val="23"/>
          <w:szCs w:val="23"/>
        </w:rPr>
        <w:t xml:space="preserve">: чтобы эта часть получилась удачной, сформулируйте в ней те проблемные ВОПРОСЫ, на которые можно в принципе ответить в рамках вашей темы, и, выбрав из них один-два, на которые будете отвечать в сочинении, обоснуйте свой выбор. Также приведите термины, которые вам понадобятся для ответа на эти вопросы, и приведите их определение, свидетельствующее о вашем понимании этих терминов. Не бойтесь вопросительных знаков, смело формулируйте вопросительные предложения. Иногда во вступлении кратко характеризуется эпоха создания произведения или само произведение, если тема сочинения предполагает анализ какого-то отдельного его аспекта.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sz w:val="23"/>
          <w:szCs w:val="23"/>
        </w:rPr>
        <w:t>Основная часть</w:t>
      </w:r>
      <w:r w:rsidRPr="0046186A">
        <w:rPr>
          <w:rFonts w:ascii="Times New Roman" w:hAnsi="Times New Roman" w:cs="Times New Roman"/>
          <w:sz w:val="23"/>
          <w:szCs w:val="23"/>
        </w:rPr>
        <w:t xml:space="preserve">: главное ее содержание - это развернутый и доказательный ответ на те вопросы, которые вы сформулировали во вступлении. Вы убеждаете читателя вашей работы в том, что вопросы вы поставили правильно и правильно их решаете. По объему эта часть самая большая.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sz w:val="23"/>
          <w:szCs w:val="23"/>
        </w:rPr>
        <w:t xml:space="preserve">Заключение: </w:t>
      </w:r>
      <w:r w:rsidRPr="0046186A">
        <w:rPr>
          <w:rFonts w:ascii="Times New Roman" w:hAnsi="Times New Roman" w:cs="Times New Roman"/>
          <w:sz w:val="23"/>
          <w:szCs w:val="23"/>
        </w:rPr>
        <w:t xml:space="preserve">задача этой части – подведение итогов в рамках ваших рассуждений во второй части по тем проблемным вопросам, которые вы сформулировали во вступлении. Вы должны обобщить ваши выводы, используя при этом ключевые слова или термины, входящие в формулировку выбранной темы: если в ней были слова "проблема", "композиция". "образ", "пейзаж" и т.д., повторите их в заключительных выводах. Помните, что заключение и вступление во многом по содержанию повторяют друг друга. Вы меняете лишь форму - от вопросительной к утвердительной.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sz w:val="23"/>
          <w:szCs w:val="23"/>
        </w:rPr>
        <w:t xml:space="preserve">Критерии оценивания сочинения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Сочинение оценивается по пяти критериям. Первый критерий (содержательный) является главным. Если при проверке сочинения по первому критерию поставлено 0 баллов, то задание считается невыполненным и дальше не проверяется: по всем остальным критериям выставляется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При оценке следует учитывать объем написанного сочинения. Если в сочинении менее 200 слов, то такая работа считается невыполненной и оценивается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Максимальное количество слов в сочинении не установлено, но обучающийся в определении объема своего сочинения должен исходить из того, что на всю работу отводится 4 часа. Рекомендуемое максимальное количество слов в сочинении 400 слов.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i/>
          <w:iCs/>
          <w:sz w:val="23"/>
          <w:szCs w:val="23"/>
        </w:rPr>
        <w:lastRenderedPageBreak/>
        <w:t xml:space="preserve">1.Глубина раскрытия темы - максимум 2 балла </w:t>
      </w:r>
      <w:r w:rsidRPr="0046186A">
        <w:rPr>
          <w:rFonts w:ascii="Times New Roman" w:hAnsi="Times New Roman" w:cs="Times New Roman"/>
          <w:sz w:val="23"/>
          <w:szCs w:val="23"/>
        </w:rPr>
        <w:t xml:space="preserve">Обучающийся раскрывает тему сочинения и /или отвечает на поставленный вопрос, аргументирует свои тезисы в соответствии с формулировкой темы,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тезисы аргументированы обращением к тексту литературного произведения и/или фактам истории, культуры, обращение к тексту того или иного литературного произведения и/или к тому или иному факту истории, культуры оправдано логикой и содержанием сочинения - 2 балла </w:t>
      </w:r>
    </w:p>
    <w:p w:rsidR="0046186A" w:rsidRPr="0046186A" w:rsidRDefault="0046186A" w:rsidP="0046186A">
      <w:pPr>
        <w:autoSpaceDE w:val="0"/>
        <w:autoSpaceDN w:val="0"/>
        <w:adjustRightInd w:val="0"/>
        <w:spacing w:after="0" w:line="240" w:lineRule="auto"/>
        <w:rPr>
          <w:rFonts w:ascii="Calibri" w:hAnsi="Calibri" w:cs="Calibri"/>
        </w:rPr>
      </w:pPr>
      <w:r w:rsidRPr="0046186A">
        <w:rPr>
          <w:rFonts w:ascii="Times New Roman" w:hAnsi="Times New Roman" w:cs="Times New Roman"/>
          <w:sz w:val="23"/>
          <w:szCs w:val="23"/>
        </w:rPr>
        <w:t xml:space="preserve">Обучающийся раскрывает тему сочинения поверхностно и /или отвечает на поставленный вопрос, и/или аргументирует свои тезисы в соответствии с формулировкой темы, но не обращается к тексту литературного произведения или фактам истории, культуры, и/или обращение к тексту литературного произведения и/или фактам истории, культуры не оправдано логикой и содержанием сочинения - 1 балл </w:t>
      </w:r>
      <w:r w:rsidRPr="0046186A">
        <w:rPr>
          <w:rFonts w:ascii="Calibri" w:hAnsi="Calibri" w:cs="Calibri"/>
        </w:rPr>
        <w:t xml:space="preserve">35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Обучающийся не раскрывает тему сочинения, не даёт ответа на вопрос, и/или обращение к тексту литературного произведения и/или фактам истории, культуры отсутствует - 0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i/>
          <w:iCs/>
          <w:sz w:val="23"/>
          <w:szCs w:val="23"/>
        </w:rPr>
        <w:t xml:space="preserve">2.Знание текста художественного произведения и/или фактов истории, культуры - максимум 2 балла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Обучающийся показывает знание текста, апеллирует к тексту в своих суждениях (интерпретирует, цитирует, комментирует, пересказывает, анализирует) текст художественного произведения, и/или обнаруживает знания фактов истории и культуры (интерпретирует, анализирует, комментирует их)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фактические ошибки и неточности отсутствуют - 2 балла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Показывает недостаточное знание текста и/или неумение его анализировать и интерпретировать, подменяя анализ и интерпретацию пересказом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и/или допускает не более 3 фактических ошибок в знании текста или фонового материала - 1 балл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Показывает незнание текста, неумение его анализировать и интерпретировать и/или допускает более 3 фактических ошибок - 0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i/>
          <w:iCs/>
          <w:sz w:val="23"/>
          <w:szCs w:val="23"/>
        </w:rPr>
        <w:t xml:space="preserve">3.Культурологическая и/или филологическая компетентность - максимум 1 балл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Обучающийся применяет термины и понятия литературоведения, культурологии, искусствоведения в качестве инструмента интерпретации и анализа - 1 балл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Не применяет термины и понятия литературоведения, культурологии, искусствоведения - 0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i/>
          <w:iCs/>
          <w:sz w:val="23"/>
          <w:szCs w:val="23"/>
        </w:rPr>
        <w:t xml:space="preserve">4.Композиционная цельность и логичность изложения - максимум 2 балла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Сочинение характеризуется композиционной цельностью, его части логично связаны, внутри смысловых частей нет нарушений последовательности и необоснованных повторов - 2 балла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Сочинение характеризуется композиционной цельностью, его части логически связаны между собой, но внутри смысловых частей есть нарушения последовательности и необоснованные повторы и/или в сочинении прослеживается композиционный замысел, но есть нарушения композиционной связи между смысловыми частями, и/или мысль повторяется и не развивается - 1 балл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В сочинении не прослеживается композиционного замысла; допущены грубые нарушения последовательности частей высказывания, существенно затрудняющие понимание смысла сочинения - 0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b/>
          <w:bCs/>
          <w:i/>
          <w:iCs/>
          <w:sz w:val="23"/>
          <w:szCs w:val="23"/>
        </w:rPr>
        <w:t xml:space="preserve">5.Следования нормам речи - максимум 2 балла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Речевых ошибок нет, или допущено не более 2 речевых ошибок - 2 балла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Допущены 3 – 4 речевые ошибки - 1 балл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Допущено 5 и более речевых ошибок - 0 баллов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sz w:val="23"/>
          <w:szCs w:val="23"/>
        </w:rPr>
        <w:t xml:space="preserve">Максимальный балл:9 </w:t>
      </w:r>
    </w:p>
    <w:p w:rsidR="0046186A" w:rsidRPr="0046186A" w:rsidRDefault="0046186A" w:rsidP="0046186A">
      <w:pPr>
        <w:autoSpaceDE w:val="0"/>
        <w:autoSpaceDN w:val="0"/>
        <w:adjustRightInd w:val="0"/>
        <w:spacing w:after="0" w:line="240" w:lineRule="auto"/>
        <w:rPr>
          <w:rFonts w:ascii="Times New Roman" w:hAnsi="Times New Roman" w:cs="Times New Roman"/>
          <w:sz w:val="23"/>
          <w:szCs w:val="23"/>
        </w:rPr>
      </w:pPr>
      <w:r w:rsidRPr="0046186A">
        <w:rPr>
          <w:rFonts w:ascii="Times New Roman" w:hAnsi="Times New Roman" w:cs="Times New Roman"/>
          <w:i/>
          <w:iCs/>
          <w:sz w:val="23"/>
          <w:szCs w:val="23"/>
        </w:rPr>
        <w:t xml:space="preserve">Примечание </w:t>
      </w:r>
      <w:r w:rsidRPr="0046186A">
        <w:rPr>
          <w:rFonts w:ascii="Times New Roman" w:hAnsi="Times New Roman" w:cs="Times New Roman"/>
          <w:sz w:val="23"/>
          <w:szCs w:val="23"/>
        </w:rPr>
        <w:t>Преподаватель вправе поставить 1 дополнительный балл за самостоятельность мышления, творческий, нестандартный подход, оригинальность стиля.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lastRenderedPageBreak/>
        <w:t xml:space="preserve">Примерный план характеристики художественного образа-персонажа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Вступление. Место персонажа в системе образов произведения.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Главная часть. Характеристика персонажа как определенного социального типа.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 Социальное и материальное положение.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2. Внешний облик.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 Своеобразие мировосприятия и мировоззрения, круг умственных интересов, склонностей и привычек: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а) характер деятельности и основных жизненных устремлений;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б) влияние на окружающих (основная сфера, виды и типы воздействия).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4. Область чувств: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а) тип отношения к окружающим;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б) особенности внутренних переживаний.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5. Авторское отношение к персонажу.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6. Какие черты личности героя выявляются в произведении: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а) с помощью портрета;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б) в авторской характеристике;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в) через характеристику других действующих лиц;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г) с помощью предыстории или биографии;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д) через цепь поступков;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е) в речевой характеристике;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ж) через “соседство” с другими персонажами;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з) через окружающую обстановку.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Заключение. Какая общественная проблема привела автора к созданию данного образа.</w:t>
      </w:r>
    </w:p>
    <w:p w:rsidR="0046186A" w:rsidRPr="0046186A" w:rsidRDefault="0046186A" w:rsidP="0046186A">
      <w:pPr>
        <w:autoSpaceDE w:val="0"/>
        <w:autoSpaceDN w:val="0"/>
        <w:adjustRightInd w:val="0"/>
        <w:spacing w:after="0" w:line="240" w:lineRule="auto"/>
        <w:rPr>
          <w:rFonts w:ascii="Times New Roman" w:hAnsi="Times New Roman" w:cs="Times New Roman"/>
          <w:b/>
          <w:bCs/>
          <w:color w:val="000000"/>
          <w:sz w:val="23"/>
          <w:szCs w:val="23"/>
        </w:rPr>
      </w:pP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Критерии оценки устных ответов по литературе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Устный опрос является одним из основных способов учета знаний студентов по литературе.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Развернутый ответ студента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При оценке устных ответов преподаватель руководствуется следующими основными критериями в пределах программы данного класса: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 Знание текста и понимание идейно-художественного содержания изученного произведения.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2. Умение объяснить взаимосвязь событий, характер и поступки героев.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 Понимание роли художественных средств в раскрытии идейно-эстетического содержания изученного произведения.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4. Знание теоретико-литературных понятий и умение пользоваться этими знаниями при анализе произведений, 5. Умение анализировать художественное произведение в соответствии с ведущими идеями эпохи.</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6. 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При оценке устных ответов по литературе используются следующие критерии</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Отметка</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Критерии</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«5» ставится за ответ, который обнаруживает прочные знания и глубокое понимание текста изучаемого произведения;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lastRenderedPageBreak/>
        <w:t>умение объяснить взаимосвязь событий, характер и поступки героев, роль художественных средств в раскрытии идейно-эстетического содержания произведения;привлекать текст для аргументации своих выводов; раскрывать связь произведения с эпохой;</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свободно владеть монологической речью.</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«4» ставится за ответ, который показывает прочное знание и достаточно глубокое понимание текста изучаемого произведения;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умение привлекать текст произведения для обоснования своих выводов;</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хорошо владеть монологической литературной речью;</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однако допускают 2-3 неточности в ответе.</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«3» 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«2»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языка.изучаемых в классе и прочитанных самостоятельно.</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Схема анализа литературно-художественного произведения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 История создания.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2. Тематика.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 Проблематика.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4. Идейная направленность произведения и его эмоциональный пафос.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5. Жанровое своеобразие.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6. Основные художественные образы в их системе и внутренних связях.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7. Центральные персонажи.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8. Сюжет и особенности строения конфликта.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9. Пейзаж, портрет, диалоги и монологи персонажей, интерьер, обстановка действия.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10. Речевой строй произведения (авторское описание, повествование, отступления, рассуждения).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11. Композиция сюжета и отдельных образов, а также общая архитектоника произведения.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12. Место произведения в творчестве писателя.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13. Место произведения в истории русской и мировой литературы.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Критерии оценки анализа текста: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 Полнота анализа по предложенному плану анализа текста;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2..Аккуратность оформления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3.Грамотность: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«5» - допущена 1 ошибка, 1 ошибка орфографическая.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«4» - допущены 2 ошибки, 2 ошибки орфографические.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 - допущены 3 ошибки, 3 ошибки орфографические.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lastRenderedPageBreak/>
        <w:t>«2» - допущено более 5 ошибок</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Общий план ответа на вопрос о значении творчества писателя (поэта)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А. Место писателя в развитии русской литературы.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Б. Место писателя (поэта) в развитии европейской (мировой) литературы.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1. Основные проблемы эпохи и отношение к ним писателя.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2. Традиции и новаторство писателя (поэта) в области: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а) идей;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б) тематики, проблематики;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в) творческого метода и стиля;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г) жанра;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д) речевого стиля.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В. Оценка творчества писателя (поэта) классиками литературы, критики.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Критерии оценки: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5» - допущена 1 ошибка, 1 ошибка орфографическая.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«4» - допущены 2 ошибки, 2 ошибки орфографические.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«3» - допущены 3 ошибки, 3 ошибки орфографические. </w:t>
      </w:r>
    </w:p>
    <w:p w:rsidR="0046186A" w:rsidRPr="0046186A" w:rsidRDefault="0046186A" w:rsidP="0046186A">
      <w:pPr>
        <w:autoSpaceDE w:val="0"/>
        <w:autoSpaceDN w:val="0"/>
        <w:adjustRightInd w:val="0"/>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hAnsi="Times New Roman" w:cs="Times New Roman"/>
          <w:color w:val="000000"/>
          <w:sz w:val="23"/>
          <w:szCs w:val="23"/>
        </w:rPr>
        <w:t>«2» - допущено более 5 ошибок.</w:t>
      </w:r>
    </w:p>
    <w:p w:rsidR="0046186A" w:rsidRPr="0046186A" w:rsidRDefault="0046186A" w:rsidP="0046186A">
      <w:pPr>
        <w:autoSpaceDE w:val="0"/>
        <w:autoSpaceDN w:val="0"/>
        <w:adjustRightInd w:val="0"/>
        <w:spacing w:after="0" w:line="240" w:lineRule="auto"/>
        <w:rPr>
          <w:rFonts w:ascii="Times New Roman" w:eastAsia="Times New Roman" w:hAnsi="Times New Roman" w:cs="Times New Roman"/>
          <w:iCs/>
          <w:color w:val="000000"/>
          <w:shd w:val="clear" w:color="auto" w:fill="FFFFFF"/>
          <w:lang w:eastAsia="ru-RU"/>
        </w:rPr>
      </w:pP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План анализа стихотворения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1</w:t>
      </w:r>
      <w:r w:rsidRPr="0046186A">
        <w:rPr>
          <w:rFonts w:ascii="Times New Roman" w:hAnsi="Times New Roman" w:cs="Times New Roman"/>
          <w:color w:val="000000"/>
          <w:sz w:val="23"/>
          <w:szCs w:val="23"/>
        </w:rPr>
        <w:t xml:space="preserve">. Название стихотворения и его автор.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2</w:t>
      </w:r>
      <w:r w:rsidRPr="0046186A">
        <w:rPr>
          <w:rFonts w:ascii="Times New Roman" w:hAnsi="Times New Roman" w:cs="Times New Roman"/>
          <w:color w:val="000000"/>
          <w:sz w:val="23"/>
          <w:szCs w:val="23"/>
        </w:rPr>
        <w:t xml:space="preserve">. Ведущая тема </w:t>
      </w:r>
      <w:r w:rsidRPr="0046186A">
        <w:rPr>
          <w:rFonts w:ascii="Times New Roman" w:hAnsi="Times New Roman" w:cs="Times New Roman"/>
          <w:i/>
          <w:iCs/>
          <w:color w:val="000000"/>
          <w:sz w:val="23"/>
          <w:szCs w:val="23"/>
        </w:rPr>
        <w:t xml:space="preserve">(о чём стихотворение?).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3</w:t>
      </w:r>
      <w:r w:rsidRPr="0046186A">
        <w:rPr>
          <w:rFonts w:ascii="Times New Roman" w:hAnsi="Times New Roman" w:cs="Times New Roman"/>
          <w:color w:val="000000"/>
          <w:sz w:val="23"/>
          <w:szCs w:val="23"/>
        </w:rPr>
        <w:t xml:space="preserve">. Основная мысль </w:t>
      </w:r>
      <w:r w:rsidRPr="0046186A">
        <w:rPr>
          <w:rFonts w:ascii="Times New Roman" w:hAnsi="Times New Roman" w:cs="Times New Roman"/>
          <w:i/>
          <w:iCs/>
          <w:color w:val="000000"/>
          <w:sz w:val="23"/>
          <w:szCs w:val="23"/>
        </w:rPr>
        <w:t xml:space="preserve">(что хотел сказать поэт в стихотворении?).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4</w:t>
      </w:r>
      <w:r w:rsidRPr="0046186A">
        <w:rPr>
          <w:rFonts w:ascii="Times New Roman" w:hAnsi="Times New Roman" w:cs="Times New Roman"/>
          <w:color w:val="000000"/>
          <w:sz w:val="23"/>
          <w:szCs w:val="23"/>
        </w:rPr>
        <w:t xml:space="preserve">. Какую картину рисует в своём стихотворении поэт? Опишите.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i/>
          <w:iCs/>
          <w:color w:val="000000"/>
          <w:sz w:val="23"/>
          <w:szCs w:val="23"/>
        </w:rPr>
        <w:t xml:space="preserve">(Обратите внимание на детали картины, их цветовую гамму.)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5. </w:t>
      </w:r>
      <w:r w:rsidRPr="0046186A">
        <w:rPr>
          <w:rFonts w:ascii="Times New Roman" w:hAnsi="Times New Roman" w:cs="Times New Roman"/>
          <w:color w:val="000000"/>
          <w:sz w:val="23"/>
          <w:szCs w:val="23"/>
        </w:rPr>
        <w:t xml:space="preserve">Настроение, чувства, передаваемые автором.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color w:val="000000"/>
          <w:sz w:val="23"/>
          <w:szCs w:val="23"/>
        </w:rPr>
        <w:t xml:space="preserve">Как меняются чувства от начала к финалу стихотворения?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 xml:space="preserve">6. </w:t>
      </w:r>
      <w:r w:rsidRPr="0046186A">
        <w:rPr>
          <w:rFonts w:ascii="Times New Roman" w:hAnsi="Times New Roman" w:cs="Times New Roman"/>
          <w:color w:val="000000"/>
          <w:sz w:val="23"/>
          <w:szCs w:val="23"/>
        </w:rPr>
        <w:t xml:space="preserve">Главные образы стихотворения. </w:t>
      </w:r>
    </w:p>
    <w:p w:rsidR="0046186A" w:rsidRPr="0046186A" w:rsidRDefault="0046186A" w:rsidP="0046186A">
      <w:pPr>
        <w:autoSpaceDE w:val="0"/>
        <w:autoSpaceDN w:val="0"/>
        <w:adjustRightInd w:val="0"/>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hAnsi="Times New Roman" w:cs="Times New Roman"/>
          <w:b/>
          <w:bCs/>
          <w:color w:val="000000"/>
          <w:sz w:val="23"/>
          <w:szCs w:val="23"/>
        </w:rPr>
        <w:t xml:space="preserve">7. </w:t>
      </w:r>
      <w:r w:rsidRPr="0046186A">
        <w:rPr>
          <w:rFonts w:ascii="Times New Roman" w:hAnsi="Times New Roman" w:cs="Times New Roman"/>
          <w:color w:val="000000"/>
          <w:sz w:val="23"/>
          <w:szCs w:val="23"/>
        </w:rPr>
        <w:t xml:space="preserve">Лексические средства выразительности речи: </w:t>
      </w:r>
      <w:r w:rsidRPr="0046186A">
        <w:rPr>
          <w:rFonts w:ascii="Times New Roman" w:hAnsi="Times New Roman" w:cs="Times New Roman"/>
          <w:i/>
          <w:iCs/>
          <w:color w:val="000000"/>
          <w:sz w:val="23"/>
          <w:szCs w:val="23"/>
        </w:rPr>
        <w:t>сравнения, эпитеты, метафоры, олицетворения, звукопись.</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color w:val="000000"/>
          <w:sz w:val="23"/>
          <w:szCs w:val="23"/>
        </w:rPr>
        <w:t>8</w:t>
      </w:r>
      <w:r w:rsidRPr="0046186A">
        <w:rPr>
          <w:rFonts w:ascii="Times New Roman" w:hAnsi="Times New Roman" w:cs="Times New Roman"/>
          <w:color w:val="000000"/>
          <w:sz w:val="23"/>
          <w:szCs w:val="23"/>
        </w:rPr>
        <w:t xml:space="preserve">.Синтаксические средства выразительности речи: </w:t>
      </w:r>
      <w:r w:rsidRPr="0046186A">
        <w:rPr>
          <w:rFonts w:ascii="Times New Roman" w:hAnsi="Times New Roman" w:cs="Times New Roman"/>
          <w:i/>
          <w:iCs/>
          <w:color w:val="000000"/>
          <w:sz w:val="23"/>
          <w:szCs w:val="23"/>
        </w:rPr>
        <w:t xml:space="preserve">антитеза, обращение, вводные слова и предложения, восклицание, однородные члены предложения, повторы, параллелизм. </w:t>
      </w:r>
    </w:p>
    <w:p w:rsidR="0046186A" w:rsidRPr="0046186A" w:rsidRDefault="0046186A" w:rsidP="0046186A">
      <w:pPr>
        <w:autoSpaceDE w:val="0"/>
        <w:autoSpaceDN w:val="0"/>
        <w:adjustRightInd w:val="0"/>
        <w:spacing w:after="0" w:line="240" w:lineRule="auto"/>
        <w:rPr>
          <w:rFonts w:ascii="Times New Roman" w:hAnsi="Times New Roman" w:cs="Times New Roman"/>
          <w:color w:val="000000"/>
          <w:sz w:val="23"/>
          <w:szCs w:val="23"/>
        </w:rPr>
      </w:pPr>
      <w:r w:rsidRPr="0046186A">
        <w:rPr>
          <w:rFonts w:ascii="Times New Roman" w:hAnsi="Times New Roman" w:cs="Times New Roman"/>
          <w:b/>
          <w:bCs/>
          <w:color w:val="000000"/>
          <w:sz w:val="23"/>
          <w:szCs w:val="23"/>
        </w:rPr>
        <w:t>9</w:t>
      </w:r>
      <w:r w:rsidRPr="0046186A">
        <w:rPr>
          <w:rFonts w:ascii="Times New Roman" w:hAnsi="Times New Roman" w:cs="Times New Roman"/>
          <w:color w:val="000000"/>
          <w:sz w:val="23"/>
          <w:szCs w:val="23"/>
        </w:rPr>
        <w:t xml:space="preserve">. Собственное отношение к прочитанному. </w:t>
      </w:r>
    </w:p>
    <w:p w:rsidR="0046186A" w:rsidRPr="0046186A" w:rsidRDefault="0046186A" w:rsidP="0046186A">
      <w:pPr>
        <w:autoSpaceDE w:val="0"/>
        <w:autoSpaceDN w:val="0"/>
        <w:adjustRightInd w:val="0"/>
        <w:spacing w:after="0" w:line="240" w:lineRule="auto"/>
        <w:rPr>
          <w:rFonts w:ascii="Times New Roman" w:eastAsia="Times New Roman" w:hAnsi="Times New Roman" w:cs="Times New Roman"/>
          <w:iCs/>
          <w:color w:val="000000"/>
          <w:shd w:val="clear" w:color="auto" w:fill="FFFFFF"/>
          <w:lang w:eastAsia="ru-RU"/>
        </w:rPr>
      </w:pPr>
      <w:r w:rsidRPr="0046186A">
        <w:rPr>
          <w:rFonts w:ascii="Times New Roman" w:hAnsi="Times New Roman" w:cs="Times New Roman"/>
          <w:color w:val="000000"/>
          <w:sz w:val="23"/>
          <w:szCs w:val="23"/>
        </w:rPr>
        <w:t>Какие чувства вызывает стихотворение?</w:t>
      </w:r>
    </w:p>
    <w:p w:rsidR="00274CAE" w:rsidRDefault="00274CAE"/>
    <w:sectPr w:rsidR="00274CAE" w:rsidSect="0046186A">
      <w:type w:val="continuous"/>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6F1" w:rsidRDefault="00BF66F1">
      <w:pPr>
        <w:spacing w:after="0" w:line="240" w:lineRule="auto"/>
      </w:pPr>
      <w:r>
        <w:separator/>
      </w:r>
    </w:p>
  </w:endnote>
  <w:endnote w:type="continuationSeparator" w:id="0">
    <w:p w:rsidR="00BF66F1" w:rsidRDefault="00BF6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992151"/>
      <w:docPartObj>
        <w:docPartGallery w:val="Page Numbers (Bottom of Page)"/>
        <w:docPartUnique/>
      </w:docPartObj>
    </w:sdtPr>
    <w:sdtEndPr/>
    <w:sdtContent>
      <w:p w:rsidR="0046186A" w:rsidRDefault="0046186A">
        <w:pPr>
          <w:pStyle w:val="11"/>
          <w:jc w:val="center"/>
        </w:pPr>
        <w:r w:rsidRPr="00434B47">
          <w:rPr>
            <w:rFonts w:ascii="Times New Roman" w:hAnsi="Times New Roman" w:cs="Times New Roman"/>
            <w:sz w:val="24"/>
          </w:rPr>
          <w:fldChar w:fldCharType="begin"/>
        </w:r>
        <w:r w:rsidRPr="00434B47">
          <w:rPr>
            <w:rFonts w:ascii="Times New Roman" w:hAnsi="Times New Roman" w:cs="Times New Roman"/>
            <w:sz w:val="24"/>
          </w:rPr>
          <w:instrText xml:space="preserve"> PAGE   \* MERGEFORMAT </w:instrText>
        </w:r>
        <w:r w:rsidRPr="00434B47">
          <w:rPr>
            <w:rFonts w:ascii="Times New Roman" w:hAnsi="Times New Roman" w:cs="Times New Roman"/>
            <w:sz w:val="24"/>
          </w:rPr>
          <w:fldChar w:fldCharType="separate"/>
        </w:r>
        <w:r w:rsidR="004C216A">
          <w:rPr>
            <w:rFonts w:ascii="Times New Roman" w:hAnsi="Times New Roman" w:cs="Times New Roman"/>
            <w:noProof/>
            <w:sz w:val="24"/>
          </w:rPr>
          <w:t>51</w:t>
        </w:r>
        <w:r w:rsidRPr="00434B47">
          <w:rPr>
            <w:rFonts w:ascii="Times New Roman" w:hAnsi="Times New Roman" w:cs="Times New Roman"/>
            <w:noProof/>
            <w:sz w:val="24"/>
          </w:rPr>
          <w:fldChar w:fldCharType="end"/>
        </w:r>
      </w:p>
    </w:sdtContent>
  </w:sdt>
  <w:p w:rsidR="0046186A" w:rsidRDefault="0046186A">
    <w:pPr>
      <w:pStyle w:val="11"/>
    </w:pPr>
  </w:p>
  <w:p w:rsidR="0046186A" w:rsidRDefault="0046186A"/>
  <w:p w:rsidR="0046186A" w:rsidRDefault="0046186A"/>
  <w:p w:rsidR="0046186A" w:rsidRDefault="0046186A"/>
  <w:p w:rsidR="0046186A" w:rsidRDefault="004618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6F1" w:rsidRDefault="00BF66F1">
      <w:pPr>
        <w:spacing w:after="0" w:line="240" w:lineRule="auto"/>
      </w:pPr>
      <w:r>
        <w:separator/>
      </w:r>
    </w:p>
  </w:footnote>
  <w:footnote w:type="continuationSeparator" w:id="0">
    <w:p w:rsidR="00BF66F1" w:rsidRDefault="00BF66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singleLevel"/>
    <w:tmpl w:val="00000017"/>
    <w:name w:val="WW8Num23"/>
    <w:lvl w:ilvl="0">
      <w:start w:val="1"/>
      <w:numFmt w:val="decimal"/>
      <w:lvlText w:val="%1."/>
      <w:lvlJc w:val="left"/>
      <w:pPr>
        <w:tabs>
          <w:tab w:val="num" w:pos="360"/>
        </w:tabs>
        <w:ind w:left="360" w:hanging="360"/>
      </w:pPr>
    </w:lvl>
  </w:abstractNum>
  <w:abstractNum w:abstractNumId="1" w15:restartNumberingAfterBreak="0">
    <w:nsid w:val="0AE65287"/>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C5D7A60"/>
    <w:multiLevelType w:val="hybridMultilevel"/>
    <w:tmpl w:val="5F9E8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660BAB"/>
    <w:multiLevelType w:val="hybridMultilevel"/>
    <w:tmpl w:val="5F9E8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73AB1"/>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014695E"/>
    <w:multiLevelType w:val="multilevel"/>
    <w:tmpl w:val="32E0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4415B5"/>
    <w:multiLevelType w:val="hybridMultilevel"/>
    <w:tmpl w:val="B2E47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1D2B03"/>
    <w:multiLevelType w:val="multilevel"/>
    <w:tmpl w:val="8890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059AA"/>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593ED6"/>
    <w:multiLevelType w:val="hybridMultilevel"/>
    <w:tmpl w:val="A11E90EA"/>
    <w:lvl w:ilvl="0" w:tplc="0B9805F0">
      <w:start w:val="1"/>
      <w:numFmt w:val="decimal"/>
      <w:lvlText w:val="%1."/>
      <w:lvlJc w:val="left"/>
      <w:pPr>
        <w:ind w:left="680" w:hanging="284"/>
        <w:jc w:val="left"/>
      </w:pPr>
      <w:rPr>
        <w:rFonts w:ascii="Times New Roman" w:eastAsia="Times New Roman" w:hAnsi="Times New Roman" w:cs="Times New Roman" w:hint="default"/>
        <w:w w:val="100"/>
        <w:sz w:val="24"/>
        <w:szCs w:val="24"/>
        <w:lang w:val="ru-RU" w:eastAsia="en-US" w:bidi="ar-SA"/>
      </w:rPr>
    </w:lvl>
    <w:lvl w:ilvl="1" w:tplc="328EE036">
      <w:numFmt w:val="bullet"/>
      <w:lvlText w:val="•"/>
      <w:lvlJc w:val="left"/>
      <w:pPr>
        <w:ind w:left="1692" w:hanging="284"/>
      </w:pPr>
      <w:rPr>
        <w:rFonts w:hint="default"/>
        <w:lang w:val="ru-RU" w:eastAsia="en-US" w:bidi="ar-SA"/>
      </w:rPr>
    </w:lvl>
    <w:lvl w:ilvl="2" w:tplc="FEDA77F4">
      <w:numFmt w:val="bullet"/>
      <w:lvlText w:val="•"/>
      <w:lvlJc w:val="left"/>
      <w:pPr>
        <w:ind w:left="2705" w:hanging="284"/>
      </w:pPr>
      <w:rPr>
        <w:rFonts w:hint="default"/>
        <w:lang w:val="ru-RU" w:eastAsia="en-US" w:bidi="ar-SA"/>
      </w:rPr>
    </w:lvl>
    <w:lvl w:ilvl="3" w:tplc="685611A4">
      <w:numFmt w:val="bullet"/>
      <w:lvlText w:val="•"/>
      <w:lvlJc w:val="left"/>
      <w:pPr>
        <w:ind w:left="3717" w:hanging="284"/>
      </w:pPr>
      <w:rPr>
        <w:rFonts w:hint="default"/>
        <w:lang w:val="ru-RU" w:eastAsia="en-US" w:bidi="ar-SA"/>
      </w:rPr>
    </w:lvl>
    <w:lvl w:ilvl="4" w:tplc="30AA5F90">
      <w:numFmt w:val="bullet"/>
      <w:lvlText w:val="•"/>
      <w:lvlJc w:val="left"/>
      <w:pPr>
        <w:ind w:left="4730" w:hanging="284"/>
      </w:pPr>
      <w:rPr>
        <w:rFonts w:hint="default"/>
        <w:lang w:val="ru-RU" w:eastAsia="en-US" w:bidi="ar-SA"/>
      </w:rPr>
    </w:lvl>
    <w:lvl w:ilvl="5" w:tplc="7ADE28C6">
      <w:numFmt w:val="bullet"/>
      <w:lvlText w:val="•"/>
      <w:lvlJc w:val="left"/>
      <w:pPr>
        <w:ind w:left="5743" w:hanging="284"/>
      </w:pPr>
      <w:rPr>
        <w:rFonts w:hint="default"/>
        <w:lang w:val="ru-RU" w:eastAsia="en-US" w:bidi="ar-SA"/>
      </w:rPr>
    </w:lvl>
    <w:lvl w:ilvl="6" w:tplc="79868418">
      <w:numFmt w:val="bullet"/>
      <w:lvlText w:val="•"/>
      <w:lvlJc w:val="left"/>
      <w:pPr>
        <w:ind w:left="6755" w:hanging="284"/>
      </w:pPr>
      <w:rPr>
        <w:rFonts w:hint="default"/>
        <w:lang w:val="ru-RU" w:eastAsia="en-US" w:bidi="ar-SA"/>
      </w:rPr>
    </w:lvl>
    <w:lvl w:ilvl="7" w:tplc="F6C8EA08">
      <w:numFmt w:val="bullet"/>
      <w:lvlText w:val="•"/>
      <w:lvlJc w:val="left"/>
      <w:pPr>
        <w:ind w:left="7768" w:hanging="284"/>
      </w:pPr>
      <w:rPr>
        <w:rFonts w:hint="default"/>
        <w:lang w:val="ru-RU" w:eastAsia="en-US" w:bidi="ar-SA"/>
      </w:rPr>
    </w:lvl>
    <w:lvl w:ilvl="8" w:tplc="B190639A">
      <w:numFmt w:val="bullet"/>
      <w:lvlText w:val="•"/>
      <w:lvlJc w:val="left"/>
      <w:pPr>
        <w:ind w:left="8781" w:hanging="284"/>
      </w:pPr>
      <w:rPr>
        <w:rFonts w:hint="default"/>
        <w:lang w:val="ru-RU" w:eastAsia="en-US" w:bidi="ar-SA"/>
      </w:rPr>
    </w:lvl>
  </w:abstractNum>
  <w:abstractNum w:abstractNumId="10" w15:restartNumberingAfterBreak="0">
    <w:nsid w:val="2B714EB3"/>
    <w:multiLevelType w:val="hybridMultilevel"/>
    <w:tmpl w:val="D2BC0130"/>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FAF1014"/>
    <w:multiLevelType w:val="hybridMultilevel"/>
    <w:tmpl w:val="E87C7D4C"/>
    <w:lvl w:ilvl="0" w:tplc="605E684A">
      <w:numFmt w:val="bullet"/>
      <w:lvlText w:val="-"/>
      <w:lvlJc w:val="left"/>
      <w:pPr>
        <w:ind w:left="680" w:hanging="200"/>
      </w:pPr>
      <w:rPr>
        <w:rFonts w:hint="default"/>
        <w:w w:val="99"/>
        <w:lang w:val="ru-RU" w:eastAsia="en-US" w:bidi="ar-SA"/>
      </w:rPr>
    </w:lvl>
    <w:lvl w:ilvl="1" w:tplc="3DAC4FAA">
      <w:numFmt w:val="bullet"/>
      <w:lvlText w:val="•"/>
      <w:lvlJc w:val="left"/>
      <w:pPr>
        <w:ind w:left="1692" w:hanging="200"/>
      </w:pPr>
      <w:rPr>
        <w:rFonts w:hint="default"/>
        <w:lang w:val="ru-RU" w:eastAsia="en-US" w:bidi="ar-SA"/>
      </w:rPr>
    </w:lvl>
    <w:lvl w:ilvl="2" w:tplc="AA68C118">
      <w:numFmt w:val="bullet"/>
      <w:lvlText w:val="•"/>
      <w:lvlJc w:val="left"/>
      <w:pPr>
        <w:ind w:left="2705" w:hanging="200"/>
      </w:pPr>
      <w:rPr>
        <w:rFonts w:hint="default"/>
        <w:lang w:val="ru-RU" w:eastAsia="en-US" w:bidi="ar-SA"/>
      </w:rPr>
    </w:lvl>
    <w:lvl w:ilvl="3" w:tplc="28DC0016">
      <w:numFmt w:val="bullet"/>
      <w:lvlText w:val="•"/>
      <w:lvlJc w:val="left"/>
      <w:pPr>
        <w:ind w:left="3717" w:hanging="200"/>
      </w:pPr>
      <w:rPr>
        <w:rFonts w:hint="default"/>
        <w:lang w:val="ru-RU" w:eastAsia="en-US" w:bidi="ar-SA"/>
      </w:rPr>
    </w:lvl>
    <w:lvl w:ilvl="4" w:tplc="A8180C52">
      <w:numFmt w:val="bullet"/>
      <w:lvlText w:val="•"/>
      <w:lvlJc w:val="left"/>
      <w:pPr>
        <w:ind w:left="4730" w:hanging="200"/>
      </w:pPr>
      <w:rPr>
        <w:rFonts w:hint="default"/>
        <w:lang w:val="ru-RU" w:eastAsia="en-US" w:bidi="ar-SA"/>
      </w:rPr>
    </w:lvl>
    <w:lvl w:ilvl="5" w:tplc="0F245C9A">
      <w:numFmt w:val="bullet"/>
      <w:lvlText w:val="•"/>
      <w:lvlJc w:val="left"/>
      <w:pPr>
        <w:ind w:left="5743" w:hanging="200"/>
      </w:pPr>
      <w:rPr>
        <w:rFonts w:hint="default"/>
        <w:lang w:val="ru-RU" w:eastAsia="en-US" w:bidi="ar-SA"/>
      </w:rPr>
    </w:lvl>
    <w:lvl w:ilvl="6" w:tplc="F4E6DA6E">
      <w:numFmt w:val="bullet"/>
      <w:lvlText w:val="•"/>
      <w:lvlJc w:val="left"/>
      <w:pPr>
        <w:ind w:left="6755" w:hanging="200"/>
      </w:pPr>
      <w:rPr>
        <w:rFonts w:hint="default"/>
        <w:lang w:val="ru-RU" w:eastAsia="en-US" w:bidi="ar-SA"/>
      </w:rPr>
    </w:lvl>
    <w:lvl w:ilvl="7" w:tplc="3C920940">
      <w:numFmt w:val="bullet"/>
      <w:lvlText w:val="•"/>
      <w:lvlJc w:val="left"/>
      <w:pPr>
        <w:ind w:left="7768" w:hanging="200"/>
      </w:pPr>
      <w:rPr>
        <w:rFonts w:hint="default"/>
        <w:lang w:val="ru-RU" w:eastAsia="en-US" w:bidi="ar-SA"/>
      </w:rPr>
    </w:lvl>
    <w:lvl w:ilvl="8" w:tplc="5B9AAA5A">
      <w:numFmt w:val="bullet"/>
      <w:lvlText w:val="•"/>
      <w:lvlJc w:val="left"/>
      <w:pPr>
        <w:ind w:left="8781" w:hanging="200"/>
      </w:pPr>
      <w:rPr>
        <w:rFonts w:hint="default"/>
        <w:lang w:val="ru-RU" w:eastAsia="en-US" w:bidi="ar-SA"/>
      </w:rPr>
    </w:lvl>
  </w:abstractNum>
  <w:abstractNum w:abstractNumId="12" w15:restartNumberingAfterBreak="0">
    <w:nsid w:val="32E35E5C"/>
    <w:multiLevelType w:val="hybridMultilevel"/>
    <w:tmpl w:val="67C8F80A"/>
    <w:lvl w:ilvl="0" w:tplc="204C655E">
      <w:numFmt w:val="bullet"/>
      <w:lvlText w:val="-"/>
      <w:lvlJc w:val="left"/>
      <w:pPr>
        <w:ind w:left="680" w:hanging="140"/>
      </w:pPr>
      <w:rPr>
        <w:rFonts w:ascii="Times New Roman" w:eastAsia="Times New Roman" w:hAnsi="Times New Roman" w:cs="Times New Roman" w:hint="default"/>
        <w:w w:val="99"/>
        <w:sz w:val="24"/>
        <w:szCs w:val="24"/>
        <w:lang w:val="ru-RU" w:eastAsia="en-US" w:bidi="ar-SA"/>
      </w:rPr>
    </w:lvl>
    <w:lvl w:ilvl="1" w:tplc="28687C8E">
      <w:numFmt w:val="bullet"/>
      <w:lvlText w:val="•"/>
      <w:lvlJc w:val="left"/>
      <w:pPr>
        <w:ind w:left="1692" w:hanging="140"/>
      </w:pPr>
      <w:rPr>
        <w:rFonts w:hint="default"/>
        <w:lang w:val="ru-RU" w:eastAsia="en-US" w:bidi="ar-SA"/>
      </w:rPr>
    </w:lvl>
    <w:lvl w:ilvl="2" w:tplc="BD726136">
      <w:numFmt w:val="bullet"/>
      <w:lvlText w:val="•"/>
      <w:lvlJc w:val="left"/>
      <w:pPr>
        <w:ind w:left="2705" w:hanging="140"/>
      </w:pPr>
      <w:rPr>
        <w:rFonts w:hint="default"/>
        <w:lang w:val="ru-RU" w:eastAsia="en-US" w:bidi="ar-SA"/>
      </w:rPr>
    </w:lvl>
    <w:lvl w:ilvl="3" w:tplc="B6BA880E">
      <w:numFmt w:val="bullet"/>
      <w:lvlText w:val="•"/>
      <w:lvlJc w:val="left"/>
      <w:pPr>
        <w:ind w:left="3717" w:hanging="140"/>
      </w:pPr>
      <w:rPr>
        <w:rFonts w:hint="default"/>
        <w:lang w:val="ru-RU" w:eastAsia="en-US" w:bidi="ar-SA"/>
      </w:rPr>
    </w:lvl>
    <w:lvl w:ilvl="4" w:tplc="085AB2B2">
      <w:numFmt w:val="bullet"/>
      <w:lvlText w:val="•"/>
      <w:lvlJc w:val="left"/>
      <w:pPr>
        <w:ind w:left="4730" w:hanging="140"/>
      </w:pPr>
      <w:rPr>
        <w:rFonts w:hint="default"/>
        <w:lang w:val="ru-RU" w:eastAsia="en-US" w:bidi="ar-SA"/>
      </w:rPr>
    </w:lvl>
    <w:lvl w:ilvl="5" w:tplc="F32A2776">
      <w:numFmt w:val="bullet"/>
      <w:lvlText w:val="•"/>
      <w:lvlJc w:val="left"/>
      <w:pPr>
        <w:ind w:left="5743" w:hanging="140"/>
      </w:pPr>
      <w:rPr>
        <w:rFonts w:hint="default"/>
        <w:lang w:val="ru-RU" w:eastAsia="en-US" w:bidi="ar-SA"/>
      </w:rPr>
    </w:lvl>
    <w:lvl w:ilvl="6" w:tplc="2174A2F4">
      <w:numFmt w:val="bullet"/>
      <w:lvlText w:val="•"/>
      <w:lvlJc w:val="left"/>
      <w:pPr>
        <w:ind w:left="6755" w:hanging="140"/>
      </w:pPr>
      <w:rPr>
        <w:rFonts w:hint="default"/>
        <w:lang w:val="ru-RU" w:eastAsia="en-US" w:bidi="ar-SA"/>
      </w:rPr>
    </w:lvl>
    <w:lvl w:ilvl="7" w:tplc="15E08D62">
      <w:numFmt w:val="bullet"/>
      <w:lvlText w:val="•"/>
      <w:lvlJc w:val="left"/>
      <w:pPr>
        <w:ind w:left="7768" w:hanging="140"/>
      </w:pPr>
      <w:rPr>
        <w:rFonts w:hint="default"/>
        <w:lang w:val="ru-RU" w:eastAsia="en-US" w:bidi="ar-SA"/>
      </w:rPr>
    </w:lvl>
    <w:lvl w:ilvl="8" w:tplc="533CB746">
      <w:numFmt w:val="bullet"/>
      <w:lvlText w:val="•"/>
      <w:lvlJc w:val="left"/>
      <w:pPr>
        <w:ind w:left="8781" w:hanging="140"/>
      </w:pPr>
      <w:rPr>
        <w:rFonts w:hint="default"/>
        <w:lang w:val="ru-RU" w:eastAsia="en-US" w:bidi="ar-SA"/>
      </w:rPr>
    </w:lvl>
  </w:abstractNum>
  <w:abstractNum w:abstractNumId="13" w15:restartNumberingAfterBreak="0">
    <w:nsid w:val="3890252D"/>
    <w:multiLevelType w:val="multilevel"/>
    <w:tmpl w:val="E8C0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121F1E"/>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D37076"/>
    <w:multiLevelType w:val="multilevel"/>
    <w:tmpl w:val="58C61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F67C5C"/>
    <w:multiLevelType w:val="hybridMultilevel"/>
    <w:tmpl w:val="36BC4E70"/>
    <w:lvl w:ilvl="0" w:tplc="811C7708">
      <w:start w:val="1"/>
      <w:numFmt w:val="decimal"/>
      <w:lvlText w:val="%1"/>
      <w:lvlJc w:val="left"/>
      <w:pPr>
        <w:ind w:left="680" w:hanging="279"/>
        <w:jc w:val="left"/>
      </w:pPr>
      <w:rPr>
        <w:rFonts w:ascii="Times New Roman" w:eastAsia="Times New Roman" w:hAnsi="Times New Roman" w:cs="Times New Roman" w:hint="default"/>
        <w:b/>
        <w:bCs/>
        <w:w w:val="100"/>
        <w:sz w:val="24"/>
        <w:szCs w:val="24"/>
        <w:lang w:val="ru-RU" w:eastAsia="en-US" w:bidi="ar-SA"/>
      </w:rPr>
    </w:lvl>
    <w:lvl w:ilvl="1" w:tplc="CDF85076">
      <w:numFmt w:val="bullet"/>
      <w:lvlText w:val="•"/>
      <w:lvlJc w:val="left"/>
      <w:pPr>
        <w:ind w:left="1692" w:hanging="279"/>
      </w:pPr>
      <w:rPr>
        <w:rFonts w:hint="default"/>
        <w:lang w:val="ru-RU" w:eastAsia="en-US" w:bidi="ar-SA"/>
      </w:rPr>
    </w:lvl>
    <w:lvl w:ilvl="2" w:tplc="4076415C">
      <w:numFmt w:val="bullet"/>
      <w:lvlText w:val="•"/>
      <w:lvlJc w:val="left"/>
      <w:pPr>
        <w:ind w:left="2705" w:hanging="279"/>
      </w:pPr>
      <w:rPr>
        <w:rFonts w:hint="default"/>
        <w:lang w:val="ru-RU" w:eastAsia="en-US" w:bidi="ar-SA"/>
      </w:rPr>
    </w:lvl>
    <w:lvl w:ilvl="3" w:tplc="DA627416">
      <w:numFmt w:val="bullet"/>
      <w:lvlText w:val="•"/>
      <w:lvlJc w:val="left"/>
      <w:pPr>
        <w:ind w:left="3717" w:hanging="279"/>
      </w:pPr>
      <w:rPr>
        <w:rFonts w:hint="default"/>
        <w:lang w:val="ru-RU" w:eastAsia="en-US" w:bidi="ar-SA"/>
      </w:rPr>
    </w:lvl>
    <w:lvl w:ilvl="4" w:tplc="F12CAA10">
      <w:numFmt w:val="bullet"/>
      <w:lvlText w:val="•"/>
      <w:lvlJc w:val="left"/>
      <w:pPr>
        <w:ind w:left="4730" w:hanging="279"/>
      </w:pPr>
      <w:rPr>
        <w:rFonts w:hint="default"/>
        <w:lang w:val="ru-RU" w:eastAsia="en-US" w:bidi="ar-SA"/>
      </w:rPr>
    </w:lvl>
    <w:lvl w:ilvl="5" w:tplc="D29C2F88">
      <w:numFmt w:val="bullet"/>
      <w:lvlText w:val="•"/>
      <w:lvlJc w:val="left"/>
      <w:pPr>
        <w:ind w:left="5743" w:hanging="279"/>
      </w:pPr>
      <w:rPr>
        <w:rFonts w:hint="default"/>
        <w:lang w:val="ru-RU" w:eastAsia="en-US" w:bidi="ar-SA"/>
      </w:rPr>
    </w:lvl>
    <w:lvl w:ilvl="6" w:tplc="DC4CEDF6">
      <w:numFmt w:val="bullet"/>
      <w:lvlText w:val="•"/>
      <w:lvlJc w:val="left"/>
      <w:pPr>
        <w:ind w:left="6755" w:hanging="279"/>
      </w:pPr>
      <w:rPr>
        <w:rFonts w:hint="default"/>
        <w:lang w:val="ru-RU" w:eastAsia="en-US" w:bidi="ar-SA"/>
      </w:rPr>
    </w:lvl>
    <w:lvl w:ilvl="7" w:tplc="8C52B41E">
      <w:numFmt w:val="bullet"/>
      <w:lvlText w:val="•"/>
      <w:lvlJc w:val="left"/>
      <w:pPr>
        <w:ind w:left="7768" w:hanging="279"/>
      </w:pPr>
      <w:rPr>
        <w:rFonts w:hint="default"/>
        <w:lang w:val="ru-RU" w:eastAsia="en-US" w:bidi="ar-SA"/>
      </w:rPr>
    </w:lvl>
    <w:lvl w:ilvl="8" w:tplc="5D6C4DAC">
      <w:numFmt w:val="bullet"/>
      <w:lvlText w:val="•"/>
      <w:lvlJc w:val="left"/>
      <w:pPr>
        <w:ind w:left="8781" w:hanging="279"/>
      </w:pPr>
      <w:rPr>
        <w:rFonts w:hint="default"/>
        <w:lang w:val="ru-RU" w:eastAsia="en-US" w:bidi="ar-SA"/>
      </w:rPr>
    </w:lvl>
  </w:abstractNum>
  <w:abstractNum w:abstractNumId="17" w15:restartNumberingAfterBreak="0">
    <w:nsid w:val="4BBA56BD"/>
    <w:multiLevelType w:val="hybridMultilevel"/>
    <w:tmpl w:val="DEF018D0"/>
    <w:lvl w:ilvl="0" w:tplc="61649E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E106B6"/>
    <w:multiLevelType w:val="multilevel"/>
    <w:tmpl w:val="6590DC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4D311F81"/>
    <w:multiLevelType w:val="multilevel"/>
    <w:tmpl w:val="AC801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9614FB"/>
    <w:multiLevelType w:val="hybridMultilevel"/>
    <w:tmpl w:val="1B36376A"/>
    <w:lvl w:ilvl="0" w:tplc="3AD2F0B2">
      <w:start w:val="1"/>
      <w:numFmt w:val="decimal"/>
      <w:lvlText w:val="%1."/>
      <w:lvlJc w:val="left"/>
      <w:pPr>
        <w:ind w:left="920" w:hanging="240"/>
        <w:jc w:val="left"/>
      </w:pPr>
      <w:rPr>
        <w:rFonts w:ascii="Times New Roman" w:eastAsia="Times New Roman" w:hAnsi="Times New Roman" w:cs="Times New Roman" w:hint="default"/>
        <w:b/>
        <w:bCs/>
        <w:w w:val="100"/>
        <w:sz w:val="24"/>
        <w:szCs w:val="24"/>
        <w:lang w:val="ru-RU" w:eastAsia="en-US" w:bidi="ar-SA"/>
      </w:rPr>
    </w:lvl>
    <w:lvl w:ilvl="1" w:tplc="86468C84">
      <w:numFmt w:val="bullet"/>
      <w:lvlText w:val="•"/>
      <w:lvlJc w:val="left"/>
      <w:pPr>
        <w:ind w:left="1908" w:hanging="240"/>
      </w:pPr>
      <w:rPr>
        <w:rFonts w:hint="default"/>
        <w:lang w:val="ru-RU" w:eastAsia="en-US" w:bidi="ar-SA"/>
      </w:rPr>
    </w:lvl>
    <w:lvl w:ilvl="2" w:tplc="3E3281E8">
      <w:numFmt w:val="bullet"/>
      <w:lvlText w:val="•"/>
      <w:lvlJc w:val="left"/>
      <w:pPr>
        <w:ind w:left="2897" w:hanging="240"/>
      </w:pPr>
      <w:rPr>
        <w:rFonts w:hint="default"/>
        <w:lang w:val="ru-RU" w:eastAsia="en-US" w:bidi="ar-SA"/>
      </w:rPr>
    </w:lvl>
    <w:lvl w:ilvl="3" w:tplc="16285EA4">
      <w:numFmt w:val="bullet"/>
      <w:lvlText w:val="•"/>
      <w:lvlJc w:val="left"/>
      <w:pPr>
        <w:ind w:left="3885" w:hanging="240"/>
      </w:pPr>
      <w:rPr>
        <w:rFonts w:hint="default"/>
        <w:lang w:val="ru-RU" w:eastAsia="en-US" w:bidi="ar-SA"/>
      </w:rPr>
    </w:lvl>
    <w:lvl w:ilvl="4" w:tplc="1FAA195A">
      <w:numFmt w:val="bullet"/>
      <w:lvlText w:val="•"/>
      <w:lvlJc w:val="left"/>
      <w:pPr>
        <w:ind w:left="4874" w:hanging="240"/>
      </w:pPr>
      <w:rPr>
        <w:rFonts w:hint="default"/>
        <w:lang w:val="ru-RU" w:eastAsia="en-US" w:bidi="ar-SA"/>
      </w:rPr>
    </w:lvl>
    <w:lvl w:ilvl="5" w:tplc="05D63E4E">
      <w:numFmt w:val="bullet"/>
      <w:lvlText w:val="•"/>
      <w:lvlJc w:val="left"/>
      <w:pPr>
        <w:ind w:left="5863" w:hanging="240"/>
      </w:pPr>
      <w:rPr>
        <w:rFonts w:hint="default"/>
        <w:lang w:val="ru-RU" w:eastAsia="en-US" w:bidi="ar-SA"/>
      </w:rPr>
    </w:lvl>
    <w:lvl w:ilvl="6" w:tplc="940AF282">
      <w:numFmt w:val="bullet"/>
      <w:lvlText w:val="•"/>
      <w:lvlJc w:val="left"/>
      <w:pPr>
        <w:ind w:left="6851" w:hanging="240"/>
      </w:pPr>
      <w:rPr>
        <w:rFonts w:hint="default"/>
        <w:lang w:val="ru-RU" w:eastAsia="en-US" w:bidi="ar-SA"/>
      </w:rPr>
    </w:lvl>
    <w:lvl w:ilvl="7" w:tplc="118437E8">
      <w:numFmt w:val="bullet"/>
      <w:lvlText w:val="•"/>
      <w:lvlJc w:val="left"/>
      <w:pPr>
        <w:ind w:left="7840" w:hanging="240"/>
      </w:pPr>
      <w:rPr>
        <w:rFonts w:hint="default"/>
        <w:lang w:val="ru-RU" w:eastAsia="en-US" w:bidi="ar-SA"/>
      </w:rPr>
    </w:lvl>
    <w:lvl w:ilvl="8" w:tplc="3F8E9500">
      <w:numFmt w:val="bullet"/>
      <w:lvlText w:val="•"/>
      <w:lvlJc w:val="left"/>
      <w:pPr>
        <w:ind w:left="8829" w:hanging="240"/>
      </w:pPr>
      <w:rPr>
        <w:rFonts w:hint="default"/>
        <w:lang w:val="ru-RU" w:eastAsia="en-US" w:bidi="ar-SA"/>
      </w:rPr>
    </w:lvl>
  </w:abstractNum>
  <w:abstractNum w:abstractNumId="21" w15:restartNumberingAfterBreak="0">
    <w:nsid w:val="50A22B1C"/>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39B08D2"/>
    <w:multiLevelType w:val="hybridMultilevel"/>
    <w:tmpl w:val="08B20476"/>
    <w:lvl w:ilvl="0" w:tplc="6F94FA46">
      <w:start w:val="1"/>
      <w:numFmt w:val="decimal"/>
      <w:lvlText w:val="%1."/>
      <w:lvlJc w:val="left"/>
      <w:pPr>
        <w:ind w:left="680" w:hanging="312"/>
        <w:jc w:val="left"/>
      </w:pPr>
      <w:rPr>
        <w:rFonts w:ascii="Times New Roman" w:eastAsia="Times New Roman" w:hAnsi="Times New Roman" w:cs="Times New Roman" w:hint="default"/>
        <w:w w:val="100"/>
        <w:sz w:val="24"/>
        <w:szCs w:val="24"/>
        <w:lang w:val="ru-RU" w:eastAsia="en-US" w:bidi="ar-SA"/>
      </w:rPr>
    </w:lvl>
    <w:lvl w:ilvl="1" w:tplc="1A70947E">
      <w:numFmt w:val="bullet"/>
      <w:lvlText w:val="•"/>
      <w:lvlJc w:val="left"/>
      <w:pPr>
        <w:ind w:left="1692" w:hanging="312"/>
      </w:pPr>
      <w:rPr>
        <w:rFonts w:hint="default"/>
        <w:lang w:val="ru-RU" w:eastAsia="en-US" w:bidi="ar-SA"/>
      </w:rPr>
    </w:lvl>
    <w:lvl w:ilvl="2" w:tplc="0914A45A">
      <w:numFmt w:val="bullet"/>
      <w:lvlText w:val="•"/>
      <w:lvlJc w:val="left"/>
      <w:pPr>
        <w:ind w:left="2705" w:hanging="312"/>
      </w:pPr>
      <w:rPr>
        <w:rFonts w:hint="default"/>
        <w:lang w:val="ru-RU" w:eastAsia="en-US" w:bidi="ar-SA"/>
      </w:rPr>
    </w:lvl>
    <w:lvl w:ilvl="3" w:tplc="B4D60332">
      <w:numFmt w:val="bullet"/>
      <w:lvlText w:val="•"/>
      <w:lvlJc w:val="left"/>
      <w:pPr>
        <w:ind w:left="3717" w:hanging="312"/>
      </w:pPr>
      <w:rPr>
        <w:rFonts w:hint="default"/>
        <w:lang w:val="ru-RU" w:eastAsia="en-US" w:bidi="ar-SA"/>
      </w:rPr>
    </w:lvl>
    <w:lvl w:ilvl="4" w:tplc="D5245EEA">
      <w:numFmt w:val="bullet"/>
      <w:lvlText w:val="•"/>
      <w:lvlJc w:val="left"/>
      <w:pPr>
        <w:ind w:left="4730" w:hanging="312"/>
      </w:pPr>
      <w:rPr>
        <w:rFonts w:hint="default"/>
        <w:lang w:val="ru-RU" w:eastAsia="en-US" w:bidi="ar-SA"/>
      </w:rPr>
    </w:lvl>
    <w:lvl w:ilvl="5" w:tplc="9BCC88A2">
      <w:numFmt w:val="bullet"/>
      <w:lvlText w:val="•"/>
      <w:lvlJc w:val="left"/>
      <w:pPr>
        <w:ind w:left="5743" w:hanging="312"/>
      </w:pPr>
      <w:rPr>
        <w:rFonts w:hint="default"/>
        <w:lang w:val="ru-RU" w:eastAsia="en-US" w:bidi="ar-SA"/>
      </w:rPr>
    </w:lvl>
    <w:lvl w:ilvl="6" w:tplc="32B00BEC">
      <w:numFmt w:val="bullet"/>
      <w:lvlText w:val="•"/>
      <w:lvlJc w:val="left"/>
      <w:pPr>
        <w:ind w:left="6755" w:hanging="312"/>
      </w:pPr>
      <w:rPr>
        <w:rFonts w:hint="default"/>
        <w:lang w:val="ru-RU" w:eastAsia="en-US" w:bidi="ar-SA"/>
      </w:rPr>
    </w:lvl>
    <w:lvl w:ilvl="7" w:tplc="B9601CDE">
      <w:numFmt w:val="bullet"/>
      <w:lvlText w:val="•"/>
      <w:lvlJc w:val="left"/>
      <w:pPr>
        <w:ind w:left="7768" w:hanging="312"/>
      </w:pPr>
      <w:rPr>
        <w:rFonts w:hint="default"/>
        <w:lang w:val="ru-RU" w:eastAsia="en-US" w:bidi="ar-SA"/>
      </w:rPr>
    </w:lvl>
    <w:lvl w:ilvl="8" w:tplc="CD5A8D20">
      <w:numFmt w:val="bullet"/>
      <w:lvlText w:val="•"/>
      <w:lvlJc w:val="left"/>
      <w:pPr>
        <w:ind w:left="8781" w:hanging="312"/>
      </w:pPr>
      <w:rPr>
        <w:rFonts w:hint="default"/>
        <w:lang w:val="ru-RU" w:eastAsia="en-US" w:bidi="ar-SA"/>
      </w:rPr>
    </w:lvl>
  </w:abstractNum>
  <w:abstractNum w:abstractNumId="23" w15:restartNumberingAfterBreak="0">
    <w:nsid w:val="6A7B4889"/>
    <w:multiLevelType w:val="hybridMultilevel"/>
    <w:tmpl w:val="AA38C4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10"/>
  </w:num>
  <w:num w:numId="3">
    <w:abstractNumId w:val="1"/>
  </w:num>
  <w:num w:numId="4">
    <w:abstractNumId w:val="23"/>
  </w:num>
  <w:num w:numId="5">
    <w:abstractNumId w:val="14"/>
  </w:num>
  <w:num w:numId="6">
    <w:abstractNumId w:val="8"/>
  </w:num>
  <w:num w:numId="7">
    <w:abstractNumId w:val="4"/>
  </w:num>
  <w:num w:numId="8">
    <w:abstractNumId w:val="21"/>
  </w:num>
  <w:num w:numId="9">
    <w:abstractNumId w:val="2"/>
  </w:num>
  <w:num w:numId="10">
    <w:abstractNumId w:val="3"/>
  </w:num>
  <w:num w:numId="11">
    <w:abstractNumId w:val="18"/>
  </w:num>
  <w:num w:numId="12">
    <w:abstractNumId w:val="11"/>
  </w:num>
  <w:num w:numId="13">
    <w:abstractNumId w:val="15"/>
  </w:num>
  <w:num w:numId="14">
    <w:abstractNumId w:val="16"/>
  </w:num>
  <w:num w:numId="15">
    <w:abstractNumId w:val="9"/>
  </w:num>
  <w:num w:numId="16">
    <w:abstractNumId w:val="19"/>
  </w:num>
  <w:num w:numId="17">
    <w:abstractNumId w:val="0"/>
  </w:num>
  <w:num w:numId="18">
    <w:abstractNumId w:val="6"/>
  </w:num>
  <w:num w:numId="19">
    <w:abstractNumId w:val="5"/>
  </w:num>
  <w:num w:numId="20">
    <w:abstractNumId w:val="13"/>
  </w:num>
  <w:num w:numId="21">
    <w:abstractNumId w:val="7"/>
  </w:num>
  <w:num w:numId="22">
    <w:abstractNumId w:val="12"/>
  </w:num>
  <w:num w:numId="23">
    <w:abstractNumId w:val="20"/>
  </w:num>
  <w:num w:numId="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746"/>
    <w:rsid w:val="00027DF2"/>
    <w:rsid w:val="00274CAE"/>
    <w:rsid w:val="0046186A"/>
    <w:rsid w:val="00483F95"/>
    <w:rsid w:val="004C216A"/>
    <w:rsid w:val="004E376C"/>
    <w:rsid w:val="005869F6"/>
    <w:rsid w:val="005E4044"/>
    <w:rsid w:val="00641C94"/>
    <w:rsid w:val="008F6746"/>
    <w:rsid w:val="00A06865"/>
    <w:rsid w:val="00BF66F1"/>
    <w:rsid w:val="00D6304A"/>
    <w:rsid w:val="00E4785C"/>
    <w:rsid w:val="00F06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5CEC0"/>
  <w15:docId w15:val="{9B276099-8A64-4F36-8B01-9D15DB42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618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618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6186A"/>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186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6186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46186A"/>
    <w:rPr>
      <w:rFonts w:ascii="Arial" w:eastAsia="Times New Roman" w:hAnsi="Arial" w:cs="Arial"/>
      <w:b/>
      <w:bCs/>
      <w:sz w:val="26"/>
      <w:szCs w:val="26"/>
      <w:lang w:eastAsia="ru-RU"/>
    </w:rPr>
  </w:style>
  <w:style w:type="paragraph" w:customStyle="1" w:styleId="11">
    <w:name w:val="Нижний колонтитул1"/>
    <w:basedOn w:val="a"/>
    <w:next w:val="a3"/>
    <w:link w:val="a4"/>
    <w:uiPriority w:val="99"/>
    <w:unhideWhenUsed/>
    <w:rsid w:val="0046186A"/>
    <w:pPr>
      <w:tabs>
        <w:tab w:val="center" w:pos="4677"/>
        <w:tab w:val="right" w:pos="9355"/>
      </w:tabs>
      <w:spacing w:after="0" w:line="240" w:lineRule="auto"/>
    </w:pPr>
  </w:style>
  <w:style w:type="paragraph" w:styleId="a3">
    <w:name w:val="footer"/>
    <w:basedOn w:val="a"/>
    <w:link w:val="12"/>
    <w:uiPriority w:val="99"/>
    <w:unhideWhenUsed/>
    <w:rsid w:val="0046186A"/>
    <w:pPr>
      <w:tabs>
        <w:tab w:val="center" w:pos="4677"/>
        <w:tab w:val="right" w:pos="9355"/>
      </w:tabs>
      <w:spacing w:after="0" w:line="240" w:lineRule="auto"/>
    </w:pPr>
  </w:style>
  <w:style w:type="character" w:customStyle="1" w:styleId="12">
    <w:name w:val="Нижний колонтитул Знак1"/>
    <w:basedOn w:val="a0"/>
    <w:link w:val="a3"/>
    <w:uiPriority w:val="99"/>
    <w:rsid w:val="0046186A"/>
  </w:style>
  <w:style w:type="character" w:customStyle="1" w:styleId="a4">
    <w:name w:val="Нижний колонтитул Знак"/>
    <w:basedOn w:val="a0"/>
    <w:link w:val="11"/>
    <w:uiPriority w:val="99"/>
    <w:rsid w:val="0046186A"/>
  </w:style>
  <w:style w:type="table" w:customStyle="1" w:styleId="13">
    <w:name w:val="Сетка таблицы1"/>
    <w:basedOn w:val="a1"/>
    <w:next w:val="a5"/>
    <w:uiPriority w:val="59"/>
    <w:rsid w:val="00461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461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618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Normal (Web)"/>
    <w:basedOn w:val="a"/>
    <w:uiPriority w:val="99"/>
    <w:unhideWhenUsed/>
    <w:rsid w:val="004618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46186A"/>
    <w:pPr>
      <w:widowControl w:val="0"/>
      <w:autoSpaceDE w:val="0"/>
      <w:autoSpaceDN w:val="0"/>
      <w:spacing w:after="0" w:line="240" w:lineRule="auto"/>
      <w:ind w:left="107"/>
    </w:pPr>
    <w:rPr>
      <w:rFonts w:ascii="Times New Roman" w:eastAsia="Times New Roman" w:hAnsi="Times New Roman" w:cs="Times New Roman"/>
    </w:rPr>
  </w:style>
  <w:style w:type="paragraph" w:styleId="a7">
    <w:name w:val="List Paragraph"/>
    <w:basedOn w:val="a"/>
    <w:uiPriority w:val="34"/>
    <w:qFormat/>
    <w:rsid w:val="0046186A"/>
    <w:pPr>
      <w:ind w:left="720"/>
      <w:contextualSpacing/>
    </w:pPr>
  </w:style>
  <w:style w:type="character" w:styleId="a8">
    <w:name w:val="Hyperlink"/>
    <w:basedOn w:val="a0"/>
    <w:uiPriority w:val="99"/>
    <w:unhideWhenUsed/>
    <w:rsid w:val="0046186A"/>
    <w:rPr>
      <w:color w:val="0000FF" w:themeColor="hyperlink"/>
      <w:u w:val="single"/>
    </w:rPr>
  </w:style>
  <w:style w:type="table" w:customStyle="1" w:styleId="TableNormal">
    <w:name w:val="Table Normal"/>
    <w:uiPriority w:val="2"/>
    <w:semiHidden/>
    <w:unhideWhenUsed/>
    <w:qFormat/>
    <w:rsid w:val="004618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alloon Text"/>
    <w:basedOn w:val="a"/>
    <w:link w:val="aa"/>
    <w:uiPriority w:val="99"/>
    <w:semiHidden/>
    <w:unhideWhenUsed/>
    <w:rsid w:val="004618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6186A"/>
    <w:rPr>
      <w:rFonts w:ascii="Tahoma" w:hAnsi="Tahoma" w:cs="Tahoma"/>
      <w:sz w:val="16"/>
      <w:szCs w:val="16"/>
    </w:rPr>
  </w:style>
  <w:style w:type="character" w:styleId="ab">
    <w:name w:val="Strong"/>
    <w:basedOn w:val="a0"/>
    <w:uiPriority w:val="22"/>
    <w:qFormat/>
    <w:rsid w:val="0046186A"/>
    <w:rPr>
      <w:b/>
      <w:bCs/>
    </w:rPr>
  </w:style>
  <w:style w:type="character" w:customStyle="1" w:styleId="ac">
    <w:name w:val="Основной текст_"/>
    <w:basedOn w:val="a0"/>
    <w:link w:val="14"/>
    <w:rsid w:val="0046186A"/>
    <w:rPr>
      <w:sz w:val="23"/>
      <w:szCs w:val="23"/>
      <w:shd w:val="clear" w:color="auto" w:fill="FFFFFF"/>
    </w:rPr>
  </w:style>
  <w:style w:type="paragraph" w:customStyle="1" w:styleId="14">
    <w:name w:val="Основной текст1"/>
    <w:basedOn w:val="a"/>
    <w:link w:val="ac"/>
    <w:rsid w:val="0046186A"/>
    <w:pPr>
      <w:widowControl w:val="0"/>
      <w:shd w:val="clear" w:color="auto" w:fill="FFFFFF"/>
      <w:spacing w:before="300" w:after="0" w:line="278" w:lineRule="exact"/>
      <w:jc w:val="both"/>
    </w:pPr>
    <w:rPr>
      <w:sz w:val="23"/>
      <w:szCs w:val="23"/>
    </w:rPr>
  </w:style>
  <w:style w:type="character" w:customStyle="1" w:styleId="c5c3">
    <w:name w:val="c5 c3"/>
    <w:basedOn w:val="a0"/>
    <w:rsid w:val="0046186A"/>
  </w:style>
  <w:style w:type="paragraph" w:customStyle="1" w:styleId="c21c15c13c25">
    <w:name w:val="c21 c15 c13 c25"/>
    <w:basedOn w:val="a"/>
    <w:rsid w:val="004618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 + Курсив"/>
    <w:basedOn w:val="a0"/>
    <w:rsid w:val="0046186A"/>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ad">
    <w:name w:val="No Spacing"/>
    <w:basedOn w:val="a"/>
    <w:uiPriority w:val="1"/>
    <w:qFormat/>
    <w:rsid w:val="004618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rsid w:val="0046186A"/>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46186A"/>
    <w:rPr>
      <w:rFonts w:ascii="Times New Roman" w:eastAsia="Times New Roman" w:hAnsi="Times New Roman" w:cs="Times New Roman"/>
      <w:sz w:val="24"/>
      <w:szCs w:val="24"/>
      <w:lang w:eastAsia="ru-RU"/>
    </w:rPr>
  </w:style>
  <w:style w:type="paragraph" w:customStyle="1" w:styleId="a70">
    <w:name w:val="a7"/>
    <w:basedOn w:val="a"/>
    <w:rsid w:val="0046186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f0">
    <w:name w:val="header"/>
    <w:basedOn w:val="a"/>
    <w:link w:val="af1"/>
    <w:uiPriority w:val="99"/>
    <w:unhideWhenUsed/>
    <w:rsid w:val="0046186A"/>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461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fourok.ru/go.html?href=http%3A%2F%2Fchehov%2F"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fourok.ru/go.html?href=http%3A%2F%2Flitera.edu.ru%2F"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urok.ru/go.html?href=http%3A%2F%2Fwww.rvb.ru%2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vb.ru"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lermontov.info/" TargetMode="External"/><Relationship Id="rId14" Type="http://schemas.openxmlformats.org/officeDocument/2006/relationships/hyperlink" Target="https://infourok.ru/go.html?href=http%3A%2F%2Fwww%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2382-E23A-49E9-B8C2-647CE818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57</Pages>
  <Words>16459</Words>
  <Characters>93821</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OKNA</dc:creator>
  <cp:keywords/>
  <dc:description/>
  <cp:lastModifiedBy>pc503_00</cp:lastModifiedBy>
  <cp:revision>6</cp:revision>
  <cp:lastPrinted>2021-11-21T13:06:00Z</cp:lastPrinted>
  <dcterms:created xsi:type="dcterms:W3CDTF">2021-11-21T12:27:00Z</dcterms:created>
  <dcterms:modified xsi:type="dcterms:W3CDTF">2021-11-25T07:51:00Z</dcterms:modified>
</cp:coreProperties>
</file>